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FD577" w14:textId="0F67E47D" w:rsidR="00985D13" w:rsidRPr="00FC2C08" w:rsidRDefault="00985D13" w:rsidP="00985D13">
      <w:pPr>
        <w:jc w:val="center"/>
        <w:rPr>
          <w:rFonts w:ascii="Times New Roman" w:hAnsi="Times New Roman" w:cs="Times New Roman"/>
          <w:sz w:val="32"/>
          <w:szCs w:val="32"/>
        </w:rPr>
      </w:pPr>
      <w:r w:rsidRPr="00FC2C08">
        <w:rPr>
          <w:rFonts w:ascii="Times New Roman" w:hAnsi="Times New Roman" w:cs="Times New Roman"/>
          <w:b/>
          <w:bCs/>
          <w:sz w:val="32"/>
          <w:szCs w:val="32"/>
        </w:rPr>
        <w:t>Meeting Minutes [DRAFT]</w:t>
      </w:r>
    </w:p>
    <w:p w14:paraId="06BD2AE6" w14:textId="1FB5589E" w:rsidR="00985D13" w:rsidRPr="00FC2C08" w:rsidRDefault="00985D13" w:rsidP="00985D13">
      <w:pPr>
        <w:jc w:val="center"/>
        <w:rPr>
          <w:rFonts w:ascii="Times New Roman" w:hAnsi="Times New Roman" w:cs="Times New Roman"/>
        </w:rPr>
      </w:pPr>
      <w:r w:rsidRPr="00FC2C08">
        <w:rPr>
          <w:rFonts w:ascii="Times New Roman" w:hAnsi="Times New Roman" w:cs="Times New Roman"/>
        </w:rPr>
        <w:t>Northern Pueblos Regional Transportation Planning Organization (NPRTPO)</w:t>
      </w:r>
    </w:p>
    <w:p w14:paraId="430C69BC" w14:textId="79CBF3E0" w:rsidR="00985D13" w:rsidRPr="00FC2C08" w:rsidRDefault="00985D13" w:rsidP="00246929">
      <w:pPr>
        <w:jc w:val="center"/>
        <w:rPr>
          <w:rFonts w:ascii="Times New Roman" w:hAnsi="Times New Roman" w:cs="Times New Roman"/>
        </w:rPr>
      </w:pPr>
      <w:r w:rsidRPr="00FC2C08">
        <w:rPr>
          <w:rFonts w:ascii="Times New Roman" w:hAnsi="Times New Roman" w:cs="Times New Roman"/>
        </w:rPr>
        <w:t>Regular meeting hosted at:</w:t>
      </w:r>
    </w:p>
    <w:p w14:paraId="72F7970A" w14:textId="38624595" w:rsidR="00246929" w:rsidRPr="00785FD5" w:rsidRDefault="001A6EF9" w:rsidP="00246929">
      <w:pPr>
        <w:jc w:val="center"/>
        <w:rPr>
          <w:rFonts w:ascii="Times New Roman" w:hAnsi="Times New Roman" w:cs="Times New Roman"/>
        </w:rPr>
      </w:pPr>
      <w:r>
        <w:rPr>
          <w:rFonts w:ascii="Times New Roman" w:hAnsi="Times New Roman" w:cs="Times New Roman"/>
        </w:rPr>
        <w:t>Taos Ski Valley</w:t>
      </w:r>
    </w:p>
    <w:p w14:paraId="3E83F20B" w14:textId="77F890C8" w:rsidR="0020577B" w:rsidRPr="001A6EF9" w:rsidRDefault="001A6EF9" w:rsidP="00AF48AD">
      <w:pPr>
        <w:jc w:val="center"/>
        <w:rPr>
          <w:rFonts w:ascii="Times New Roman" w:hAnsi="Times New Roman" w:cs="Times New Roman"/>
        </w:rPr>
      </w:pPr>
      <w:r w:rsidRPr="001A6EF9">
        <w:rPr>
          <w:rFonts w:ascii="Times New Roman" w:hAnsi="Times New Roman" w:cs="Times New Roman"/>
        </w:rPr>
        <w:t xml:space="preserve">9 </w:t>
      </w:r>
      <w:r>
        <w:rPr>
          <w:rFonts w:ascii="Times New Roman" w:hAnsi="Times New Roman" w:cs="Times New Roman"/>
        </w:rPr>
        <w:t>Firehouse Road</w:t>
      </w:r>
      <w:r w:rsidR="0020577B" w:rsidRPr="001A6EF9">
        <w:rPr>
          <w:rFonts w:ascii="Times New Roman" w:hAnsi="Times New Roman" w:cs="Times New Roman"/>
        </w:rPr>
        <w:br/>
      </w:r>
      <w:r w:rsidRPr="001A6EF9">
        <w:rPr>
          <w:rFonts w:ascii="Times New Roman" w:hAnsi="Times New Roman" w:cs="Times New Roman"/>
        </w:rPr>
        <w:t>Taos Ski Valley,</w:t>
      </w:r>
      <w:r w:rsidR="00785FD5" w:rsidRPr="001A6EF9">
        <w:rPr>
          <w:rFonts w:ascii="Times New Roman" w:hAnsi="Times New Roman" w:cs="Times New Roman"/>
        </w:rPr>
        <w:t xml:space="preserve"> </w:t>
      </w:r>
      <w:r w:rsidR="00B04EB4" w:rsidRPr="001A6EF9">
        <w:rPr>
          <w:rFonts w:ascii="Times New Roman" w:hAnsi="Times New Roman" w:cs="Times New Roman"/>
        </w:rPr>
        <w:t>NM 875</w:t>
      </w:r>
      <w:r w:rsidRPr="001A6EF9">
        <w:rPr>
          <w:rFonts w:ascii="Times New Roman" w:hAnsi="Times New Roman" w:cs="Times New Roman"/>
        </w:rPr>
        <w:t>25</w:t>
      </w:r>
    </w:p>
    <w:p w14:paraId="359F29B3" w14:textId="740CF213" w:rsidR="00985D13" w:rsidRPr="00FC2C08" w:rsidRDefault="001A6EF9" w:rsidP="00985D13">
      <w:pPr>
        <w:jc w:val="center"/>
        <w:rPr>
          <w:rFonts w:ascii="Times New Roman" w:hAnsi="Times New Roman" w:cs="Times New Roman"/>
        </w:rPr>
      </w:pPr>
      <w:r>
        <w:rPr>
          <w:rFonts w:ascii="Times New Roman" w:hAnsi="Times New Roman" w:cs="Times New Roman"/>
        </w:rPr>
        <w:t>August 5th</w:t>
      </w:r>
      <w:r w:rsidR="00683E17" w:rsidRPr="00FC2C08">
        <w:rPr>
          <w:rFonts w:ascii="Times New Roman" w:hAnsi="Times New Roman" w:cs="Times New Roman"/>
        </w:rPr>
        <w:t>, 2026</w:t>
      </w:r>
    </w:p>
    <w:p w14:paraId="360F758B" w14:textId="726B6006" w:rsidR="00985D13" w:rsidRPr="00FC2C08" w:rsidRDefault="00985D13" w:rsidP="00985D13">
      <w:pPr>
        <w:jc w:val="center"/>
        <w:rPr>
          <w:rFonts w:ascii="Times New Roman" w:hAnsi="Times New Roman" w:cs="Times New Roman"/>
        </w:rPr>
      </w:pPr>
      <w:r w:rsidRPr="00FC2C08">
        <w:rPr>
          <w:rFonts w:ascii="Times New Roman" w:hAnsi="Times New Roman" w:cs="Times New Roman"/>
        </w:rPr>
        <w:t>10am-12pm</w:t>
      </w:r>
    </w:p>
    <w:p w14:paraId="0A1D3436" w14:textId="77777777" w:rsidR="00985D13" w:rsidRPr="00FC2C08" w:rsidRDefault="00985D13" w:rsidP="00985D13">
      <w:pPr>
        <w:rPr>
          <w:rFonts w:ascii="Times New Roman" w:hAnsi="Times New Roman" w:cs="Times New Roman"/>
        </w:rPr>
      </w:pPr>
      <w:r w:rsidRPr="00FC2C08">
        <w:rPr>
          <w:rFonts w:ascii="Times New Roman" w:hAnsi="Times New Roman" w:cs="Times New Roman"/>
        </w:rPr>
        <w:t> </w:t>
      </w:r>
    </w:p>
    <w:p w14:paraId="05C75A37" w14:textId="7F0F53A8" w:rsidR="00245D27" w:rsidRPr="00FC2C08" w:rsidRDefault="00245D27" w:rsidP="00245D27">
      <w:pPr>
        <w:spacing w:after="120"/>
        <w:rPr>
          <w:rFonts w:ascii="Times New Roman" w:hAnsi="Times New Roman" w:cs="Times New Roman"/>
        </w:rPr>
      </w:pPr>
      <w:r w:rsidRPr="00FC2C08">
        <w:rPr>
          <w:rFonts w:ascii="Times New Roman" w:hAnsi="Times New Roman" w:cs="Times New Roman"/>
          <w:b/>
          <w:bCs/>
        </w:rPr>
        <w:t>NPRTPO Voting Members and Alternates</w:t>
      </w:r>
    </w:p>
    <w:p w14:paraId="4BDC9944" w14:textId="77777777" w:rsidR="00245D27" w:rsidRPr="00FC2C08" w:rsidRDefault="00245D27" w:rsidP="00DC1B6C">
      <w:pPr>
        <w:rPr>
          <w:rFonts w:ascii="Times New Roman" w:hAnsi="Times New Roman" w:cs="Times New Roman"/>
          <w:sz w:val="20"/>
          <w:szCs w:val="20"/>
        </w:rPr>
      </w:pPr>
      <w:r w:rsidRPr="00FC2C08">
        <w:rPr>
          <w:rFonts w:ascii="Times New Roman" w:hAnsi="Times New Roman" w:cs="Times New Roman"/>
          <w:sz w:val="20"/>
          <w:szCs w:val="20"/>
        </w:rPr>
        <w:t>Name                                         Entity                                             Title                              Present/Absent</w:t>
      </w:r>
    </w:p>
    <w:tbl>
      <w:tblPr>
        <w:tblW w:w="88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7"/>
        <w:gridCol w:w="2709"/>
        <w:gridCol w:w="1876"/>
        <w:gridCol w:w="1682"/>
      </w:tblGrid>
      <w:tr w:rsidR="00F00000" w:rsidRPr="00FC2C08" w14:paraId="78DBA90B" w14:textId="77777777" w:rsidTr="00DC1B6C">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68F0A2C3" w14:textId="77777777" w:rsidR="00F00000" w:rsidRPr="00DC1B6C" w:rsidRDefault="00F00000" w:rsidP="00DC1B6C">
            <w:pPr>
              <w:rPr>
                <w:rFonts w:ascii="Times New Roman" w:hAnsi="Times New Roman" w:cs="Times New Roman"/>
              </w:rPr>
            </w:pPr>
            <w:r w:rsidRPr="00DC1B6C">
              <w:rPr>
                <w:rFonts w:ascii="Times New Roman" w:hAnsi="Times New Roman" w:cs="Times New Roman"/>
              </w:rPr>
              <w:t>Eric Ulibarri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72A1039B" w14:textId="77777777" w:rsidR="00F00000" w:rsidRPr="00DC1B6C" w:rsidRDefault="00F00000" w:rsidP="00DC1B6C">
            <w:pPr>
              <w:rPr>
                <w:rFonts w:ascii="Times New Roman" w:hAnsi="Times New Roman" w:cs="Times New Roman"/>
              </w:rPr>
            </w:pPr>
            <w:r w:rsidRPr="00DC1B6C">
              <w:rPr>
                <w:rFonts w:ascii="Times New Roman" w:hAnsi="Times New Roman" w:cs="Times New Roman"/>
              </w:rPr>
              <w:t>Los Alamos County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26143950" w14:textId="77777777" w:rsidR="00F00000" w:rsidRPr="00DC1B6C" w:rsidRDefault="00F00000"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70E76A08" w14:textId="5154856D" w:rsidR="00F00000" w:rsidRPr="00DC1B6C" w:rsidRDefault="00E953B4" w:rsidP="00DC1B6C">
            <w:pPr>
              <w:rPr>
                <w:rFonts w:ascii="Times New Roman" w:hAnsi="Times New Roman" w:cs="Times New Roman"/>
              </w:rPr>
            </w:pPr>
            <w:r w:rsidRPr="00DC1B6C">
              <w:rPr>
                <w:rFonts w:ascii="Times New Roman" w:hAnsi="Times New Roman" w:cs="Times New Roman"/>
              </w:rPr>
              <w:t>Present  </w:t>
            </w:r>
          </w:p>
        </w:tc>
      </w:tr>
      <w:tr w:rsidR="005A2BAA" w:rsidRPr="00FC2C08" w14:paraId="57091AEE" w14:textId="77777777" w:rsidTr="00620FF0">
        <w:trPr>
          <w:trHeight w:val="285"/>
        </w:trPr>
        <w:tc>
          <w:tcPr>
            <w:tcW w:w="2537" w:type="dxa"/>
            <w:tcBorders>
              <w:top w:val="single" w:sz="6" w:space="0" w:color="auto"/>
              <w:left w:val="single" w:sz="6" w:space="0" w:color="auto"/>
              <w:bottom w:val="single" w:sz="6" w:space="0" w:color="auto"/>
              <w:right w:val="single" w:sz="6" w:space="0" w:color="auto"/>
            </w:tcBorders>
            <w:hideMark/>
          </w:tcPr>
          <w:p w14:paraId="1DF0F9D1" w14:textId="77777777" w:rsidR="005A2BAA" w:rsidRPr="00DC1B6C" w:rsidRDefault="005A2BAA" w:rsidP="00DC1B6C">
            <w:pPr>
              <w:rPr>
                <w:rFonts w:ascii="Times New Roman" w:hAnsi="Times New Roman" w:cs="Times New Roman"/>
              </w:rPr>
            </w:pPr>
            <w:r w:rsidRPr="00DC1B6C">
              <w:rPr>
                <w:rFonts w:ascii="Times New Roman" w:hAnsi="Times New Roman" w:cs="Times New Roman"/>
              </w:rPr>
              <w:t>Keith Wilson </w:t>
            </w:r>
          </w:p>
        </w:tc>
        <w:tc>
          <w:tcPr>
            <w:tcW w:w="2709" w:type="dxa"/>
            <w:tcBorders>
              <w:top w:val="single" w:sz="6" w:space="0" w:color="auto"/>
              <w:left w:val="single" w:sz="6" w:space="0" w:color="auto"/>
              <w:bottom w:val="single" w:sz="6" w:space="0" w:color="auto"/>
              <w:right w:val="single" w:sz="6" w:space="0" w:color="auto"/>
            </w:tcBorders>
            <w:hideMark/>
          </w:tcPr>
          <w:p w14:paraId="40AC9347" w14:textId="77777777" w:rsidR="005A2BAA" w:rsidRPr="00DC1B6C" w:rsidRDefault="005A2BAA" w:rsidP="00DC1B6C">
            <w:pPr>
              <w:rPr>
                <w:rFonts w:ascii="Times New Roman" w:hAnsi="Times New Roman" w:cs="Times New Roman"/>
              </w:rPr>
            </w:pPr>
            <w:r w:rsidRPr="00DC1B6C">
              <w:rPr>
                <w:rFonts w:ascii="Times New Roman" w:hAnsi="Times New Roman" w:cs="Times New Roman"/>
              </w:rPr>
              <w:t>Los Alamos County </w:t>
            </w:r>
          </w:p>
        </w:tc>
        <w:tc>
          <w:tcPr>
            <w:tcW w:w="1876" w:type="dxa"/>
            <w:tcBorders>
              <w:top w:val="single" w:sz="6" w:space="0" w:color="auto"/>
              <w:left w:val="single" w:sz="6" w:space="0" w:color="auto"/>
              <w:bottom w:val="single" w:sz="6" w:space="0" w:color="auto"/>
              <w:right w:val="single" w:sz="6" w:space="0" w:color="auto"/>
            </w:tcBorders>
            <w:hideMark/>
          </w:tcPr>
          <w:p w14:paraId="379AE828" w14:textId="77777777" w:rsidR="005A2BAA" w:rsidRPr="00DC1B6C" w:rsidRDefault="005A2BA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4CC90672" w14:textId="77777777" w:rsidR="005A2BAA" w:rsidRPr="00DC1B6C" w:rsidRDefault="005A2BAA" w:rsidP="00DC1B6C">
            <w:pPr>
              <w:rPr>
                <w:rFonts w:ascii="Times New Roman" w:hAnsi="Times New Roman" w:cs="Times New Roman"/>
              </w:rPr>
            </w:pPr>
            <w:r w:rsidRPr="00DC1B6C">
              <w:rPr>
                <w:rFonts w:ascii="Times New Roman" w:hAnsi="Times New Roman" w:cs="Times New Roman"/>
              </w:rPr>
              <w:t>Absent </w:t>
            </w:r>
          </w:p>
        </w:tc>
      </w:tr>
      <w:tr w:rsidR="0092649E" w:rsidRPr="00FC2C08" w14:paraId="4113AC15" w14:textId="77777777" w:rsidTr="00F57762">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135AFC4C" w14:textId="77777777" w:rsidR="0092649E" w:rsidRPr="00DC1B6C" w:rsidRDefault="0092649E" w:rsidP="00DC1B6C">
            <w:pPr>
              <w:rPr>
                <w:rFonts w:ascii="Times New Roman" w:hAnsi="Times New Roman" w:cs="Times New Roman"/>
              </w:rPr>
            </w:pPr>
            <w:r w:rsidRPr="00DC1B6C">
              <w:rPr>
                <w:rFonts w:ascii="Times New Roman" w:hAnsi="Times New Roman" w:cs="Times New Roman"/>
              </w:rPr>
              <w:t>Dennis Gallegos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248DAF4D" w14:textId="77777777" w:rsidR="0092649E" w:rsidRPr="00DC1B6C" w:rsidRDefault="0092649E" w:rsidP="00DC1B6C">
            <w:pPr>
              <w:rPr>
                <w:rFonts w:ascii="Times New Roman" w:hAnsi="Times New Roman" w:cs="Times New Roman"/>
              </w:rPr>
            </w:pPr>
            <w:r w:rsidRPr="00DC1B6C">
              <w:rPr>
                <w:rFonts w:ascii="Times New Roman" w:hAnsi="Times New Roman" w:cs="Times New Roman"/>
              </w:rPr>
              <w:t>Rio Arriba County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6A8ADF95" w14:textId="77777777" w:rsidR="0092649E" w:rsidRPr="00DC1B6C" w:rsidRDefault="0092649E"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6CB04353" w14:textId="0838789C" w:rsidR="0092649E" w:rsidRPr="00DC1B6C" w:rsidRDefault="00F57762" w:rsidP="00DC1B6C">
            <w:pPr>
              <w:rPr>
                <w:rFonts w:ascii="Times New Roman" w:hAnsi="Times New Roman" w:cs="Times New Roman"/>
              </w:rPr>
            </w:pPr>
            <w:r>
              <w:rPr>
                <w:rFonts w:ascii="Times New Roman" w:hAnsi="Times New Roman" w:cs="Times New Roman"/>
              </w:rPr>
              <w:t>Present</w:t>
            </w:r>
          </w:p>
        </w:tc>
      </w:tr>
      <w:tr w:rsidR="00695C4A" w:rsidRPr="00FC2C08" w14:paraId="53260DAD" w14:textId="77777777" w:rsidTr="00DC1B6C">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2ABD6EE2"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Christine Bustos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405391FE"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Rio Arriba County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61149876"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6E29C2E0" w14:textId="3C3B70BE" w:rsidR="00695C4A" w:rsidRPr="00DC1B6C" w:rsidRDefault="00695C4A" w:rsidP="00DC1B6C">
            <w:pPr>
              <w:rPr>
                <w:rFonts w:ascii="Times New Roman" w:hAnsi="Times New Roman" w:cs="Times New Roman"/>
              </w:rPr>
            </w:pPr>
            <w:r w:rsidRPr="00DC1B6C">
              <w:rPr>
                <w:rFonts w:ascii="Times New Roman" w:hAnsi="Times New Roman" w:cs="Times New Roman"/>
              </w:rPr>
              <w:t>Present  </w:t>
            </w:r>
          </w:p>
        </w:tc>
      </w:tr>
      <w:tr w:rsidR="00695C4A" w:rsidRPr="00B04EB4" w14:paraId="42C76FBD" w14:textId="77777777" w:rsidTr="00DC1B6C">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6D201113"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 xml:space="preserve">Marvelous </w:t>
            </w:r>
            <w:proofErr w:type="spellStart"/>
            <w:r w:rsidRPr="00DC1B6C">
              <w:rPr>
                <w:rFonts w:ascii="Times New Roman" w:hAnsi="Times New Roman" w:cs="Times New Roman"/>
              </w:rPr>
              <w:t>Echeng</w:t>
            </w:r>
            <w:proofErr w:type="spellEnd"/>
            <w:r w:rsidRPr="00DC1B6C">
              <w:rPr>
                <w:rFonts w:ascii="Times New Roman" w:hAnsi="Times New Roman" w:cs="Times New Roman"/>
              </w:rPr>
              <w:t>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023BF912"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Santa Fe County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51CEE20F"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08C32DF9" w14:textId="04C16E43" w:rsidR="00695C4A" w:rsidRPr="00DC1B6C" w:rsidRDefault="00695C4A" w:rsidP="00DC1B6C">
            <w:pPr>
              <w:rPr>
                <w:rFonts w:ascii="Times New Roman" w:hAnsi="Times New Roman" w:cs="Times New Roman"/>
              </w:rPr>
            </w:pPr>
            <w:r w:rsidRPr="00DC1B6C">
              <w:rPr>
                <w:rFonts w:ascii="Times New Roman" w:hAnsi="Times New Roman" w:cs="Times New Roman"/>
              </w:rPr>
              <w:t>Present  </w:t>
            </w:r>
          </w:p>
        </w:tc>
      </w:tr>
      <w:tr w:rsidR="00695C4A" w:rsidRPr="00B04EB4" w14:paraId="6DE21BEE" w14:textId="77777777" w:rsidTr="00DC1B6C">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78168E08"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Jason Silva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1453CA16"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Taos County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6D7C6729"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588E8070" w14:textId="156C78CC" w:rsidR="00695C4A" w:rsidRPr="00DC1B6C" w:rsidRDefault="00695C4A" w:rsidP="00DC1B6C">
            <w:pPr>
              <w:rPr>
                <w:rFonts w:ascii="Times New Roman" w:hAnsi="Times New Roman" w:cs="Times New Roman"/>
              </w:rPr>
            </w:pPr>
            <w:r w:rsidRPr="00DC1B6C">
              <w:rPr>
                <w:rFonts w:ascii="Times New Roman" w:hAnsi="Times New Roman" w:cs="Times New Roman"/>
              </w:rPr>
              <w:t>Present </w:t>
            </w:r>
          </w:p>
        </w:tc>
      </w:tr>
      <w:tr w:rsidR="00695C4A" w:rsidRPr="00B04EB4" w14:paraId="0B44B0A1" w14:textId="77777777" w:rsidTr="0020577B">
        <w:trPr>
          <w:trHeight w:val="285"/>
        </w:trPr>
        <w:tc>
          <w:tcPr>
            <w:tcW w:w="2537" w:type="dxa"/>
            <w:tcBorders>
              <w:top w:val="single" w:sz="6" w:space="0" w:color="auto"/>
              <w:left w:val="single" w:sz="6" w:space="0" w:color="auto"/>
              <w:bottom w:val="single" w:sz="6" w:space="0" w:color="auto"/>
              <w:right w:val="single" w:sz="6" w:space="0" w:color="auto"/>
            </w:tcBorders>
            <w:hideMark/>
          </w:tcPr>
          <w:p w14:paraId="16567219"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Joe Fernandez </w:t>
            </w:r>
          </w:p>
        </w:tc>
        <w:tc>
          <w:tcPr>
            <w:tcW w:w="2709" w:type="dxa"/>
            <w:tcBorders>
              <w:top w:val="single" w:sz="6" w:space="0" w:color="auto"/>
              <w:left w:val="single" w:sz="6" w:space="0" w:color="auto"/>
              <w:bottom w:val="single" w:sz="6" w:space="0" w:color="auto"/>
              <w:right w:val="single" w:sz="6" w:space="0" w:color="auto"/>
            </w:tcBorders>
            <w:hideMark/>
          </w:tcPr>
          <w:p w14:paraId="0D63EDA5"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Taos County </w:t>
            </w:r>
          </w:p>
        </w:tc>
        <w:tc>
          <w:tcPr>
            <w:tcW w:w="1876" w:type="dxa"/>
            <w:tcBorders>
              <w:top w:val="single" w:sz="6" w:space="0" w:color="auto"/>
              <w:left w:val="single" w:sz="6" w:space="0" w:color="auto"/>
              <w:bottom w:val="single" w:sz="6" w:space="0" w:color="auto"/>
              <w:right w:val="single" w:sz="6" w:space="0" w:color="auto"/>
            </w:tcBorders>
            <w:hideMark/>
          </w:tcPr>
          <w:p w14:paraId="4DA08E22"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23799B39"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Absent </w:t>
            </w:r>
          </w:p>
        </w:tc>
      </w:tr>
      <w:tr w:rsidR="00695C4A" w:rsidRPr="00B04EB4" w14:paraId="4D64CC43" w14:textId="77777777" w:rsidTr="00DC1B6C">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6538B893" w14:textId="066BEF62" w:rsidR="00695C4A" w:rsidRPr="00DC1B6C" w:rsidRDefault="00695C4A" w:rsidP="00DC1B6C">
            <w:pPr>
              <w:rPr>
                <w:rFonts w:ascii="Times New Roman" w:hAnsi="Times New Roman" w:cs="Times New Roman"/>
                <w:lang w:val="fr-FR"/>
              </w:rPr>
            </w:pPr>
            <w:r w:rsidRPr="00DC1B6C">
              <w:rPr>
                <w:rFonts w:ascii="Times New Roman" w:hAnsi="Times New Roman" w:cs="Times New Roman"/>
                <w:lang w:val="fr-FR"/>
              </w:rPr>
              <w:t>Elijah Mares (</w:t>
            </w:r>
            <w:proofErr w:type="gramStart"/>
            <w:r w:rsidRPr="00DC1B6C">
              <w:rPr>
                <w:rFonts w:ascii="Times New Roman" w:hAnsi="Times New Roman" w:cs="Times New Roman"/>
                <w:lang w:val="fr-FR"/>
              </w:rPr>
              <w:t>Vice Chair</w:t>
            </w:r>
            <w:proofErr w:type="gramEnd"/>
            <w:r w:rsidRPr="00DC1B6C">
              <w:rPr>
                <w:rFonts w:ascii="Times New Roman" w:hAnsi="Times New Roman" w:cs="Times New Roman"/>
                <w:lang w:val="fr-FR"/>
              </w:rPr>
              <w:t>)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4C0DC00F"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City of Española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468DE56D"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4CA7689A"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Present </w:t>
            </w:r>
          </w:p>
        </w:tc>
      </w:tr>
      <w:tr w:rsidR="00695C4A" w:rsidRPr="00B04EB4" w14:paraId="688C4404" w14:textId="77777777">
        <w:trPr>
          <w:trHeight w:val="285"/>
        </w:trPr>
        <w:tc>
          <w:tcPr>
            <w:tcW w:w="2537" w:type="dxa"/>
            <w:tcBorders>
              <w:top w:val="single" w:sz="6" w:space="0" w:color="auto"/>
              <w:left w:val="single" w:sz="6" w:space="0" w:color="auto"/>
              <w:bottom w:val="single" w:sz="6" w:space="0" w:color="auto"/>
              <w:right w:val="single" w:sz="6" w:space="0" w:color="auto"/>
            </w:tcBorders>
            <w:vAlign w:val="center"/>
            <w:hideMark/>
          </w:tcPr>
          <w:p w14:paraId="2EFD0AE5"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Daniel Fresquez </w:t>
            </w:r>
          </w:p>
        </w:tc>
        <w:tc>
          <w:tcPr>
            <w:tcW w:w="2709" w:type="dxa"/>
            <w:tcBorders>
              <w:top w:val="single" w:sz="6" w:space="0" w:color="auto"/>
              <w:left w:val="single" w:sz="6" w:space="0" w:color="auto"/>
              <w:bottom w:val="single" w:sz="6" w:space="0" w:color="auto"/>
              <w:right w:val="single" w:sz="6" w:space="0" w:color="auto"/>
            </w:tcBorders>
            <w:hideMark/>
          </w:tcPr>
          <w:p w14:paraId="3C97C3E4"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City of Española </w:t>
            </w:r>
          </w:p>
        </w:tc>
        <w:tc>
          <w:tcPr>
            <w:tcW w:w="1876" w:type="dxa"/>
            <w:tcBorders>
              <w:top w:val="single" w:sz="6" w:space="0" w:color="auto"/>
              <w:left w:val="single" w:sz="6" w:space="0" w:color="auto"/>
              <w:bottom w:val="single" w:sz="6" w:space="0" w:color="auto"/>
              <w:right w:val="single" w:sz="6" w:space="0" w:color="auto"/>
            </w:tcBorders>
            <w:hideMark/>
          </w:tcPr>
          <w:p w14:paraId="2542CD5C"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0ECCF97F"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Absent </w:t>
            </w:r>
          </w:p>
        </w:tc>
      </w:tr>
      <w:tr w:rsidR="0050401A" w:rsidRPr="00B04EB4" w14:paraId="4203F31F" w14:textId="77777777" w:rsidTr="00DC1B6C">
        <w:trPr>
          <w:trHeight w:val="120"/>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681A4736" w14:textId="569C2D16" w:rsidR="0050401A" w:rsidRPr="00DC1B6C" w:rsidRDefault="0050401A" w:rsidP="00DC1B6C">
            <w:pPr>
              <w:rPr>
                <w:rFonts w:ascii="Times New Roman" w:hAnsi="Times New Roman" w:cs="Times New Roman"/>
              </w:rPr>
            </w:pPr>
            <w:r w:rsidRPr="00DC1B6C">
              <w:rPr>
                <w:rFonts w:ascii="Times New Roman" w:hAnsi="Times New Roman" w:cs="Times New Roman"/>
              </w:rPr>
              <w:t>Henri Hammond Paul</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532AC2D3" w14:textId="35A896CB" w:rsidR="0050401A" w:rsidRPr="00DC1B6C" w:rsidRDefault="0050401A" w:rsidP="00DC1B6C">
            <w:pPr>
              <w:rPr>
                <w:rFonts w:ascii="Times New Roman" w:hAnsi="Times New Roman" w:cs="Times New Roman"/>
              </w:rPr>
            </w:pPr>
            <w:r w:rsidRPr="00DC1B6C">
              <w:rPr>
                <w:rFonts w:ascii="Times New Roman" w:hAnsi="Times New Roman" w:cs="Times New Roman"/>
                <w:lang w:val="fr-FR"/>
              </w:rPr>
              <w:t>Village of Taos Ski Valley</w:t>
            </w:r>
            <w:r w:rsidRPr="00DC1B6C">
              <w:rPr>
                <w:rFonts w:ascii="Times New Roman" w:hAnsi="Times New Roman" w:cs="Times New Roman"/>
              </w:rPr>
              <w:t>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2A80FB2F" w14:textId="66385A0D" w:rsidR="0050401A" w:rsidRPr="00DC1B6C" w:rsidRDefault="0050401A" w:rsidP="00DC1B6C">
            <w:pPr>
              <w:rPr>
                <w:rFonts w:ascii="Times New Roman" w:hAnsi="Times New Roman" w:cs="Times New Roman"/>
              </w:rPr>
            </w:pPr>
            <w:proofErr w:type="spellStart"/>
            <w:r w:rsidRPr="00DC1B6C">
              <w:rPr>
                <w:rFonts w:ascii="Times New Roman" w:hAnsi="Times New Roman" w:cs="Times New Roman"/>
                <w:lang w:val="fr-FR"/>
              </w:rPr>
              <w:t>Voting</w:t>
            </w:r>
            <w:proofErr w:type="spellEnd"/>
            <w:r w:rsidRPr="00DC1B6C">
              <w:rPr>
                <w:rFonts w:ascii="Times New Roman" w:hAnsi="Times New Roman" w:cs="Times New Roman"/>
                <w:lang w:val="fr-FR"/>
              </w:rPr>
              <w:t xml:space="preserve"> </w:t>
            </w:r>
            <w:proofErr w:type="spellStart"/>
            <w:r w:rsidRPr="00DC1B6C">
              <w:rPr>
                <w:rFonts w:ascii="Times New Roman" w:hAnsi="Times New Roman" w:cs="Times New Roman"/>
                <w:lang w:val="fr-FR"/>
              </w:rPr>
              <w:t>Member</w:t>
            </w:r>
            <w:proofErr w:type="spellEnd"/>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31310E72" w14:textId="2A3DC9A4" w:rsidR="0050401A" w:rsidRPr="00DC1B6C" w:rsidRDefault="0050401A" w:rsidP="00DC1B6C">
            <w:pPr>
              <w:rPr>
                <w:rFonts w:ascii="Times New Roman" w:hAnsi="Times New Roman" w:cs="Times New Roman"/>
              </w:rPr>
            </w:pPr>
            <w:r w:rsidRPr="00DC1B6C">
              <w:rPr>
                <w:rFonts w:ascii="Times New Roman" w:hAnsi="Times New Roman" w:cs="Times New Roman"/>
              </w:rPr>
              <w:t>Present</w:t>
            </w:r>
          </w:p>
        </w:tc>
      </w:tr>
      <w:tr w:rsidR="007625F9" w:rsidRPr="00B04EB4" w14:paraId="11734ED3" w14:textId="77777777" w:rsidTr="00DC1B6C">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2C92BF95" w14:textId="6CB16014" w:rsidR="007625F9" w:rsidRPr="00DC1B6C" w:rsidRDefault="007625F9" w:rsidP="007625F9">
            <w:pPr>
              <w:rPr>
                <w:rFonts w:ascii="Times New Roman" w:hAnsi="Times New Roman" w:cs="Times New Roman"/>
              </w:rPr>
            </w:pPr>
            <w:r w:rsidRPr="00DC1B6C">
              <w:rPr>
                <w:rFonts w:ascii="Times New Roman" w:hAnsi="Times New Roman" w:cs="Times New Roman"/>
              </w:rPr>
              <w:t>Gabe Vasquez</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14CC905F" w14:textId="77777777" w:rsidR="007625F9" w:rsidRPr="00DC1B6C" w:rsidRDefault="007625F9" w:rsidP="007625F9">
            <w:pPr>
              <w:rPr>
                <w:rFonts w:ascii="Times New Roman" w:hAnsi="Times New Roman" w:cs="Times New Roman"/>
              </w:rPr>
            </w:pPr>
            <w:r w:rsidRPr="00DC1B6C">
              <w:rPr>
                <w:rFonts w:ascii="Times New Roman" w:hAnsi="Times New Roman" w:cs="Times New Roman"/>
                <w:lang w:val="fr-FR"/>
              </w:rPr>
              <w:t>Village of Taos Ski Valley</w:t>
            </w:r>
            <w:r w:rsidRPr="00DC1B6C">
              <w:rPr>
                <w:rFonts w:ascii="Times New Roman" w:hAnsi="Times New Roman" w:cs="Times New Roman"/>
              </w:rPr>
              <w:t>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06CB4CCE" w14:textId="51E9CE3A" w:rsidR="007625F9" w:rsidRPr="00DC1B6C" w:rsidRDefault="007625F9" w:rsidP="007625F9">
            <w:pPr>
              <w:rPr>
                <w:rFonts w:ascii="Times New Roman" w:hAnsi="Times New Roman" w:cs="Times New Roman"/>
              </w:rPr>
            </w:pPr>
            <w:proofErr w:type="spellStart"/>
            <w:r w:rsidRPr="00DC1B6C">
              <w:rPr>
                <w:rFonts w:ascii="Times New Roman" w:hAnsi="Times New Roman" w:cs="Times New Roman"/>
                <w:lang w:val="fr-FR"/>
              </w:rPr>
              <w:t>Alternate</w:t>
            </w:r>
            <w:proofErr w:type="spellEnd"/>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404E2878" w14:textId="675FAEDA" w:rsidR="007625F9" w:rsidRPr="00DC1B6C" w:rsidRDefault="007625F9" w:rsidP="007625F9">
            <w:pPr>
              <w:rPr>
                <w:rFonts w:ascii="Times New Roman" w:hAnsi="Times New Roman" w:cs="Times New Roman"/>
              </w:rPr>
            </w:pPr>
            <w:r w:rsidRPr="00DC1B6C">
              <w:rPr>
                <w:rFonts w:ascii="Times New Roman" w:hAnsi="Times New Roman" w:cs="Times New Roman"/>
              </w:rPr>
              <w:t>Present</w:t>
            </w:r>
          </w:p>
        </w:tc>
      </w:tr>
      <w:tr w:rsidR="00695C4A" w:rsidRPr="00B04EB4" w14:paraId="48540203" w14:textId="77777777" w:rsidTr="00B04EB4">
        <w:trPr>
          <w:trHeight w:val="285"/>
        </w:trPr>
        <w:tc>
          <w:tcPr>
            <w:tcW w:w="2537" w:type="dxa"/>
            <w:tcBorders>
              <w:top w:val="single" w:sz="6" w:space="0" w:color="auto"/>
              <w:left w:val="single" w:sz="6" w:space="0" w:color="auto"/>
              <w:bottom w:val="single" w:sz="6" w:space="0" w:color="auto"/>
              <w:right w:val="single" w:sz="6" w:space="0" w:color="auto"/>
            </w:tcBorders>
          </w:tcPr>
          <w:p w14:paraId="0FA3B638"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Reynoldo Vasquez</w:t>
            </w:r>
          </w:p>
        </w:tc>
        <w:tc>
          <w:tcPr>
            <w:tcW w:w="2709" w:type="dxa"/>
            <w:tcBorders>
              <w:top w:val="single" w:sz="6" w:space="0" w:color="auto"/>
              <w:left w:val="single" w:sz="6" w:space="0" w:color="auto"/>
              <w:bottom w:val="single" w:sz="6" w:space="0" w:color="auto"/>
              <w:right w:val="single" w:sz="6" w:space="0" w:color="auto"/>
            </w:tcBorders>
          </w:tcPr>
          <w:p w14:paraId="1692335A"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Town of Taos</w:t>
            </w:r>
          </w:p>
        </w:tc>
        <w:tc>
          <w:tcPr>
            <w:tcW w:w="1876" w:type="dxa"/>
            <w:tcBorders>
              <w:top w:val="single" w:sz="6" w:space="0" w:color="auto"/>
              <w:left w:val="single" w:sz="6" w:space="0" w:color="auto"/>
              <w:bottom w:val="single" w:sz="6" w:space="0" w:color="auto"/>
              <w:right w:val="single" w:sz="6" w:space="0" w:color="auto"/>
            </w:tcBorders>
          </w:tcPr>
          <w:p w14:paraId="01C8AF3C"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w:t>
            </w:r>
          </w:p>
        </w:tc>
        <w:tc>
          <w:tcPr>
            <w:tcW w:w="1682" w:type="dxa"/>
            <w:tcBorders>
              <w:top w:val="single" w:sz="6" w:space="0" w:color="auto"/>
              <w:left w:val="single" w:sz="6" w:space="0" w:color="auto"/>
              <w:bottom w:val="single" w:sz="6" w:space="0" w:color="auto"/>
              <w:right w:val="single" w:sz="6" w:space="0" w:color="auto"/>
            </w:tcBorders>
          </w:tcPr>
          <w:p w14:paraId="0AF7325E" w14:textId="39751B2B" w:rsidR="00695C4A" w:rsidRPr="00DC1B6C" w:rsidRDefault="00695C4A" w:rsidP="00DC1B6C">
            <w:pPr>
              <w:rPr>
                <w:rFonts w:ascii="Times New Roman" w:hAnsi="Times New Roman" w:cs="Times New Roman"/>
              </w:rPr>
            </w:pPr>
            <w:r w:rsidRPr="00DC1B6C">
              <w:rPr>
                <w:rFonts w:ascii="Times New Roman" w:hAnsi="Times New Roman" w:cs="Times New Roman"/>
              </w:rPr>
              <w:t>Absent </w:t>
            </w:r>
          </w:p>
        </w:tc>
      </w:tr>
      <w:tr w:rsidR="00695C4A" w:rsidRPr="00B04EB4" w14:paraId="1E41BB74" w14:textId="77777777" w:rsidTr="00DC1B6C">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tcPr>
          <w:p w14:paraId="59DE10F5"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Mark Flores</w:t>
            </w:r>
          </w:p>
        </w:tc>
        <w:tc>
          <w:tcPr>
            <w:tcW w:w="2709" w:type="dxa"/>
            <w:tcBorders>
              <w:top w:val="single" w:sz="6" w:space="0" w:color="auto"/>
              <w:left w:val="single" w:sz="6" w:space="0" w:color="auto"/>
              <w:bottom w:val="single" w:sz="6" w:space="0" w:color="auto"/>
              <w:right w:val="single" w:sz="6" w:space="0" w:color="auto"/>
            </w:tcBorders>
            <w:shd w:val="clear" w:color="auto" w:fill="FFFF00"/>
          </w:tcPr>
          <w:p w14:paraId="373D7CCB"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Town of Taos</w:t>
            </w:r>
          </w:p>
        </w:tc>
        <w:tc>
          <w:tcPr>
            <w:tcW w:w="1876" w:type="dxa"/>
            <w:tcBorders>
              <w:top w:val="single" w:sz="6" w:space="0" w:color="auto"/>
              <w:left w:val="single" w:sz="6" w:space="0" w:color="auto"/>
              <w:bottom w:val="single" w:sz="6" w:space="0" w:color="auto"/>
              <w:right w:val="single" w:sz="6" w:space="0" w:color="auto"/>
            </w:tcBorders>
            <w:shd w:val="clear" w:color="auto" w:fill="FFFF00"/>
          </w:tcPr>
          <w:p w14:paraId="4CE93FE7"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Alternate</w:t>
            </w:r>
          </w:p>
        </w:tc>
        <w:tc>
          <w:tcPr>
            <w:tcW w:w="1682" w:type="dxa"/>
            <w:tcBorders>
              <w:top w:val="single" w:sz="6" w:space="0" w:color="auto"/>
              <w:left w:val="single" w:sz="6" w:space="0" w:color="auto"/>
              <w:bottom w:val="single" w:sz="6" w:space="0" w:color="auto"/>
              <w:right w:val="single" w:sz="6" w:space="0" w:color="auto"/>
            </w:tcBorders>
            <w:shd w:val="clear" w:color="auto" w:fill="FFFF00"/>
          </w:tcPr>
          <w:p w14:paraId="2B4557B0" w14:textId="558DF084" w:rsidR="00695C4A" w:rsidRPr="00DC1B6C" w:rsidRDefault="00695C4A" w:rsidP="00DC1B6C">
            <w:pPr>
              <w:rPr>
                <w:rFonts w:ascii="Times New Roman" w:hAnsi="Times New Roman" w:cs="Times New Roman"/>
              </w:rPr>
            </w:pPr>
            <w:r w:rsidRPr="00DC1B6C">
              <w:rPr>
                <w:rFonts w:ascii="Times New Roman" w:hAnsi="Times New Roman" w:cs="Times New Roman"/>
              </w:rPr>
              <w:t>Present  </w:t>
            </w:r>
          </w:p>
        </w:tc>
      </w:tr>
      <w:tr w:rsidR="00695C4A" w:rsidRPr="00B04EB4" w14:paraId="47CDBEDC" w14:textId="77777777" w:rsidTr="00F61A05">
        <w:trPr>
          <w:trHeight w:val="285"/>
        </w:trPr>
        <w:tc>
          <w:tcPr>
            <w:tcW w:w="2537" w:type="dxa"/>
            <w:tcBorders>
              <w:top w:val="single" w:sz="6" w:space="0" w:color="auto"/>
              <w:left w:val="single" w:sz="6" w:space="0" w:color="auto"/>
              <w:bottom w:val="single" w:sz="6" w:space="0" w:color="auto"/>
              <w:right w:val="single" w:sz="6" w:space="0" w:color="auto"/>
            </w:tcBorders>
            <w:hideMark/>
          </w:tcPr>
          <w:p w14:paraId="5AC113AD"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Sharon Voight </w:t>
            </w:r>
          </w:p>
        </w:tc>
        <w:tc>
          <w:tcPr>
            <w:tcW w:w="2709" w:type="dxa"/>
            <w:tcBorders>
              <w:top w:val="single" w:sz="6" w:space="0" w:color="auto"/>
              <w:left w:val="single" w:sz="6" w:space="0" w:color="auto"/>
              <w:bottom w:val="single" w:sz="6" w:space="0" w:color="auto"/>
              <w:right w:val="single" w:sz="6" w:space="0" w:color="auto"/>
            </w:tcBorders>
            <w:hideMark/>
          </w:tcPr>
          <w:p w14:paraId="3C1CB914"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Town of Taos </w:t>
            </w:r>
          </w:p>
        </w:tc>
        <w:tc>
          <w:tcPr>
            <w:tcW w:w="1876" w:type="dxa"/>
            <w:tcBorders>
              <w:top w:val="single" w:sz="6" w:space="0" w:color="auto"/>
              <w:left w:val="single" w:sz="6" w:space="0" w:color="auto"/>
              <w:bottom w:val="single" w:sz="6" w:space="0" w:color="auto"/>
              <w:right w:val="single" w:sz="6" w:space="0" w:color="auto"/>
            </w:tcBorders>
            <w:hideMark/>
          </w:tcPr>
          <w:p w14:paraId="34F4F6F4"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34B2BB71" w14:textId="1891938D" w:rsidR="00695C4A" w:rsidRPr="00DC1B6C" w:rsidRDefault="00F61A05" w:rsidP="00DC1B6C">
            <w:pPr>
              <w:rPr>
                <w:rFonts w:ascii="Times New Roman" w:hAnsi="Times New Roman" w:cs="Times New Roman"/>
              </w:rPr>
            </w:pPr>
            <w:r w:rsidRPr="00DC1B6C">
              <w:rPr>
                <w:rFonts w:ascii="Times New Roman" w:hAnsi="Times New Roman" w:cs="Times New Roman"/>
              </w:rPr>
              <w:t>Absent</w:t>
            </w:r>
          </w:p>
        </w:tc>
      </w:tr>
      <w:tr w:rsidR="007625F9" w:rsidRPr="00B04EB4" w14:paraId="17F8F162" w14:textId="77777777" w:rsidTr="00DC1B6C">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3B1FCB79"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Anthony Martinez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4DCDBAB8"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Town of Red River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688115E9"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3B326928" w14:textId="572B315C" w:rsidR="007625F9" w:rsidRPr="00DC1B6C" w:rsidRDefault="007625F9" w:rsidP="007625F9">
            <w:pPr>
              <w:rPr>
                <w:rFonts w:ascii="Times New Roman" w:hAnsi="Times New Roman" w:cs="Times New Roman"/>
              </w:rPr>
            </w:pPr>
            <w:r w:rsidRPr="00DC1B6C">
              <w:rPr>
                <w:rFonts w:ascii="Times New Roman" w:hAnsi="Times New Roman" w:cs="Times New Roman"/>
              </w:rPr>
              <w:t>Present</w:t>
            </w:r>
          </w:p>
        </w:tc>
      </w:tr>
      <w:tr w:rsidR="007625F9" w:rsidRPr="00B04EB4" w14:paraId="7E9878EB" w14:textId="77777777" w:rsidTr="00DC1B6C">
        <w:trPr>
          <w:trHeight w:val="285"/>
        </w:trPr>
        <w:tc>
          <w:tcPr>
            <w:tcW w:w="2537" w:type="dxa"/>
            <w:tcBorders>
              <w:top w:val="single" w:sz="6" w:space="0" w:color="auto"/>
              <w:left w:val="single" w:sz="6" w:space="0" w:color="auto"/>
              <w:bottom w:val="single" w:sz="6" w:space="0" w:color="auto"/>
              <w:right w:val="single" w:sz="6" w:space="0" w:color="auto"/>
            </w:tcBorders>
            <w:hideMark/>
          </w:tcPr>
          <w:p w14:paraId="44510BE0"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Georgiana Rael </w:t>
            </w:r>
          </w:p>
        </w:tc>
        <w:tc>
          <w:tcPr>
            <w:tcW w:w="2709" w:type="dxa"/>
            <w:tcBorders>
              <w:top w:val="single" w:sz="6" w:space="0" w:color="auto"/>
              <w:left w:val="single" w:sz="6" w:space="0" w:color="auto"/>
              <w:bottom w:val="single" w:sz="6" w:space="0" w:color="auto"/>
              <w:right w:val="single" w:sz="6" w:space="0" w:color="auto"/>
            </w:tcBorders>
            <w:hideMark/>
          </w:tcPr>
          <w:p w14:paraId="744170F4"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Town of Red River </w:t>
            </w:r>
          </w:p>
        </w:tc>
        <w:tc>
          <w:tcPr>
            <w:tcW w:w="1876" w:type="dxa"/>
            <w:tcBorders>
              <w:top w:val="single" w:sz="6" w:space="0" w:color="auto"/>
              <w:left w:val="single" w:sz="6" w:space="0" w:color="auto"/>
              <w:bottom w:val="single" w:sz="6" w:space="0" w:color="auto"/>
              <w:right w:val="single" w:sz="6" w:space="0" w:color="auto"/>
            </w:tcBorders>
            <w:hideMark/>
          </w:tcPr>
          <w:p w14:paraId="0D974604"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7F65C737" w14:textId="7E67B884" w:rsidR="007625F9" w:rsidRPr="00DC1B6C" w:rsidRDefault="007625F9" w:rsidP="007625F9">
            <w:pPr>
              <w:rPr>
                <w:rFonts w:ascii="Times New Roman" w:hAnsi="Times New Roman" w:cs="Times New Roman"/>
              </w:rPr>
            </w:pPr>
            <w:r w:rsidRPr="00DC1B6C">
              <w:rPr>
                <w:rFonts w:ascii="Times New Roman" w:hAnsi="Times New Roman" w:cs="Times New Roman"/>
              </w:rPr>
              <w:t>Absent </w:t>
            </w:r>
          </w:p>
        </w:tc>
      </w:tr>
      <w:tr w:rsidR="00695C4A" w:rsidRPr="00B04EB4" w14:paraId="7422C1C2" w14:textId="77777777" w:rsidTr="00AF48AD">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3A63DDF6" w14:textId="6146059E" w:rsidR="00695C4A" w:rsidRPr="00DC1B6C" w:rsidRDefault="00695C4A" w:rsidP="00DC1B6C">
            <w:pPr>
              <w:rPr>
                <w:rFonts w:ascii="Times New Roman" w:hAnsi="Times New Roman" w:cs="Times New Roman"/>
              </w:rPr>
            </w:pPr>
            <w:r w:rsidRPr="00DC1B6C">
              <w:rPr>
                <w:rFonts w:ascii="Times New Roman" w:hAnsi="Times New Roman" w:cs="Times New Roman"/>
              </w:rPr>
              <w:t>Darcy Reed</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2446F352"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Village of Chama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50F1592B"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55F6B24B" w14:textId="3F2E81D0" w:rsidR="00695C4A" w:rsidRPr="00DC1B6C" w:rsidRDefault="00695C4A" w:rsidP="00DC1B6C">
            <w:pPr>
              <w:rPr>
                <w:rFonts w:ascii="Times New Roman" w:hAnsi="Times New Roman" w:cs="Times New Roman"/>
              </w:rPr>
            </w:pPr>
            <w:r w:rsidRPr="00DC1B6C">
              <w:rPr>
                <w:rFonts w:ascii="Times New Roman" w:hAnsi="Times New Roman" w:cs="Times New Roman"/>
              </w:rPr>
              <w:t>Present </w:t>
            </w:r>
          </w:p>
        </w:tc>
      </w:tr>
      <w:tr w:rsidR="00695C4A" w:rsidRPr="00B04EB4" w14:paraId="3773F2A0" w14:textId="77777777" w:rsidTr="00F03BC7">
        <w:trPr>
          <w:trHeight w:val="285"/>
        </w:trPr>
        <w:tc>
          <w:tcPr>
            <w:tcW w:w="2537" w:type="dxa"/>
            <w:tcBorders>
              <w:top w:val="single" w:sz="6" w:space="0" w:color="auto"/>
              <w:left w:val="single" w:sz="6" w:space="0" w:color="auto"/>
              <w:bottom w:val="single" w:sz="6" w:space="0" w:color="auto"/>
              <w:right w:val="single" w:sz="6" w:space="0" w:color="auto"/>
            </w:tcBorders>
            <w:hideMark/>
          </w:tcPr>
          <w:p w14:paraId="7470197F" w14:textId="38792F4E" w:rsidR="00695C4A" w:rsidRPr="00DC1B6C" w:rsidRDefault="00C538E9" w:rsidP="00DC1B6C">
            <w:pPr>
              <w:rPr>
                <w:rFonts w:ascii="Times New Roman" w:hAnsi="Times New Roman" w:cs="Times New Roman"/>
              </w:rPr>
            </w:pPr>
            <w:r w:rsidRPr="00DC1B6C">
              <w:rPr>
                <w:rFonts w:ascii="Times New Roman" w:hAnsi="Times New Roman" w:cs="Times New Roman"/>
              </w:rPr>
              <w:t>Kristina Archuleta</w:t>
            </w:r>
          </w:p>
        </w:tc>
        <w:tc>
          <w:tcPr>
            <w:tcW w:w="2709" w:type="dxa"/>
            <w:tcBorders>
              <w:top w:val="single" w:sz="6" w:space="0" w:color="auto"/>
              <w:left w:val="single" w:sz="6" w:space="0" w:color="auto"/>
              <w:bottom w:val="single" w:sz="6" w:space="0" w:color="auto"/>
              <w:right w:val="single" w:sz="6" w:space="0" w:color="auto"/>
            </w:tcBorders>
            <w:hideMark/>
          </w:tcPr>
          <w:p w14:paraId="0B8F1E3E"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Village of Chama </w:t>
            </w:r>
          </w:p>
        </w:tc>
        <w:tc>
          <w:tcPr>
            <w:tcW w:w="1876" w:type="dxa"/>
            <w:tcBorders>
              <w:top w:val="single" w:sz="6" w:space="0" w:color="auto"/>
              <w:left w:val="single" w:sz="6" w:space="0" w:color="auto"/>
              <w:bottom w:val="single" w:sz="6" w:space="0" w:color="auto"/>
              <w:right w:val="single" w:sz="6" w:space="0" w:color="auto"/>
            </w:tcBorders>
            <w:hideMark/>
          </w:tcPr>
          <w:p w14:paraId="0C87E2CE"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5414A7BD" w14:textId="42C0950D" w:rsidR="00695C4A" w:rsidRPr="00DC1B6C" w:rsidRDefault="00695C4A" w:rsidP="00DC1B6C">
            <w:pPr>
              <w:rPr>
                <w:rFonts w:ascii="Times New Roman" w:hAnsi="Times New Roman" w:cs="Times New Roman"/>
              </w:rPr>
            </w:pPr>
            <w:r w:rsidRPr="00DC1B6C">
              <w:rPr>
                <w:rFonts w:ascii="Times New Roman" w:hAnsi="Times New Roman" w:cs="Times New Roman"/>
              </w:rPr>
              <w:t>Absent </w:t>
            </w:r>
          </w:p>
        </w:tc>
      </w:tr>
      <w:tr w:rsidR="00695C4A" w:rsidRPr="00B04EB4" w14:paraId="0DBD7C88" w14:textId="77777777" w:rsidTr="00AF48AD">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762FAC5A"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Jacob LaFore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1DF3FCCC"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Village of Questa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3435DA94"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110F29A6" w14:textId="0E9BD646" w:rsidR="00695C4A" w:rsidRPr="00DC1B6C" w:rsidRDefault="00695C4A" w:rsidP="00DC1B6C">
            <w:pPr>
              <w:rPr>
                <w:rFonts w:ascii="Times New Roman" w:hAnsi="Times New Roman" w:cs="Times New Roman"/>
              </w:rPr>
            </w:pPr>
            <w:r w:rsidRPr="00DC1B6C">
              <w:rPr>
                <w:rFonts w:ascii="Times New Roman" w:hAnsi="Times New Roman" w:cs="Times New Roman"/>
              </w:rPr>
              <w:t>Present  </w:t>
            </w:r>
          </w:p>
        </w:tc>
      </w:tr>
      <w:tr w:rsidR="00695C4A" w:rsidRPr="00B04EB4" w14:paraId="3E60B77C" w14:textId="77777777" w:rsidTr="00F03BC7">
        <w:trPr>
          <w:trHeight w:val="285"/>
        </w:trPr>
        <w:tc>
          <w:tcPr>
            <w:tcW w:w="2537" w:type="dxa"/>
            <w:tcBorders>
              <w:top w:val="single" w:sz="6" w:space="0" w:color="auto"/>
              <w:left w:val="single" w:sz="6" w:space="0" w:color="auto"/>
              <w:bottom w:val="single" w:sz="6" w:space="0" w:color="auto"/>
              <w:right w:val="single" w:sz="6" w:space="0" w:color="auto"/>
            </w:tcBorders>
            <w:hideMark/>
          </w:tcPr>
          <w:p w14:paraId="395F1BDD"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Valerie Vigil </w:t>
            </w:r>
          </w:p>
        </w:tc>
        <w:tc>
          <w:tcPr>
            <w:tcW w:w="2709" w:type="dxa"/>
            <w:tcBorders>
              <w:top w:val="single" w:sz="6" w:space="0" w:color="auto"/>
              <w:left w:val="single" w:sz="6" w:space="0" w:color="auto"/>
              <w:bottom w:val="single" w:sz="6" w:space="0" w:color="auto"/>
              <w:right w:val="single" w:sz="6" w:space="0" w:color="auto"/>
            </w:tcBorders>
            <w:hideMark/>
          </w:tcPr>
          <w:p w14:paraId="10BCB871"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Village of Questa </w:t>
            </w:r>
          </w:p>
        </w:tc>
        <w:tc>
          <w:tcPr>
            <w:tcW w:w="1876" w:type="dxa"/>
            <w:tcBorders>
              <w:top w:val="single" w:sz="6" w:space="0" w:color="auto"/>
              <w:left w:val="single" w:sz="6" w:space="0" w:color="auto"/>
              <w:bottom w:val="single" w:sz="6" w:space="0" w:color="auto"/>
              <w:right w:val="single" w:sz="6" w:space="0" w:color="auto"/>
            </w:tcBorders>
            <w:hideMark/>
          </w:tcPr>
          <w:p w14:paraId="32FC81A5"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1C06726E"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Absent </w:t>
            </w:r>
          </w:p>
        </w:tc>
      </w:tr>
      <w:tr w:rsidR="00695C4A" w:rsidRPr="00B04EB4" w14:paraId="2FC70F2D" w14:textId="77777777" w:rsidTr="00AF48AD">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1F6BDB81"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Kathryn Valdez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07D093F9"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Jicarilla Apache Nation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67C95C18"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32DEFE1B" w14:textId="6E8DADE7" w:rsidR="00695C4A" w:rsidRPr="00DC1B6C" w:rsidRDefault="00695C4A" w:rsidP="00DC1B6C">
            <w:pPr>
              <w:rPr>
                <w:rFonts w:ascii="Times New Roman" w:hAnsi="Times New Roman" w:cs="Times New Roman"/>
              </w:rPr>
            </w:pPr>
            <w:r w:rsidRPr="00DC1B6C">
              <w:rPr>
                <w:rFonts w:ascii="Times New Roman" w:hAnsi="Times New Roman" w:cs="Times New Roman"/>
              </w:rPr>
              <w:t>Present  </w:t>
            </w:r>
          </w:p>
        </w:tc>
      </w:tr>
      <w:tr w:rsidR="00695C4A" w:rsidRPr="00B04EB4" w14:paraId="39483F87" w14:textId="77777777" w:rsidTr="00AF48AD">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029E0220"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John Vigil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02C431C3"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Pueblo of Nambé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3BB5B8CB"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457F2200" w14:textId="2E278C31" w:rsidR="00695C4A" w:rsidRPr="00DC1B6C" w:rsidRDefault="00695C4A" w:rsidP="00DC1B6C">
            <w:pPr>
              <w:rPr>
                <w:rFonts w:ascii="Times New Roman" w:hAnsi="Times New Roman" w:cs="Times New Roman"/>
              </w:rPr>
            </w:pPr>
            <w:r w:rsidRPr="00DC1B6C">
              <w:rPr>
                <w:rFonts w:ascii="Times New Roman" w:hAnsi="Times New Roman" w:cs="Times New Roman"/>
              </w:rPr>
              <w:t>Present  </w:t>
            </w:r>
          </w:p>
        </w:tc>
      </w:tr>
      <w:tr w:rsidR="00695C4A" w:rsidRPr="00B04EB4" w14:paraId="5CB89C73" w14:textId="77777777" w:rsidTr="00F03BC7">
        <w:trPr>
          <w:trHeight w:val="285"/>
        </w:trPr>
        <w:tc>
          <w:tcPr>
            <w:tcW w:w="2537" w:type="dxa"/>
            <w:tcBorders>
              <w:top w:val="single" w:sz="6" w:space="0" w:color="auto"/>
              <w:left w:val="single" w:sz="6" w:space="0" w:color="auto"/>
              <w:bottom w:val="single" w:sz="6" w:space="0" w:color="auto"/>
              <w:right w:val="single" w:sz="6" w:space="0" w:color="auto"/>
            </w:tcBorders>
            <w:hideMark/>
          </w:tcPr>
          <w:p w14:paraId="23B9FC9B"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Governor Porter </w:t>
            </w:r>
          </w:p>
        </w:tc>
        <w:tc>
          <w:tcPr>
            <w:tcW w:w="2709" w:type="dxa"/>
            <w:tcBorders>
              <w:top w:val="single" w:sz="6" w:space="0" w:color="auto"/>
              <w:left w:val="single" w:sz="6" w:space="0" w:color="auto"/>
              <w:bottom w:val="single" w:sz="6" w:space="0" w:color="auto"/>
              <w:right w:val="single" w:sz="6" w:space="0" w:color="auto"/>
            </w:tcBorders>
            <w:hideMark/>
          </w:tcPr>
          <w:p w14:paraId="311C82A1"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Pueblo of Nambé </w:t>
            </w:r>
          </w:p>
        </w:tc>
        <w:tc>
          <w:tcPr>
            <w:tcW w:w="1876" w:type="dxa"/>
            <w:tcBorders>
              <w:top w:val="single" w:sz="6" w:space="0" w:color="auto"/>
              <w:left w:val="single" w:sz="6" w:space="0" w:color="auto"/>
              <w:bottom w:val="single" w:sz="6" w:space="0" w:color="auto"/>
              <w:right w:val="single" w:sz="6" w:space="0" w:color="auto"/>
            </w:tcBorders>
            <w:hideMark/>
          </w:tcPr>
          <w:p w14:paraId="2DCC166F"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09855FCB"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Absent </w:t>
            </w:r>
          </w:p>
        </w:tc>
      </w:tr>
      <w:tr w:rsidR="00695C4A" w:rsidRPr="00B04EB4" w14:paraId="406ABFD9" w14:textId="77777777" w:rsidTr="00246929">
        <w:trPr>
          <w:trHeight w:val="285"/>
        </w:trPr>
        <w:tc>
          <w:tcPr>
            <w:tcW w:w="2537" w:type="dxa"/>
            <w:tcBorders>
              <w:top w:val="single" w:sz="6" w:space="0" w:color="auto"/>
              <w:left w:val="single" w:sz="6" w:space="0" w:color="auto"/>
              <w:bottom w:val="single" w:sz="6" w:space="0" w:color="auto"/>
              <w:right w:val="single" w:sz="6" w:space="0" w:color="auto"/>
            </w:tcBorders>
            <w:hideMark/>
          </w:tcPr>
          <w:p w14:paraId="3156E057" w14:textId="0D489AB1" w:rsidR="00695C4A" w:rsidRPr="00DC1B6C" w:rsidRDefault="00695C4A" w:rsidP="00DC1B6C">
            <w:pPr>
              <w:rPr>
                <w:rFonts w:ascii="Times New Roman" w:hAnsi="Times New Roman" w:cs="Times New Roman"/>
              </w:rPr>
            </w:pPr>
            <w:r w:rsidRPr="00DC1B6C">
              <w:rPr>
                <w:rFonts w:ascii="Times New Roman" w:hAnsi="Times New Roman" w:cs="Times New Roman"/>
              </w:rPr>
              <w:t>Sylvia Armijo </w:t>
            </w:r>
            <w:r w:rsidR="00265D52" w:rsidRPr="00DC1B6C">
              <w:rPr>
                <w:rFonts w:ascii="Times New Roman" w:hAnsi="Times New Roman" w:cs="Times New Roman"/>
              </w:rPr>
              <w:t xml:space="preserve">                                                                                                       </w:t>
            </w:r>
          </w:p>
        </w:tc>
        <w:tc>
          <w:tcPr>
            <w:tcW w:w="2709" w:type="dxa"/>
            <w:tcBorders>
              <w:top w:val="single" w:sz="6" w:space="0" w:color="auto"/>
              <w:left w:val="single" w:sz="6" w:space="0" w:color="auto"/>
              <w:bottom w:val="single" w:sz="6" w:space="0" w:color="auto"/>
              <w:right w:val="single" w:sz="6" w:space="0" w:color="auto"/>
            </w:tcBorders>
            <w:hideMark/>
          </w:tcPr>
          <w:p w14:paraId="6CE9270B"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Picuris Pueblo </w:t>
            </w:r>
          </w:p>
        </w:tc>
        <w:tc>
          <w:tcPr>
            <w:tcW w:w="1876" w:type="dxa"/>
            <w:tcBorders>
              <w:top w:val="single" w:sz="6" w:space="0" w:color="auto"/>
              <w:left w:val="single" w:sz="6" w:space="0" w:color="auto"/>
              <w:bottom w:val="single" w:sz="6" w:space="0" w:color="auto"/>
              <w:right w:val="single" w:sz="6" w:space="0" w:color="auto"/>
            </w:tcBorders>
            <w:hideMark/>
          </w:tcPr>
          <w:p w14:paraId="478BCF1A"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5994E6E5" w14:textId="670EB88C" w:rsidR="00695C4A" w:rsidRPr="00DC1B6C" w:rsidRDefault="00695C4A" w:rsidP="00DC1B6C">
            <w:pPr>
              <w:rPr>
                <w:rFonts w:ascii="Times New Roman" w:hAnsi="Times New Roman" w:cs="Times New Roman"/>
              </w:rPr>
            </w:pPr>
            <w:r w:rsidRPr="00DC1B6C">
              <w:rPr>
                <w:rFonts w:ascii="Times New Roman" w:hAnsi="Times New Roman" w:cs="Times New Roman"/>
              </w:rPr>
              <w:t>Absent </w:t>
            </w:r>
          </w:p>
        </w:tc>
      </w:tr>
      <w:tr w:rsidR="00695C4A" w:rsidRPr="00B04EB4" w14:paraId="67D4E9E5" w14:textId="77777777" w:rsidTr="00AF48AD">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5A4ECDCF" w14:textId="771B3229" w:rsidR="00695C4A" w:rsidRPr="00DC1B6C" w:rsidRDefault="00695C4A" w:rsidP="00DC1B6C">
            <w:pPr>
              <w:rPr>
                <w:rFonts w:ascii="Times New Roman" w:hAnsi="Times New Roman" w:cs="Times New Roman"/>
              </w:rPr>
            </w:pPr>
            <w:r w:rsidRPr="00DC1B6C">
              <w:rPr>
                <w:rFonts w:ascii="Times New Roman" w:hAnsi="Times New Roman" w:cs="Times New Roman"/>
              </w:rPr>
              <w:t>Daniel Schwab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1C3A6035" w14:textId="2E5728CD" w:rsidR="00695C4A" w:rsidRPr="00DC1B6C" w:rsidRDefault="00695C4A" w:rsidP="00DC1B6C">
            <w:pPr>
              <w:rPr>
                <w:rFonts w:ascii="Times New Roman" w:hAnsi="Times New Roman" w:cs="Times New Roman"/>
              </w:rPr>
            </w:pPr>
            <w:r w:rsidRPr="00DC1B6C">
              <w:rPr>
                <w:rFonts w:ascii="Times New Roman" w:hAnsi="Times New Roman" w:cs="Times New Roman"/>
              </w:rPr>
              <w:t>Pueblo of San Ildefonso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06899B36" w14:textId="7FD5172D" w:rsidR="00695C4A" w:rsidRPr="00DC1B6C" w:rsidRDefault="00695C4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681424CE" w14:textId="0AF9293A" w:rsidR="00695C4A" w:rsidRPr="00DC1B6C" w:rsidRDefault="00695C4A" w:rsidP="00DC1B6C">
            <w:pPr>
              <w:rPr>
                <w:rFonts w:ascii="Times New Roman" w:hAnsi="Times New Roman" w:cs="Times New Roman"/>
              </w:rPr>
            </w:pPr>
            <w:r w:rsidRPr="00DC1B6C">
              <w:rPr>
                <w:rFonts w:ascii="Times New Roman" w:hAnsi="Times New Roman" w:cs="Times New Roman"/>
              </w:rPr>
              <w:t>Present  </w:t>
            </w:r>
          </w:p>
        </w:tc>
      </w:tr>
      <w:tr w:rsidR="00695C4A" w:rsidRPr="00B04EB4" w14:paraId="0852D4B9" w14:textId="77777777" w:rsidTr="00695C4A">
        <w:trPr>
          <w:trHeight w:val="285"/>
        </w:trPr>
        <w:tc>
          <w:tcPr>
            <w:tcW w:w="2537" w:type="dxa"/>
            <w:tcBorders>
              <w:top w:val="single" w:sz="6" w:space="0" w:color="auto"/>
              <w:left w:val="single" w:sz="6" w:space="0" w:color="auto"/>
              <w:bottom w:val="single" w:sz="6" w:space="0" w:color="auto"/>
              <w:right w:val="single" w:sz="6" w:space="0" w:color="auto"/>
            </w:tcBorders>
            <w:hideMark/>
          </w:tcPr>
          <w:p w14:paraId="6E1DE814"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Raymond Martinez </w:t>
            </w:r>
          </w:p>
        </w:tc>
        <w:tc>
          <w:tcPr>
            <w:tcW w:w="2709" w:type="dxa"/>
            <w:tcBorders>
              <w:top w:val="single" w:sz="6" w:space="0" w:color="auto"/>
              <w:left w:val="single" w:sz="6" w:space="0" w:color="auto"/>
              <w:bottom w:val="single" w:sz="6" w:space="0" w:color="auto"/>
              <w:right w:val="single" w:sz="6" w:space="0" w:color="auto"/>
            </w:tcBorders>
            <w:hideMark/>
          </w:tcPr>
          <w:p w14:paraId="0C5D4B11"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Pueblo of San Ildefonso </w:t>
            </w:r>
          </w:p>
        </w:tc>
        <w:tc>
          <w:tcPr>
            <w:tcW w:w="1876" w:type="dxa"/>
            <w:tcBorders>
              <w:top w:val="single" w:sz="6" w:space="0" w:color="auto"/>
              <w:left w:val="single" w:sz="6" w:space="0" w:color="auto"/>
              <w:bottom w:val="single" w:sz="6" w:space="0" w:color="auto"/>
              <w:right w:val="single" w:sz="6" w:space="0" w:color="auto"/>
            </w:tcBorders>
            <w:hideMark/>
          </w:tcPr>
          <w:p w14:paraId="72159221"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4093FCB7" w14:textId="5C6C65B2" w:rsidR="00695C4A" w:rsidRPr="00DC1B6C" w:rsidRDefault="00695C4A" w:rsidP="00DC1B6C">
            <w:pPr>
              <w:rPr>
                <w:rFonts w:ascii="Times New Roman" w:hAnsi="Times New Roman" w:cs="Times New Roman"/>
              </w:rPr>
            </w:pPr>
            <w:r w:rsidRPr="00DC1B6C">
              <w:rPr>
                <w:rFonts w:ascii="Times New Roman" w:hAnsi="Times New Roman" w:cs="Times New Roman"/>
              </w:rPr>
              <w:t>Absent </w:t>
            </w:r>
          </w:p>
        </w:tc>
      </w:tr>
      <w:tr w:rsidR="00695C4A" w:rsidRPr="00B04EB4" w14:paraId="2547A9D1" w14:textId="77777777">
        <w:trPr>
          <w:trHeight w:val="120"/>
        </w:trPr>
        <w:tc>
          <w:tcPr>
            <w:tcW w:w="2537" w:type="dxa"/>
            <w:tcBorders>
              <w:top w:val="single" w:sz="6" w:space="0" w:color="auto"/>
              <w:left w:val="single" w:sz="6" w:space="0" w:color="auto"/>
              <w:bottom w:val="single" w:sz="6" w:space="0" w:color="auto"/>
              <w:right w:val="single" w:sz="6" w:space="0" w:color="auto"/>
            </w:tcBorders>
            <w:hideMark/>
          </w:tcPr>
          <w:p w14:paraId="6CB76152"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Benny Lujan </w:t>
            </w:r>
          </w:p>
        </w:tc>
        <w:tc>
          <w:tcPr>
            <w:tcW w:w="2709" w:type="dxa"/>
            <w:tcBorders>
              <w:top w:val="single" w:sz="6" w:space="0" w:color="auto"/>
              <w:left w:val="single" w:sz="6" w:space="0" w:color="auto"/>
              <w:bottom w:val="single" w:sz="6" w:space="0" w:color="auto"/>
              <w:right w:val="single" w:sz="6" w:space="0" w:color="auto"/>
            </w:tcBorders>
            <w:hideMark/>
          </w:tcPr>
          <w:p w14:paraId="521D75C2"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Ohkay Owingeh </w:t>
            </w:r>
          </w:p>
        </w:tc>
        <w:tc>
          <w:tcPr>
            <w:tcW w:w="1876" w:type="dxa"/>
            <w:tcBorders>
              <w:top w:val="single" w:sz="6" w:space="0" w:color="auto"/>
              <w:left w:val="single" w:sz="6" w:space="0" w:color="auto"/>
              <w:bottom w:val="single" w:sz="6" w:space="0" w:color="auto"/>
              <w:right w:val="single" w:sz="6" w:space="0" w:color="auto"/>
            </w:tcBorders>
            <w:hideMark/>
          </w:tcPr>
          <w:p w14:paraId="4F3B6DC4"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35EECD53"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Absent </w:t>
            </w:r>
          </w:p>
        </w:tc>
      </w:tr>
      <w:tr w:rsidR="00695C4A" w:rsidRPr="00B04EB4" w14:paraId="146A31AB" w14:textId="77777777" w:rsidTr="00C4499D">
        <w:trPr>
          <w:trHeight w:val="285"/>
        </w:trPr>
        <w:tc>
          <w:tcPr>
            <w:tcW w:w="2537" w:type="dxa"/>
            <w:tcBorders>
              <w:top w:val="single" w:sz="6" w:space="0" w:color="auto"/>
              <w:left w:val="single" w:sz="6" w:space="0" w:color="auto"/>
              <w:bottom w:val="single" w:sz="6" w:space="0" w:color="auto"/>
              <w:right w:val="single" w:sz="6" w:space="0" w:color="auto"/>
            </w:tcBorders>
            <w:hideMark/>
          </w:tcPr>
          <w:p w14:paraId="494A8766"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Lucia Sanchez </w:t>
            </w:r>
          </w:p>
        </w:tc>
        <w:tc>
          <w:tcPr>
            <w:tcW w:w="2709" w:type="dxa"/>
            <w:tcBorders>
              <w:top w:val="single" w:sz="6" w:space="0" w:color="auto"/>
              <w:left w:val="single" w:sz="6" w:space="0" w:color="auto"/>
              <w:bottom w:val="single" w:sz="6" w:space="0" w:color="auto"/>
              <w:right w:val="single" w:sz="6" w:space="0" w:color="auto"/>
            </w:tcBorders>
            <w:hideMark/>
          </w:tcPr>
          <w:p w14:paraId="4B39310A"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Ohkay Owingeh </w:t>
            </w:r>
          </w:p>
        </w:tc>
        <w:tc>
          <w:tcPr>
            <w:tcW w:w="1876" w:type="dxa"/>
            <w:tcBorders>
              <w:top w:val="single" w:sz="6" w:space="0" w:color="auto"/>
              <w:left w:val="single" w:sz="6" w:space="0" w:color="auto"/>
              <w:bottom w:val="single" w:sz="6" w:space="0" w:color="auto"/>
              <w:right w:val="single" w:sz="6" w:space="0" w:color="auto"/>
            </w:tcBorders>
            <w:hideMark/>
          </w:tcPr>
          <w:p w14:paraId="6C1B366E"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6B040615" w14:textId="018AB35F" w:rsidR="00695C4A" w:rsidRPr="00DC1B6C" w:rsidRDefault="00695C4A" w:rsidP="00DC1B6C">
            <w:pPr>
              <w:rPr>
                <w:rFonts w:ascii="Times New Roman" w:hAnsi="Times New Roman" w:cs="Times New Roman"/>
              </w:rPr>
            </w:pPr>
            <w:r w:rsidRPr="00DC1B6C">
              <w:rPr>
                <w:rFonts w:ascii="Times New Roman" w:hAnsi="Times New Roman" w:cs="Times New Roman"/>
              </w:rPr>
              <w:t>Absent </w:t>
            </w:r>
          </w:p>
        </w:tc>
      </w:tr>
      <w:tr w:rsidR="00695C4A" w:rsidRPr="00B04EB4" w14:paraId="799BA73A" w14:textId="77777777" w:rsidTr="00AF48AD">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49001F19"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 xml:space="preserve">Suzette Shije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24B5E1D8"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Pueblo of Santa Clara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70A5D430"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24CA2289" w14:textId="48DD5E75" w:rsidR="00695C4A" w:rsidRPr="00DC1B6C" w:rsidRDefault="00B8436C" w:rsidP="00DC1B6C">
            <w:pPr>
              <w:rPr>
                <w:rFonts w:ascii="Times New Roman" w:hAnsi="Times New Roman" w:cs="Times New Roman"/>
              </w:rPr>
            </w:pPr>
            <w:r w:rsidRPr="00DC1B6C">
              <w:rPr>
                <w:rFonts w:ascii="Times New Roman" w:hAnsi="Times New Roman" w:cs="Times New Roman"/>
              </w:rPr>
              <w:t>Present</w:t>
            </w:r>
          </w:p>
        </w:tc>
      </w:tr>
      <w:tr w:rsidR="00695C4A" w:rsidRPr="00B04EB4" w14:paraId="0A48BE49" w14:textId="77777777" w:rsidTr="00AF48AD">
        <w:trPr>
          <w:trHeight w:val="13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636B4485"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Vernon Lujan (Chair)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25308440"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Pueblo of Taos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514E4E3C"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441C3C79" w14:textId="55636049" w:rsidR="00695C4A" w:rsidRPr="00DC1B6C" w:rsidRDefault="00F57762" w:rsidP="00DC1B6C">
            <w:pPr>
              <w:rPr>
                <w:rFonts w:ascii="Times New Roman" w:hAnsi="Times New Roman" w:cs="Times New Roman"/>
              </w:rPr>
            </w:pPr>
            <w:r>
              <w:rPr>
                <w:rFonts w:ascii="Times New Roman" w:hAnsi="Times New Roman" w:cs="Times New Roman"/>
              </w:rPr>
              <w:t>Arrived Late</w:t>
            </w:r>
          </w:p>
        </w:tc>
      </w:tr>
      <w:tr w:rsidR="00695C4A" w:rsidRPr="00B04EB4" w14:paraId="704B7C9A" w14:textId="77777777" w:rsidTr="00B04EB4">
        <w:trPr>
          <w:trHeight w:val="285"/>
        </w:trPr>
        <w:tc>
          <w:tcPr>
            <w:tcW w:w="2537" w:type="dxa"/>
            <w:tcBorders>
              <w:top w:val="single" w:sz="6" w:space="0" w:color="auto"/>
              <w:left w:val="single" w:sz="6" w:space="0" w:color="auto"/>
              <w:bottom w:val="single" w:sz="6" w:space="0" w:color="auto"/>
              <w:right w:val="single" w:sz="6" w:space="0" w:color="auto"/>
            </w:tcBorders>
            <w:hideMark/>
          </w:tcPr>
          <w:p w14:paraId="0B3E4151"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 xml:space="preserve">Jacob </w:t>
            </w:r>
            <w:proofErr w:type="spellStart"/>
            <w:r w:rsidRPr="00DC1B6C">
              <w:rPr>
                <w:rFonts w:ascii="Times New Roman" w:hAnsi="Times New Roman" w:cs="Times New Roman"/>
              </w:rPr>
              <w:t>Viarrial</w:t>
            </w:r>
            <w:proofErr w:type="spellEnd"/>
            <w:r w:rsidRPr="00DC1B6C">
              <w:rPr>
                <w:rFonts w:ascii="Times New Roman" w:hAnsi="Times New Roman" w:cs="Times New Roman"/>
              </w:rPr>
              <w:t> </w:t>
            </w:r>
          </w:p>
        </w:tc>
        <w:tc>
          <w:tcPr>
            <w:tcW w:w="2709" w:type="dxa"/>
            <w:tcBorders>
              <w:top w:val="single" w:sz="6" w:space="0" w:color="auto"/>
              <w:left w:val="single" w:sz="6" w:space="0" w:color="auto"/>
              <w:bottom w:val="single" w:sz="6" w:space="0" w:color="auto"/>
              <w:right w:val="single" w:sz="6" w:space="0" w:color="auto"/>
            </w:tcBorders>
            <w:hideMark/>
          </w:tcPr>
          <w:p w14:paraId="6E5C75FF"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Pueblo of Pojoaque </w:t>
            </w:r>
          </w:p>
        </w:tc>
        <w:tc>
          <w:tcPr>
            <w:tcW w:w="1876" w:type="dxa"/>
            <w:tcBorders>
              <w:top w:val="single" w:sz="6" w:space="0" w:color="auto"/>
              <w:left w:val="single" w:sz="6" w:space="0" w:color="auto"/>
              <w:bottom w:val="single" w:sz="6" w:space="0" w:color="auto"/>
              <w:right w:val="single" w:sz="6" w:space="0" w:color="auto"/>
            </w:tcBorders>
            <w:hideMark/>
          </w:tcPr>
          <w:p w14:paraId="6C27B2F7" w14:textId="77777777" w:rsidR="00695C4A" w:rsidRPr="00DC1B6C" w:rsidRDefault="00695C4A" w:rsidP="00DC1B6C">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4A09AD55" w14:textId="4DFE31E7" w:rsidR="00695C4A" w:rsidRPr="00DC1B6C" w:rsidRDefault="00695C4A" w:rsidP="00DC1B6C">
            <w:pPr>
              <w:rPr>
                <w:rFonts w:ascii="Times New Roman" w:hAnsi="Times New Roman" w:cs="Times New Roman"/>
              </w:rPr>
            </w:pPr>
            <w:r w:rsidRPr="00DC1B6C">
              <w:rPr>
                <w:rFonts w:ascii="Times New Roman" w:hAnsi="Times New Roman" w:cs="Times New Roman"/>
              </w:rPr>
              <w:t>Absent </w:t>
            </w:r>
          </w:p>
        </w:tc>
      </w:tr>
      <w:tr w:rsidR="007625F9" w:rsidRPr="00B04EB4" w14:paraId="0B9B16AA" w14:textId="77777777" w:rsidTr="00AF48AD">
        <w:trPr>
          <w:trHeight w:val="285"/>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1AF82146"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lastRenderedPageBreak/>
              <w:t>Abagale Lopez</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3C2141B0"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Pueblo of Pojoaque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62E1CCCF"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0B7B132B" w14:textId="765032B4" w:rsidR="007625F9" w:rsidRPr="00DC1B6C" w:rsidRDefault="007625F9" w:rsidP="007625F9">
            <w:pPr>
              <w:rPr>
                <w:rFonts w:ascii="Times New Roman" w:hAnsi="Times New Roman" w:cs="Times New Roman"/>
              </w:rPr>
            </w:pPr>
            <w:r w:rsidRPr="00DC1B6C">
              <w:rPr>
                <w:rFonts w:ascii="Times New Roman" w:hAnsi="Times New Roman" w:cs="Times New Roman"/>
              </w:rPr>
              <w:t>Present</w:t>
            </w:r>
          </w:p>
        </w:tc>
      </w:tr>
      <w:tr w:rsidR="007625F9" w:rsidRPr="00B04EB4" w14:paraId="6B195DF4" w14:textId="77777777" w:rsidTr="00DC1B6C">
        <w:trPr>
          <w:trHeight w:val="285"/>
        </w:trPr>
        <w:tc>
          <w:tcPr>
            <w:tcW w:w="2537" w:type="dxa"/>
            <w:tcBorders>
              <w:top w:val="single" w:sz="6" w:space="0" w:color="auto"/>
              <w:left w:val="single" w:sz="6" w:space="0" w:color="auto"/>
              <w:bottom w:val="single" w:sz="6" w:space="0" w:color="auto"/>
              <w:right w:val="single" w:sz="6" w:space="0" w:color="auto"/>
            </w:tcBorders>
            <w:hideMark/>
          </w:tcPr>
          <w:p w14:paraId="57C13A85"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 xml:space="preserve">Nick </w:t>
            </w:r>
            <w:proofErr w:type="spellStart"/>
            <w:r w:rsidRPr="00DC1B6C">
              <w:rPr>
                <w:rFonts w:ascii="Times New Roman" w:hAnsi="Times New Roman" w:cs="Times New Roman"/>
              </w:rPr>
              <w:t>Sofoul</w:t>
            </w:r>
            <w:proofErr w:type="spellEnd"/>
          </w:p>
        </w:tc>
        <w:tc>
          <w:tcPr>
            <w:tcW w:w="2709" w:type="dxa"/>
            <w:tcBorders>
              <w:top w:val="single" w:sz="6" w:space="0" w:color="auto"/>
              <w:left w:val="single" w:sz="6" w:space="0" w:color="auto"/>
              <w:bottom w:val="single" w:sz="6" w:space="0" w:color="auto"/>
              <w:right w:val="single" w:sz="6" w:space="0" w:color="auto"/>
            </w:tcBorders>
            <w:hideMark/>
          </w:tcPr>
          <w:p w14:paraId="2AEED416"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NCRTD </w:t>
            </w:r>
          </w:p>
        </w:tc>
        <w:tc>
          <w:tcPr>
            <w:tcW w:w="1876" w:type="dxa"/>
            <w:tcBorders>
              <w:top w:val="single" w:sz="6" w:space="0" w:color="auto"/>
              <w:left w:val="single" w:sz="6" w:space="0" w:color="auto"/>
              <w:bottom w:val="single" w:sz="6" w:space="0" w:color="auto"/>
              <w:right w:val="single" w:sz="6" w:space="0" w:color="auto"/>
            </w:tcBorders>
            <w:hideMark/>
          </w:tcPr>
          <w:p w14:paraId="274B2CAE"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09FDDD24" w14:textId="67318961" w:rsidR="007625F9" w:rsidRPr="00DC1B6C" w:rsidRDefault="007625F9" w:rsidP="007625F9">
            <w:pPr>
              <w:rPr>
                <w:rFonts w:ascii="Times New Roman" w:hAnsi="Times New Roman" w:cs="Times New Roman"/>
              </w:rPr>
            </w:pPr>
            <w:r w:rsidRPr="00DC1B6C">
              <w:rPr>
                <w:rFonts w:ascii="Times New Roman" w:hAnsi="Times New Roman" w:cs="Times New Roman"/>
              </w:rPr>
              <w:t>Absent </w:t>
            </w:r>
          </w:p>
        </w:tc>
      </w:tr>
      <w:tr w:rsidR="007625F9" w:rsidRPr="00B04EB4" w14:paraId="776FA25C" w14:textId="77777777" w:rsidTr="00AF48AD">
        <w:trPr>
          <w:trHeight w:val="300"/>
        </w:trPr>
        <w:tc>
          <w:tcPr>
            <w:tcW w:w="2537" w:type="dxa"/>
            <w:tcBorders>
              <w:top w:val="single" w:sz="6" w:space="0" w:color="auto"/>
              <w:left w:val="single" w:sz="6" w:space="0" w:color="auto"/>
              <w:bottom w:val="single" w:sz="6" w:space="0" w:color="auto"/>
              <w:right w:val="single" w:sz="6" w:space="0" w:color="auto"/>
            </w:tcBorders>
            <w:shd w:val="clear" w:color="auto" w:fill="FFFF00"/>
            <w:hideMark/>
          </w:tcPr>
          <w:p w14:paraId="47365C77"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Bryce Gibson </w:t>
            </w:r>
          </w:p>
        </w:tc>
        <w:tc>
          <w:tcPr>
            <w:tcW w:w="2709" w:type="dxa"/>
            <w:tcBorders>
              <w:top w:val="single" w:sz="6" w:space="0" w:color="auto"/>
              <w:left w:val="single" w:sz="6" w:space="0" w:color="auto"/>
              <w:bottom w:val="single" w:sz="6" w:space="0" w:color="auto"/>
              <w:right w:val="single" w:sz="6" w:space="0" w:color="auto"/>
            </w:tcBorders>
            <w:shd w:val="clear" w:color="auto" w:fill="FFFF00"/>
            <w:hideMark/>
          </w:tcPr>
          <w:p w14:paraId="0B8620C4"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NCRTD </w:t>
            </w:r>
          </w:p>
        </w:tc>
        <w:tc>
          <w:tcPr>
            <w:tcW w:w="1876" w:type="dxa"/>
            <w:tcBorders>
              <w:top w:val="single" w:sz="6" w:space="0" w:color="auto"/>
              <w:left w:val="single" w:sz="6" w:space="0" w:color="auto"/>
              <w:bottom w:val="single" w:sz="6" w:space="0" w:color="auto"/>
              <w:right w:val="single" w:sz="6" w:space="0" w:color="auto"/>
            </w:tcBorders>
            <w:shd w:val="clear" w:color="auto" w:fill="FFFF00"/>
            <w:hideMark/>
          </w:tcPr>
          <w:p w14:paraId="33A3C962" w14:textId="77777777" w:rsidR="007625F9" w:rsidRPr="00DC1B6C" w:rsidRDefault="007625F9" w:rsidP="007625F9">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shd w:val="clear" w:color="auto" w:fill="FFFF00"/>
            <w:hideMark/>
          </w:tcPr>
          <w:p w14:paraId="2D7187B3" w14:textId="18466A5A" w:rsidR="007625F9" w:rsidRPr="00DC1B6C" w:rsidRDefault="007625F9" w:rsidP="007625F9">
            <w:pPr>
              <w:rPr>
                <w:rFonts w:ascii="Times New Roman" w:hAnsi="Times New Roman" w:cs="Times New Roman"/>
              </w:rPr>
            </w:pPr>
            <w:r w:rsidRPr="00DC1B6C">
              <w:rPr>
                <w:rFonts w:ascii="Times New Roman" w:hAnsi="Times New Roman" w:cs="Times New Roman"/>
              </w:rPr>
              <w:t>Present</w:t>
            </w:r>
          </w:p>
        </w:tc>
      </w:tr>
    </w:tbl>
    <w:p w14:paraId="7B39D0E8" w14:textId="77777777" w:rsidR="00151524" w:rsidRPr="00FC2C08" w:rsidRDefault="00151524" w:rsidP="00985D13">
      <w:pPr>
        <w:rPr>
          <w:rFonts w:ascii="Times New Roman" w:hAnsi="Times New Roman" w:cs="Times New Roman"/>
          <w:b/>
          <w:bCs/>
        </w:rPr>
      </w:pPr>
    </w:p>
    <w:p w14:paraId="1C72E9CE" w14:textId="28196201" w:rsidR="00151524" w:rsidRDefault="4185DA99" w:rsidP="00985D13">
      <w:pPr>
        <w:rPr>
          <w:rFonts w:ascii="Times New Roman" w:hAnsi="Times New Roman" w:cs="Times New Roman"/>
          <w:b/>
          <w:bCs/>
        </w:rPr>
      </w:pPr>
      <w:r w:rsidRPr="00FC2C08">
        <w:rPr>
          <w:rFonts w:ascii="Times New Roman" w:hAnsi="Times New Roman" w:cs="Times New Roman"/>
          <w:b/>
          <w:bCs/>
        </w:rPr>
        <w:t>NMDOT staff and Federal Partners</w:t>
      </w:r>
    </w:p>
    <w:p w14:paraId="31DB692E" w14:textId="7E2DE938" w:rsidR="00246929" w:rsidRDefault="0090216B" w:rsidP="00985D13">
      <w:pPr>
        <w:rPr>
          <w:rFonts w:ascii="Times New Roman" w:hAnsi="Times New Roman" w:cs="Times New Roman"/>
        </w:rPr>
      </w:pPr>
      <w:r w:rsidRPr="00695C4A">
        <w:rPr>
          <w:rFonts w:ascii="Times New Roman" w:hAnsi="Times New Roman" w:cs="Times New Roman"/>
        </w:rPr>
        <w:t>Angelica Trujilo</w:t>
      </w:r>
      <w:r w:rsidR="00246929" w:rsidRPr="00695C4A">
        <w:rPr>
          <w:rFonts w:ascii="Times New Roman" w:hAnsi="Times New Roman" w:cs="Times New Roman"/>
        </w:rPr>
        <w:tab/>
      </w:r>
      <w:r w:rsidR="00246929" w:rsidRPr="00695C4A">
        <w:rPr>
          <w:rFonts w:ascii="Times New Roman" w:hAnsi="Times New Roman" w:cs="Times New Roman"/>
        </w:rPr>
        <w:tab/>
        <w:t>NMDOT</w:t>
      </w:r>
    </w:p>
    <w:p w14:paraId="31776C3C" w14:textId="1DCD2F10" w:rsidR="004060D8" w:rsidRDefault="004060D8" w:rsidP="00985D13">
      <w:pPr>
        <w:rPr>
          <w:rFonts w:ascii="Times New Roman" w:hAnsi="Times New Roman" w:cs="Times New Roman"/>
        </w:rPr>
      </w:pPr>
      <w:r>
        <w:rPr>
          <w:rFonts w:ascii="Times New Roman" w:hAnsi="Times New Roman" w:cs="Times New Roman"/>
        </w:rPr>
        <w:t>Amanda Ni</w:t>
      </w:r>
      <w:r w:rsidRPr="00B04EB4">
        <w:rPr>
          <w:rFonts w:ascii="Times New Roman" w:hAnsi="Times New Roman" w:cs="Times New Roman"/>
        </w:rPr>
        <w:t>ñ</w:t>
      </w:r>
      <w:r>
        <w:rPr>
          <w:rFonts w:ascii="Times New Roman" w:hAnsi="Times New Roman" w:cs="Times New Roman"/>
        </w:rPr>
        <w:t>o</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NMDOT</w:t>
      </w:r>
    </w:p>
    <w:p w14:paraId="01A921BC" w14:textId="3B803945" w:rsidR="00F57762" w:rsidRPr="00695C4A" w:rsidRDefault="00F57762" w:rsidP="00985D13">
      <w:pPr>
        <w:rPr>
          <w:rFonts w:ascii="Times New Roman" w:hAnsi="Times New Roman" w:cs="Times New Roman"/>
        </w:rPr>
      </w:pPr>
      <w:r>
        <w:rPr>
          <w:rFonts w:ascii="Times New Roman" w:hAnsi="Times New Roman" w:cs="Times New Roman"/>
        </w:rPr>
        <w:t>Crystal Macias</w:t>
      </w:r>
      <w:r>
        <w:rPr>
          <w:rFonts w:ascii="Times New Roman" w:hAnsi="Times New Roman" w:cs="Times New Roman"/>
        </w:rPr>
        <w:tab/>
      </w:r>
      <w:r>
        <w:rPr>
          <w:rFonts w:ascii="Times New Roman" w:hAnsi="Times New Roman" w:cs="Times New Roman"/>
        </w:rPr>
        <w:tab/>
        <w:t>NMDOT</w:t>
      </w:r>
    </w:p>
    <w:p w14:paraId="68527380" w14:textId="77777777" w:rsidR="0014020C" w:rsidRPr="00695C4A" w:rsidRDefault="0014020C" w:rsidP="60E30F98">
      <w:pPr>
        <w:rPr>
          <w:rFonts w:ascii="Times New Roman" w:hAnsi="Times New Roman" w:cs="Times New Roman"/>
        </w:rPr>
      </w:pPr>
    </w:p>
    <w:p w14:paraId="460CFF1B" w14:textId="12B30DA2" w:rsidR="1D1DAF69" w:rsidRPr="00FC2C08" w:rsidRDefault="4D00AB69" w:rsidP="60E30F98">
      <w:pPr>
        <w:rPr>
          <w:rFonts w:ascii="Times New Roman" w:hAnsi="Times New Roman" w:cs="Times New Roman"/>
          <w:b/>
          <w:bCs/>
        </w:rPr>
      </w:pPr>
      <w:r w:rsidRPr="00FC2C08">
        <w:rPr>
          <w:rFonts w:ascii="Times New Roman" w:hAnsi="Times New Roman" w:cs="Times New Roman"/>
          <w:b/>
          <w:bCs/>
        </w:rPr>
        <w:t>NCNMEDD Staff</w:t>
      </w:r>
    </w:p>
    <w:p w14:paraId="4ABE625B" w14:textId="607309F3" w:rsidR="00151524" w:rsidRPr="00FC2C08" w:rsidRDefault="5EF410E0" w:rsidP="00985D13">
      <w:pPr>
        <w:rPr>
          <w:rFonts w:ascii="Times New Roman" w:hAnsi="Times New Roman" w:cs="Times New Roman"/>
        </w:rPr>
      </w:pPr>
      <w:r w:rsidRPr="00FC2C08">
        <w:rPr>
          <w:rFonts w:ascii="Times New Roman" w:hAnsi="Times New Roman" w:cs="Times New Roman"/>
        </w:rPr>
        <w:t>Patrick Million</w:t>
      </w:r>
      <w:r w:rsidR="160B83A4" w:rsidRPr="00FC2C08">
        <w:rPr>
          <w:rFonts w:ascii="Times New Roman" w:hAnsi="Times New Roman" w:cs="Times New Roman"/>
        </w:rPr>
        <w:tab/>
      </w:r>
      <w:r w:rsidR="160B83A4" w:rsidRPr="00FC2C08">
        <w:rPr>
          <w:rFonts w:ascii="Times New Roman" w:hAnsi="Times New Roman" w:cs="Times New Roman"/>
        </w:rPr>
        <w:tab/>
      </w:r>
      <w:r w:rsidRPr="00FC2C08">
        <w:rPr>
          <w:rFonts w:ascii="Times New Roman" w:hAnsi="Times New Roman" w:cs="Times New Roman"/>
        </w:rPr>
        <w:t>NCNMEDD</w:t>
      </w:r>
    </w:p>
    <w:p w14:paraId="51BA2525" w14:textId="5658E09F" w:rsidR="00EB2448" w:rsidRPr="00FC2C08" w:rsidRDefault="00AF48AD" w:rsidP="00985D13">
      <w:pPr>
        <w:rPr>
          <w:rFonts w:ascii="Times New Roman" w:hAnsi="Times New Roman" w:cs="Times New Roman"/>
        </w:rPr>
      </w:pPr>
      <w:r>
        <w:rPr>
          <w:rFonts w:ascii="Times New Roman" w:hAnsi="Times New Roman" w:cs="Times New Roman"/>
        </w:rPr>
        <w:t>Aidan Beining</w:t>
      </w:r>
      <w:r>
        <w:rPr>
          <w:rFonts w:ascii="Times New Roman" w:hAnsi="Times New Roman" w:cs="Times New Roman"/>
        </w:rPr>
        <w:tab/>
      </w:r>
      <w:r w:rsidR="00EB2448">
        <w:rPr>
          <w:rFonts w:ascii="Times New Roman" w:hAnsi="Times New Roman" w:cs="Times New Roman"/>
        </w:rPr>
        <w:tab/>
      </w:r>
      <w:r w:rsidR="00EB2448">
        <w:rPr>
          <w:rFonts w:ascii="Times New Roman" w:hAnsi="Times New Roman" w:cs="Times New Roman"/>
        </w:rPr>
        <w:tab/>
        <w:t>NCNMEDD</w:t>
      </w:r>
    </w:p>
    <w:p w14:paraId="73FDECC6" w14:textId="37D526AC" w:rsidR="3F01BDD8" w:rsidRPr="00FC2C08" w:rsidRDefault="3F01BDD8" w:rsidP="3F01BDD8">
      <w:pPr>
        <w:rPr>
          <w:rFonts w:ascii="Times New Roman" w:hAnsi="Times New Roman" w:cs="Times New Roman"/>
        </w:rPr>
      </w:pPr>
    </w:p>
    <w:p w14:paraId="7035D8D1" w14:textId="61EDAFD9" w:rsidR="00151524" w:rsidRDefault="55072FAA" w:rsidP="60E30F98">
      <w:pPr>
        <w:rPr>
          <w:rFonts w:ascii="Times New Roman" w:hAnsi="Times New Roman" w:cs="Times New Roman"/>
        </w:rPr>
      </w:pPr>
      <w:r w:rsidRPr="00FC2C08">
        <w:rPr>
          <w:rFonts w:ascii="Times New Roman" w:hAnsi="Times New Roman" w:cs="Times New Roman"/>
          <w:b/>
          <w:bCs/>
        </w:rPr>
        <w:t>Guests</w:t>
      </w:r>
      <w:r w:rsidR="000D23C5" w:rsidRPr="00FC2C08">
        <w:rPr>
          <w:rFonts w:ascii="Times New Roman" w:hAnsi="Times New Roman" w:cs="Times New Roman"/>
        </w:rPr>
        <w:t xml:space="preserve"> </w:t>
      </w:r>
    </w:p>
    <w:p w14:paraId="61DB6736" w14:textId="0902A549" w:rsidR="00695C4A" w:rsidRDefault="00C172C9" w:rsidP="00C4499D">
      <w:pPr>
        <w:spacing w:after="60"/>
        <w:rPr>
          <w:rFonts w:ascii="Times New Roman" w:hAnsi="Times New Roman" w:cs="Times New Roman"/>
        </w:rPr>
      </w:pPr>
      <w:r>
        <w:rPr>
          <w:rFonts w:ascii="Times New Roman" w:hAnsi="Times New Roman" w:cs="Times New Roman"/>
        </w:rPr>
        <w:t xml:space="preserve">Carl Colonius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Outdoor Recreation Division </w:t>
      </w:r>
    </w:p>
    <w:p w14:paraId="1D5EBDD6" w14:textId="494CA689" w:rsidR="00C172C9" w:rsidRDefault="00F57762" w:rsidP="00C172C9">
      <w:pPr>
        <w:spacing w:after="60"/>
        <w:rPr>
          <w:rFonts w:ascii="Times New Roman" w:hAnsi="Times New Roman" w:cs="Times New Roman"/>
        </w:rPr>
      </w:pPr>
      <w:r>
        <w:rPr>
          <w:rFonts w:ascii="Times New Roman" w:hAnsi="Times New Roman" w:cs="Times New Roman"/>
        </w:rPr>
        <w:t>Loren Bell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Enchanted Circle Trails Association</w:t>
      </w:r>
    </w:p>
    <w:p w14:paraId="75CA9665" w14:textId="77777777" w:rsidR="00AF48AD" w:rsidRDefault="00AF48AD" w:rsidP="00C4499D">
      <w:pPr>
        <w:spacing w:after="60"/>
        <w:rPr>
          <w:rFonts w:ascii="Times New Roman" w:hAnsi="Times New Roman" w:cs="Times New Roman"/>
          <w:b/>
          <w:bCs/>
        </w:rPr>
      </w:pPr>
    </w:p>
    <w:p w14:paraId="079B174A" w14:textId="77777777" w:rsidR="00246929" w:rsidRDefault="00246929" w:rsidP="005F66EB">
      <w:pPr>
        <w:pStyle w:val="ListParagraph"/>
        <w:numPr>
          <w:ilvl w:val="0"/>
          <w:numId w:val="1"/>
        </w:numPr>
        <w:spacing w:after="160" w:line="278" w:lineRule="auto"/>
        <w:rPr>
          <w:rFonts w:ascii="Times New Roman" w:hAnsi="Times New Roman" w:cs="Times New Roman"/>
          <w:b/>
          <w:bCs/>
        </w:rPr>
      </w:pPr>
      <w:r w:rsidRPr="00043FCE">
        <w:rPr>
          <w:rFonts w:ascii="Times New Roman" w:hAnsi="Times New Roman" w:cs="Times New Roman"/>
          <w:b/>
          <w:bCs/>
        </w:rPr>
        <w:t>Pledge of Allegiance</w:t>
      </w:r>
    </w:p>
    <w:p w14:paraId="1E60D63D" w14:textId="44CD603D" w:rsidR="00246929" w:rsidRPr="00B251C0" w:rsidRDefault="00B251C0" w:rsidP="00246929">
      <w:pPr>
        <w:rPr>
          <w:rFonts w:ascii="Times New Roman" w:hAnsi="Times New Roman" w:cs="Times New Roman"/>
        </w:rPr>
      </w:pPr>
      <w:r w:rsidRPr="00B251C0">
        <w:rPr>
          <w:rFonts w:ascii="Times New Roman" w:hAnsi="Times New Roman" w:cs="Times New Roman"/>
        </w:rPr>
        <w:t>Vice Chair Elijah Mares, Española, led th</w:t>
      </w:r>
      <w:r>
        <w:rPr>
          <w:rFonts w:ascii="Times New Roman" w:hAnsi="Times New Roman" w:cs="Times New Roman"/>
        </w:rPr>
        <w:t>e Pledge of Allegiance.</w:t>
      </w:r>
    </w:p>
    <w:p w14:paraId="134B1BB2" w14:textId="77777777" w:rsidR="00B251C0" w:rsidRPr="00B251C0" w:rsidRDefault="00B251C0" w:rsidP="00246929">
      <w:pPr>
        <w:rPr>
          <w:rFonts w:ascii="Times New Roman" w:hAnsi="Times New Roman" w:cs="Times New Roman"/>
        </w:rPr>
      </w:pPr>
    </w:p>
    <w:p w14:paraId="0407B5A2" w14:textId="77777777" w:rsidR="00246929" w:rsidRPr="00754C49" w:rsidRDefault="00246929" w:rsidP="005F66EB">
      <w:pPr>
        <w:pStyle w:val="ListParagraph"/>
        <w:numPr>
          <w:ilvl w:val="0"/>
          <w:numId w:val="1"/>
        </w:numPr>
        <w:spacing w:after="160" w:line="278" w:lineRule="auto"/>
        <w:rPr>
          <w:rFonts w:ascii="Times New Roman" w:hAnsi="Times New Roman" w:cs="Times New Roman"/>
          <w:b/>
          <w:bCs/>
        </w:rPr>
      </w:pPr>
      <w:r w:rsidRPr="00043FCE">
        <w:rPr>
          <w:rFonts w:ascii="Times New Roman" w:hAnsi="Times New Roman" w:cs="Times New Roman"/>
          <w:b/>
          <w:bCs/>
        </w:rPr>
        <w:t>Opening Prayer</w:t>
      </w:r>
    </w:p>
    <w:p w14:paraId="5C52002B" w14:textId="5D7BC1BE" w:rsidR="00246929" w:rsidRDefault="00B251C0" w:rsidP="00246929">
      <w:pPr>
        <w:rPr>
          <w:rFonts w:ascii="Times New Roman" w:hAnsi="Times New Roman" w:cs="Times New Roman"/>
        </w:rPr>
      </w:pPr>
      <w:r>
        <w:rPr>
          <w:rFonts w:ascii="Times New Roman" w:hAnsi="Times New Roman" w:cs="Times New Roman"/>
        </w:rPr>
        <w:t xml:space="preserve">Vice Chair Mares led the opening prayer. </w:t>
      </w:r>
    </w:p>
    <w:p w14:paraId="7B3A7388" w14:textId="77777777" w:rsidR="00B251C0" w:rsidRPr="00043FCE" w:rsidRDefault="00B251C0" w:rsidP="00246929">
      <w:pPr>
        <w:rPr>
          <w:rFonts w:ascii="Times New Roman" w:hAnsi="Times New Roman" w:cs="Times New Roman"/>
        </w:rPr>
      </w:pPr>
    </w:p>
    <w:p w14:paraId="50DD465D" w14:textId="77777777" w:rsidR="00246929" w:rsidRPr="00043FCE" w:rsidRDefault="00246929" w:rsidP="005F66EB">
      <w:pPr>
        <w:pStyle w:val="ListParagraph"/>
        <w:numPr>
          <w:ilvl w:val="0"/>
          <w:numId w:val="1"/>
        </w:numPr>
        <w:spacing w:after="160" w:line="278" w:lineRule="auto"/>
        <w:rPr>
          <w:rFonts w:ascii="Times New Roman" w:hAnsi="Times New Roman" w:cs="Times New Roman"/>
          <w:b/>
          <w:bCs/>
        </w:rPr>
      </w:pPr>
      <w:r w:rsidRPr="00043FCE">
        <w:rPr>
          <w:rFonts w:ascii="Times New Roman" w:hAnsi="Times New Roman" w:cs="Times New Roman"/>
          <w:b/>
          <w:bCs/>
        </w:rPr>
        <w:t>Welcome &amp; Introductions/Comments from the Public</w:t>
      </w:r>
    </w:p>
    <w:p w14:paraId="53E14855" w14:textId="400208EC" w:rsidR="00246929" w:rsidRDefault="00F03BC7" w:rsidP="00246929">
      <w:pPr>
        <w:rPr>
          <w:rFonts w:ascii="Times New Roman" w:hAnsi="Times New Roman" w:cs="Times New Roman"/>
        </w:rPr>
      </w:pPr>
      <w:r>
        <w:rPr>
          <w:rFonts w:ascii="Times New Roman" w:hAnsi="Times New Roman" w:cs="Times New Roman"/>
        </w:rPr>
        <w:t>No public comments.</w:t>
      </w:r>
    </w:p>
    <w:p w14:paraId="11692A14" w14:textId="77777777" w:rsidR="00B86BBF" w:rsidRPr="00246929" w:rsidRDefault="00B86BBF" w:rsidP="00246929">
      <w:pPr>
        <w:spacing w:after="60"/>
        <w:rPr>
          <w:rFonts w:ascii="Times New Roman" w:eastAsia="Times New Roman" w:hAnsi="Times New Roman" w:cs="Times New Roman"/>
          <w:b/>
          <w:bCs/>
        </w:rPr>
      </w:pPr>
    </w:p>
    <w:p w14:paraId="1A4ABF1A" w14:textId="35DF8AD2" w:rsidR="000C5068" w:rsidRPr="00FC2C08" w:rsidRDefault="00C4499D" w:rsidP="005F66EB">
      <w:pPr>
        <w:pStyle w:val="ListParagraph"/>
        <w:numPr>
          <w:ilvl w:val="0"/>
          <w:numId w:val="1"/>
        </w:numPr>
        <w:spacing w:after="60"/>
        <w:rPr>
          <w:rFonts w:ascii="Times New Roman" w:eastAsia="Times New Roman" w:hAnsi="Times New Roman" w:cs="Times New Roman"/>
          <w:b/>
          <w:bCs/>
        </w:rPr>
      </w:pPr>
      <w:r w:rsidRPr="00FC2C08">
        <w:rPr>
          <w:rFonts w:ascii="Times New Roman" w:eastAsia="Times New Roman" w:hAnsi="Times New Roman" w:cs="Times New Roman"/>
          <w:b/>
          <w:bCs/>
        </w:rPr>
        <w:t>Roll Call</w:t>
      </w:r>
      <w:r w:rsidR="00FC65F7" w:rsidRPr="00FC2C08">
        <w:rPr>
          <w:rFonts w:ascii="Times New Roman" w:eastAsia="Times New Roman" w:hAnsi="Times New Roman" w:cs="Times New Roman"/>
          <w:b/>
          <w:bCs/>
        </w:rPr>
        <w:t xml:space="preserve"> </w:t>
      </w:r>
    </w:p>
    <w:p w14:paraId="5091EE4D" w14:textId="77777777" w:rsidR="007625F9" w:rsidRPr="006F7B75" w:rsidRDefault="007625F9" w:rsidP="006F7B75">
      <w:pPr>
        <w:rPr>
          <w:rFonts w:ascii="Times New Roman" w:hAnsi="Times New Roman" w:cs="Times New Roman"/>
          <w:sz w:val="20"/>
          <w:szCs w:val="20"/>
        </w:rPr>
      </w:pPr>
      <w:r w:rsidRPr="006F7B75">
        <w:rPr>
          <w:rFonts w:ascii="Times New Roman" w:hAnsi="Times New Roman" w:cs="Times New Roman"/>
          <w:sz w:val="20"/>
          <w:szCs w:val="20"/>
        </w:rPr>
        <w:t>Name                                         Entity                                             Title                              Present/Absent</w:t>
      </w:r>
    </w:p>
    <w:tbl>
      <w:tblPr>
        <w:tblW w:w="88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7"/>
        <w:gridCol w:w="2709"/>
        <w:gridCol w:w="1876"/>
        <w:gridCol w:w="1682"/>
      </w:tblGrid>
      <w:tr w:rsidR="007625F9" w:rsidRPr="00FC2C08" w14:paraId="40311292"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096FDAA4"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Eric Ulibarri </w:t>
            </w:r>
          </w:p>
        </w:tc>
        <w:tc>
          <w:tcPr>
            <w:tcW w:w="2709" w:type="dxa"/>
            <w:tcBorders>
              <w:top w:val="single" w:sz="6" w:space="0" w:color="auto"/>
              <w:left w:val="single" w:sz="6" w:space="0" w:color="auto"/>
              <w:bottom w:val="single" w:sz="6" w:space="0" w:color="auto"/>
              <w:right w:val="single" w:sz="6" w:space="0" w:color="auto"/>
            </w:tcBorders>
            <w:hideMark/>
          </w:tcPr>
          <w:p w14:paraId="232370D0"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Los Alamos County </w:t>
            </w:r>
          </w:p>
        </w:tc>
        <w:tc>
          <w:tcPr>
            <w:tcW w:w="1876" w:type="dxa"/>
            <w:tcBorders>
              <w:top w:val="single" w:sz="6" w:space="0" w:color="auto"/>
              <w:left w:val="single" w:sz="6" w:space="0" w:color="auto"/>
              <w:bottom w:val="single" w:sz="6" w:space="0" w:color="auto"/>
              <w:right w:val="single" w:sz="6" w:space="0" w:color="auto"/>
            </w:tcBorders>
            <w:hideMark/>
          </w:tcPr>
          <w:p w14:paraId="21ABADFC"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523E6EE4"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FC2C08" w14:paraId="63376DB5"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5B09F70E"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Christine Bustos </w:t>
            </w:r>
          </w:p>
        </w:tc>
        <w:tc>
          <w:tcPr>
            <w:tcW w:w="2709" w:type="dxa"/>
            <w:tcBorders>
              <w:top w:val="single" w:sz="6" w:space="0" w:color="auto"/>
              <w:left w:val="single" w:sz="6" w:space="0" w:color="auto"/>
              <w:bottom w:val="single" w:sz="6" w:space="0" w:color="auto"/>
              <w:right w:val="single" w:sz="6" w:space="0" w:color="auto"/>
            </w:tcBorders>
            <w:hideMark/>
          </w:tcPr>
          <w:p w14:paraId="2857B57F"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Rio Arriba County </w:t>
            </w:r>
          </w:p>
        </w:tc>
        <w:tc>
          <w:tcPr>
            <w:tcW w:w="1876" w:type="dxa"/>
            <w:tcBorders>
              <w:top w:val="single" w:sz="6" w:space="0" w:color="auto"/>
              <w:left w:val="single" w:sz="6" w:space="0" w:color="auto"/>
              <w:bottom w:val="single" w:sz="6" w:space="0" w:color="auto"/>
              <w:right w:val="single" w:sz="6" w:space="0" w:color="auto"/>
            </w:tcBorders>
            <w:hideMark/>
          </w:tcPr>
          <w:p w14:paraId="47DA81B5"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24AEDBEA"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B04EB4" w14:paraId="0EFAC80F"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6078A074"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 xml:space="preserve">Marvelous </w:t>
            </w:r>
            <w:proofErr w:type="spellStart"/>
            <w:r w:rsidRPr="00DC1B6C">
              <w:rPr>
                <w:rFonts w:ascii="Times New Roman" w:hAnsi="Times New Roman" w:cs="Times New Roman"/>
              </w:rPr>
              <w:t>Echeng</w:t>
            </w:r>
            <w:proofErr w:type="spellEnd"/>
            <w:r w:rsidRPr="00DC1B6C">
              <w:rPr>
                <w:rFonts w:ascii="Times New Roman" w:hAnsi="Times New Roman" w:cs="Times New Roman"/>
              </w:rPr>
              <w:t> </w:t>
            </w:r>
          </w:p>
        </w:tc>
        <w:tc>
          <w:tcPr>
            <w:tcW w:w="2709" w:type="dxa"/>
            <w:tcBorders>
              <w:top w:val="single" w:sz="6" w:space="0" w:color="auto"/>
              <w:left w:val="single" w:sz="6" w:space="0" w:color="auto"/>
              <w:bottom w:val="single" w:sz="6" w:space="0" w:color="auto"/>
              <w:right w:val="single" w:sz="6" w:space="0" w:color="auto"/>
            </w:tcBorders>
            <w:hideMark/>
          </w:tcPr>
          <w:p w14:paraId="0EB06AF8"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Santa Fe County </w:t>
            </w:r>
          </w:p>
        </w:tc>
        <w:tc>
          <w:tcPr>
            <w:tcW w:w="1876" w:type="dxa"/>
            <w:tcBorders>
              <w:top w:val="single" w:sz="6" w:space="0" w:color="auto"/>
              <w:left w:val="single" w:sz="6" w:space="0" w:color="auto"/>
              <w:bottom w:val="single" w:sz="6" w:space="0" w:color="auto"/>
              <w:right w:val="single" w:sz="6" w:space="0" w:color="auto"/>
            </w:tcBorders>
            <w:hideMark/>
          </w:tcPr>
          <w:p w14:paraId="210463FE"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407CCE15"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B04EB4" w14:paraId="6066ECD8"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45D9A56A"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Jason Silva </w:t>
            </w:r>
          </w:p>
        </w:tc>
        <w:tc>
          <w:tcPr>
            <w:tcW w:w="2709" w:type="dxa"/>
            <w:tcBorders>
              <w:top w:val="single" w:sz="6" w:space="0" w:color="auto"/>
              <w:left w:val="single" w:sz="6" w:space="0" w:color="auto"/>
              <w:bottom w:val="single" w:sz="6" w:space="0" w:color="auto"/>
              <w:right w:val="single" w:sz="6" w:space="0" w:color="auto"/>
            </w:tcBorders>
            <w:hideMark/>
          </w:tcPr>
          <w:p w14:paraId="49ABB5AA"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Taos County </w:t>
            </w:r>
          </w:p>
        </w:tc>
        <w:tc>
          <w:tcPr>
            <w:tcW w:w="1876" w:type="dxa"/>
            <w:tcBorders>
              <w:top w:val="single" w:sz="6" w:space="0" w:color="auto"/>
              <w:left w:val="single" w:sz="6" w:space="0" w:color="auto"/>
              <w:bottom w:val="single" w:sz="6" w:space="0" w:color="auto"/>
              <w:right w:val="single" w:sz="6" w:space="0" w:color="auto"/>
            </w:tcBorders>
            <w:hideMark/>
          </w:tcPr>
          <w:p w14:paraId="5B6512A6"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4F89469E"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B04EB4" w14:paraId="3267D72B"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vAlign w:val="center"/>
            <w:hideMark/>
          </w:tcPr>
          <w:p w14:paraId="68BF79E7" w14:textId="77777777" w:rsidR="007625F9" w:rsidRPr="00DC1B6C" w:rsidRDefault="007625F9" w:rsidP="00775158">
            <w:pPr>
              <w:rPr>
                <w:rFonts w:ascii="Times New Roman" w:hAnsi="Times New Roman" w:cs="Times New Roman"/>
                <w:lang w:val="fr-FR"/>
              </w:rPr>
            </w:pPr>
            <w:r w:rsidRPr="00DC1B6C">
              <w:rPr>
                <w:rFonts w:ascii="Times New Roman" w:hAnsi="Times New Roman" w:cs="Times New Roman"/>
                <w:lang w:val="fr-FR"/>
              </w:rPr>
              <w:t>Elijah Mares (</w:t>
            </w:r>
            <w:proofErr w:type="gramStart"/>
            <w:r w:rsidRPr="00DC1B6C">
              <w:rPr>
                <w:rFonts w:ascii="Times New Roman" w:hAnsi="Times New Roman" w:cs="Times New Roman"/>
                <w:lang w:val="fr-FR"/>
              </w:rPr>
              <w:t>Vice Chair</w:t>
            </w:r>
            <w:proofErr w:type="gramEnd"/>
            <w:r w:rsidRPr="00DC1B6C">
              <w:rPr>
                <w:rFonts w:ascii="Times New Roman" w:hAnsi="Times New Roman" w:cs="Times New Roman"/>
                <w:lang w:val="fr-FR"/>
              </w:rPr>
              <w:t>) </w:t>
            </w:r>
          </w:p>
        </w:tc>
        <w:tc>
          <w:tcPr>
            <w:tcW w:w="2709" w:type="dxa"/>
            <w:tcBorders>
              <w:top w:val="single" w:sz="6" w:space="0" w:color="auto"/>
              <w:left w:val="single" w:sz="6" w:space="0" w:color="auto"/>
              <w:bottom w:val="single" w:sz="6" w:space="0" w:color="auto"/>
              <w:right w:val="single" w:sz="6" w:space="0" w:color="auto"/>
            </w:tcBorders>
            <w:hideMark/>
          </w:tcPr>
          <w:p w14:paraId="14B47706"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City of Española </w:t>
            </w:r>
          </w:p>
        </w:tc>
        <w:tc>
          <w:tcPr>
            <w:tcW w:w="1876" w:type="dxa"/>
            <w:tcBorders>
              <w:top w:val="single" w:sz="6" w:space="0" w:color="auto"/>
              <w:left w:val="single" w:sz="6" w:space="0" w:color="auto"/>
              <w:bottom w:val="single" w:sz="6" w:space="0" w:color="auto"/>
              <w:right w:val="single" w:sz="6" w:space="0" w:color="auto"/>
            </w:tcBorders>
            <w:hideMark/>
          </w:tcPr>
          <w:p w14:paraId="6A46EE6E"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3E35D637"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B04EB4" w14:paraId="63A61663" w14:textId="77777777" w:rsidTr="007625F9">
        <w:trPr>
          <w:trHeight w:val="120"/>
        </w:trPr>
        <w:tc>
          <w:tcPr>
            <w:tcW w:w="2537" w:type="dxa"/>
            <w:tcBorders>
              <w:top w:val="single" w:sz="6" w:space="0" w:color="auto"/>
              <w:left w:val="single" w:sz="6" w:space="0" w:color="auto"/>
              <w:bottom w:val="single" w:sz="6" w:space="0" w:color="auto"/>
              <w:right w:val="single" w:sz="6" w:space="0" w:color="auto"/>
            </w:tcBorders>
            <w:hideMark/>
          </w:tcPr>
          <w:p w14:paraId="67CDE050"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Henri Hammond Paul</w:t>
            </w:r>
          </w:p>
        </w:tc>
        <w:tc>
          <w:tcPr>
            <w:tcW w:w="2709" w:type="dxa"/>
            <w:tcBorders>
              <w:top w:val="single" w:sz="6" w:space="0" w:color="auto"/>
              <w:left w:val="single" w:sz="6" w:space="0" w:color="auto"/>
              <w:bottom w:val="single" w:sz="6" w:space="0" w:color="auto"/>
              <w:right w:val="single" w:sz="6" w:space="0" w:color="auto"/>
            </w:tcBorders>
            <w:hideMark/>
          </w:tcPr>
          <w:p w14:paraId="60234EA7" w14:textId="77777777" w:rsidR="007625F9" w:rsidRPr="00DC1B6C" w:rsidRDefault="007625F9" w:rsidP="00775158">
            <w:pPr>
              <w:rPr>
                <w:rFonts w:ascii="Times New Roman" w:hAnsi="Times New Roman" w:cs="Times New Roman"/>
              </w:rPr>
            </w:pPr>
            <w:r w:rsidRPr="00DC1B6C">
              <w:rPr>
                <w:rFonts w:ascii="Times New Roman" w:hAnsi="Times New Roman" w:cs="Times New Roman"/>
                <w:lang w:val="fr-FR"/>
              </w:rPr>
              <w:t>Village of Taos Ski Valley</w:t>
            </w:r>
            <w:r w:rsidRPr="00DC1B6C">
              <w:rPr>
                <w:rFonts w:ascii="Times New Roman" w:hAnsi="Times New Roman" w:cs="Times New Roman"/>
              </w:rPr>
              <w:t> </w:t>
            </w:r>
          </w:p>
        </w:tc>
        <w:tc>
          <w:tcPr>
            <w:tcW w:w="1876" w:type="dxa"/>
            <w:tcBorders>
              <w:top w:val="single" w:sz="6" w:space="0" w:color="auto"/>
              <w:left w:val="single" w:sz="6" w:space="0" w:color="auto"/>
              <w:bottom w:val="single" w:sz="6" w:space="0" w:color="auto"/>
              <w:right w:val="single" w:sz="6" w:space="0" w:color="auto"/>
            </w:tcBorders>
            <w:hideMark/>
          </w:tcPr>
          <w:p w14:paraId="458D4498" w14:textId="77777777" w:rsidR="007625F9" w:rsidRPr="00DC1B6C" w:rsidRDefault="007625F9" w:rsidP="00775158">
            <w:pPr>
              <w:rPr>
                <w:rFonts w:ascii="Times New Roman" w:hAnsi="Times New Roman" w:cs="Times New Roman"/>
              </w:rPr>
            </w:pPr>
            <w:proofErr w:type="spellStart"/>
            <w:r w:rsidRPr="00DC1B6C">
              <w:rPr>
                <w:rFonts w:ascii="Times New Roman" w:hAnsi="Times New Roman" w:cs="Times New Roman"/>
                <w:lang w:val="fr-FR"/>
              </w:rPr>
              <w:t>Voting</w:t>
            </w:r>
            <w:proofErr w:type="spellEnd"/>
            <w:r w:rsidRPr="00DC1B6C">
              <w:rPr>
                <w:rFonts w:ascii="Times New Roman" w:hAnsi="Times New Roman" w:cs="Times New Roman"/>
                <w:lang w:val="fr-FR"/>
              </w:rPr>
              <w:t xml:space="preserve"> </w:t>
            </w:r>
            <w:proofErr w:type="spellStart"/>
            <w:r w:rsidRPr="00DC1B6C">
              <w:rPr>
                <w:rFonts w:ascii="Times New Roman" w:hAnsi="Times New Roman" w:cs="Times New Roman"/>
                <w:lang w:val="fr-FR"/>
              </w:rPr>
              <w:t>Member</w:t>
            </w:r>
            <w:proofErr w:type="spellEnd"/>
          </w:p>
        </w:tc>
        <w:tc>
          <w:tcPr>
            <w:tcW w:w="1682" w:type="dxa"/>
            <w:tcBorders>
              <w:top w:val="single" w:sz="6" w:space="0" w:color="auto"/>
              <w:left w:val="single" w:sz="6" w:space="0" w:color="auto"/>
              <w:bottom w:val="single" w:sz="6" w:space="0" w:color="auto"/>
              <w:right w:val="single" w:sz="6" w:space="0" w:color="auto"/>
            </w:tcBorders>
            <w:hideMark/>
          </w:tcPr>
          <w:p w14:paraId="578D5296"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w:t>
            </w:r>
          </w:p>
        </w:tc>
      </w:tr>
      <w:tr w:rsidR="007625F9" w:rsidRPr="00B04EB4" w14:paraId="43212B81"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75B5C242"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Gabe Vasquez</w:t>
            </w:r>
          </w:p>
        </w:tc>
        <w:tc>
          <w:tcPr>
            <w:tcW w:w="2709" w:type="dxa"/>
            <w:tcBorders>
              <w:top w:val="single" w:sz="6" w:space="0" w:color="auto"/>
              <w:left w:val="single" w:sz="6" w:space="0" w:color="auto"/>
              <w:bottom w:val="single" w:sz="6" w:space="0" w:color="auto"/>
              <w:right w:val="single" w:sz="6" w:space="0" w:color="auto"/>
            </w:tcBorders>
            <w:hideMark/>
          </w:tcPr>
          <w:p w14:paraId="58EA4633" w14:textId="77777777" w:rsidR="007625F9" w:rsidRPr="00DC1B6C" w:rsidRDefault="007625F9" w:rsidP="00775158">
            <w:pPr>
              <w:rPr>
                <w:rFonts w:ascii="Times New Roman" w:hAnsi="Times New Roman" w:cs="Times New Roman"/>
              </w:rPr>
            </w:pPr>
            <w:r w:rsidRPr="00DC1B6C">
              <w:rPr>
                <w:rFonts w:ascii="Times New Roman" w:hAnsi="Times New Roman" w:cs="Times New Roman"/>
                <w:lang w:val="fr-FR"/>
              </w:rPr>
              <w:t>Village of Taos Ski Valley</w:t>
            </w:r>
            <w:r w:rsidRPr="00DC1B6C">
              <w:rPr>
                <w:rFonts w:ascii="Times New Roman" w:hAnsi="Times New Roman" w:cs="Times New Roman"/>
              </w:rPr>
              <w:t> </w:t>
            </w:r>
          </w:p>
        </w:tc>
        <w:tc>
          <w:tcPr>
            <w:tcW w:w="1876" w:type="dxa"/>
            <w:tcBorders>
              <w:top w:val="single" w:sz="6" w:space="0" w:color="auto"/>
              <w:left w:val="single" w:sz="6" w:space="0" w:color="auto"/>
              <w:bottom w:val="single" w:sz="6" w:space="0" w:color="auto"/>
              <w:right w:val="single" w:sz="6" w:space="0" w:color="auto"/>
            </w:tcBorders>
            <w:hideMark/>
          </w:tcPr>
          <w:p w14:paraId="2E9405D8" w14:textId="77777777" w:rsidR="007625F9" w:rsidRPr="00DC1B6C" w:rsidRDefault="007625F9" w:rsidP="00775158">
            <w:pPr>
              <w:rPr>
                <w:rFonts w:ascii="Times New Roman" w:hAnsi="Times New Roman" w:cs="Times New Roman"/>
              </w:rPr>
            </w:pPr>
            <w:proofErr w:type="spellStart"/>
            <w:r w:rsidRPr="00DC1B6C">
              <w:rPr>
                <w:rFonts w:ascii="Times New Roman" w:hAnsi="Times New Roman" w:cs="Times New Roman"/>
                <w:lang w:val="fr-FR"/>
              </w:rPr>
              <w:t>Alternate</w:t>
            </w:r>
            <w:proofErr w:type="spellEnd"/>
          </w:p>
        </w:tc>
        <w:tc>
          <w:tcPr>
            <w:tcW w:w="1682" w:type="dxa"/>
            <w:tcBorders>
              <w:top w:val="single" w:sz="6" w:space="0" w:color="auto"/>
              <w:left w:val="single" w:sz="6" w:space="0" w:color="auto"/>
              <w:bottom w:val="single" w:sz="6" w:space="0" w:color="auto"/>
              <w:right w:val="single" w:sz="6" w:space="0" w:color="auto"/>
            </w:tcBorders>
            <w:hideMark/>
          </w:tcPr>
          <w:p w14:paraId="7FB0F7D9"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w:t>
            </w:r>
          </w:p>
        </w:tc>
      </w:tr>
      <w:tr w:rsidR="007625F9" w:rsidRPr="00B04EB4" w14:paraId="184DA253"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tcPr>
          <w:p w14:paraId="3AF731B6"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Mark Flores</w:t>
            </w:r>
          </w:p>
        </w:tc>
        <w:tc>
          <w:tcPr>
            <w:tcW w:w="2709" w:type="dxa"/>
            <w:tcBorders>
              <w:top w:val="single" w:sz="6" w:space="0" w:color="auto"/>
              <w:left w:val="single" w:sz="6" w:space="0" w:color="auto"/>
              <w:bottom w:val="single" w:sz="6" w:space="0" w:color="auto"/>
              <w:right w:val="single" w:sz="6" w:space="0" w:color="auto"/>
            </w:tcBorders>
          </w:tcPr>
          <w:p w14:paraId="383AE05E"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Town of Taos</w:t>
            </w:r>
          </w:p>
        </w:tc>
        <w:tc>
          <w:tcPr>
            <w:tcW w:w="1876" w:type="dxa"/>
            <w:tcBorders>
              <w:top w:val="single" w:sz="6" w:space="0" w:color="auto"/>
              <w:left w:val="single" w:sz="6" w:space="0" w:color="auto"/>
              <w:bottom w:val="single" w:sz="6" w:space="0" w:color="auto"/>
              <w:right w:val="single" w:sz="6" w:space="0" w:color="auto"/>
            </w:tcBorders>
          </w:tcPr>
          <w:p w14:paraId="45BE5A67"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Alternate</w:t>
            </w:r>
          </w:p>
        </w:tc>
        <w:tc>
          <w:tcPr>
            <w:tcW w:w="1682" w:type="dxa"/>
            <w:tcBorders>
              <w:top w:val="single" w:sz="6" w:space="0" w:color="auto"/>
              <w:left w:val="single" w:sz="6" w:space="0" w:color="auto"/>
              <w:bottom w:val="single" w:sz="6" w:space="0" w:color="auto"/>
              <w:right w:val="single" w:sz="6" w:space="0" w:color="auto"/>
            </w:tcBorders>
          </w:tcPr>
          <w:p w14:paraId="329EFC9B"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B04EB4" w14:paraId="37A5F5B2"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7F7D5ABA"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Anthony Martinez </w:t>
            </w:r>
          </w:p>
        </w:tc>
        <w:tc>
          <w:tcPr>
            <w:tcW w:w="2709" w:type="dxa"/>
            <w:tcBorders>
              <w:top w:val="single" w:sz="6" w:space="0" w:color="auto"/>
              <w:left w:val="single" w:sz="6" w:space="0" w:color="auto"/>
              <w:bottom w:val="single" w:sz="6" w:space="0" w:color="auto"/>
              <w:right w:val="single" w:sz="6" w:space="0" w:color="auto"/>
            </w:tcBorders>
            <w:hideMark/>
          </w:tcPr>
          <w:p w14:paraId="070EA050"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Town of Red River </w:t>
            </w:r>
          </w:p>
        </w:tc>
        <w:tc>
          <w:tcPr>
            <w:tcW w:w="1876" w:type="dxa"/>
            <w:tcBorders>
              <w:top w:val="single" w:sz="6" w:space="0" w:color="auto"/>
              <w:left w:val="single" w:sz="6" w:space="0" w:color="auto"/>
              <w:bottom w:val="single" w:sz="6" w:space="0" w:color="auto"/>
              <w:right w:val="single" w:sz="6" w:space="0" w:color="auto"/>
            </w:tcBorders>
            <w:hideMark/>
          </w:tcPr>
          <w:p w14:paraId="5728D196"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53FD4DFE"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w:t>
            </w:r>
          </w:p>
        </w:tc>
      </w:tr>
      <w:tr w:rsidR="007625F9" w:rsidRPr="00B04EB4" w14:paraId="675D2872"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3D053C96"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Darcy Reed</w:t>
            </w:r>
          </w:p>
        </w:tc>
        <w:tc>
          <w:tcPr>
            <w:tcW w:w="2709" w:type="dxa"/>
            <w:tcBorders>
              <w:top w:val="single" w:sz="6" w:space="0" w:color="auto"/>
              <w:left w:val="single" w:sz="6" w:space="0" w:color="auto"/>
              <w:bottom w:val="single" w:sz="6" w:space="0" w:color="auto"/>
              <w:right w:val="single" w:sz="6" w:space="0" w:color="auto"/>
            </w:tcBorders>
            <w:hideMark/>
          </w:tcPr>
          <w:p w14:paraId="0CF21E17"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Village of Chama </w:t>
            </w:r>
          </w:p>
        </w:tc>
        <w:tc>
          <w:tcPr>
            <w:tcW w:w="1876" w:type="dxa"/>
            <w:tcBorders>
              <w:top w:val="single" w:sz="6" w:space="0" w:color="auto"/>
              <w:left w:val="single" w:sz="6" w:space="0" w:color="auto"/>
              <w:bottom w:val="single" w:sz="6" w:space="0" w:color="auto"/>
              <w:right w:val="single" w:sz="6" w:space="0" w:color="auto"/>
            </w:tcBorders>
            <w:hideMark/>
          </w:tcPr>
          <w:p w14:paraId="3F78FDE5"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1FB1141C"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B04EB4" w14:paraId="6CCC0EBF"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33014730"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Jacob LaFore </w:t>
            </w:r>
          </w:p>
        </w:tc>
        <w:tc>
          <w:tcPr>
            <w:tcW w:w="2709" w:type="dxa"/>
            <w:tcBorders>
              <w:top w:val="single" w:sz="6" w:space="0" w:color="auto"/>
              <w:left w:val="single" w:sz="6" w:space="0" w:color="auto"/>
              <w:bottom w:val="single" w:sz="6" w:space="0" w:color="auto"/>
              <w:right w:val="single" w:sz="6" w:space="0" w:color="auto"/>
            </w:tcBorders>
            <w:hideMark/>
          </w:tcPr>
          <w:p w14:paraId="5314DA9F"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Village of Questa </w:t>
            </w:r>
          </w:p>
        </w:tc>
        <w:tc>
          <w:tcPr>
            <w:tcW w:w="1876" w:type="dxa"/>
            <w:tcBorders>
              <w:top w:val="single" w:sz="6" w:space="0" w:color="auto"/>
              <w:left w:val="single" w:sz="6" w:space="0" w:color="auto"/>
              <w:bottom w:val="single" w:sz="6" w:space="0" w:color="auto"/>
              <w:right w:val="single" w:sz="6" w:space="0" w:color="auto"/>
            </w:tcBorders>
            <w:hideMark/>
          </w:tcPr>
          <w:p w14:paraId="6213EBF6"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31503348"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B04EB4" w14:paraId="7BEA4128"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018BA3FF"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Kathryn Valdez </w:t>
            </w:r>
          </w:p>
        </w:tc>
        <w:tc>
          <w:tcPr>
            <w:tcW w:w="2709" w:type="dxa"/>
            <w:tcBorders>
              <w:top w:val="single" w:sz="6" w:space="0" w:color="auto"/>
              <w:left w:val="single" w:sz="6" w:space="0" w:color="auto"/>
              <w:bottom w:val="single" w:sz="6" w:space="0" w:color="auto"/>
              <w:right w:val="single" w:sz="6" w:space="0" w:color="auto"/>
            </w:tcBorders>
            <w:hideMark/>
          </w:tcPr>
          <w:p w14:paraId="651F13B3"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Jicarilla Apache Nation </w:t>
            </w:r>
          </w:p>
        </w:tc>
        <w:tc>
          <w:tcPr>
            <w:tcW w:w="1876" w:type="dxa"/>
            <w:tcBorders>
              <w:top w:val="single" w:sz="6" w:space="0" w:color="auto"/>
              <w:left w:val="single" w:sz="6" w:space="0" w:color="auto"/>
              <w:bottom w:val="single" w:sz="6" w:space="0" w:color="auto"/>
              <w:right w:val="single" w:sz="6" w:space="0" w:color="auto"/>
            </w:tcBorders>
            <w:hideMark/>
          </w:tcPr>
          <w:p w14:paraId="74439E5B"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611EF6AD"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B04EB4" w14:paraId="261ADC8A"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64D29477"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John Vigil </w:t>
            </w:r>
          </w:p>
        </w:tc>
        <w:tc>
          <w:tcPr>
            <w:tcW w:w="2709" w:type="dxa"/>
            <w:tcBorders>
              <w:top w:val="single" w:sz="6" w:space="0" w:color="auto"/>
              <w:left w:val="single" w:sz="6" w:space="0" w:color="auto"/>
              <w:bottom w:val="single" w:sz="6" w:space="0" w:color="auto"/>
              <w:right w:val="single" w:sz="6" w:space="0" w:color="auto"/>
            </w:tcBorders>
            <w:hideMark/>
          </w:tcPr>
          <w:p w14:paraId="7D9679A9"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Pueblo of Nambé </w:t>
            </w:r>
          </w:p>
        </w:tc>
        <w:tc>
          <w:tcPr>
            <w:tcW w:w="1876" w:type="dxa"/>
            <w:tcBorders>
              <w:top w:val="single" w:sz="6" w:space="0" w:color="auto"/>
              <w:left w:val="single" w:sz="6" w:space="0" w:color="auto"/>
              <w:bottom w:val="single" w:sz="6" w:space="0" w:color="auto"/>
              <w:right w:val="single" w:sz="6" w:space="0" w:color="auto"/>
            </w:tcBorders>
            <w:hideMark/>
          </w:tcPr>
          <w:p w14:paraId="10C63FD5"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208B9689"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B04EB4" w14:paraId="778CBD45"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18440318"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lastRenderedPageBreak/>
              <w:t>Daniel Schwab </w:t>
            </w:r>
          </w:p>
        </w:tc>
        <w:tc>
          <w:tcPr>
            <w:tcW w:w="2709" w:type="dxa"/>
            <w:tcBorders>
              <w:top w:val="single" w:sz="6" w:space="0" w:color="auto"/>
              <w:left w:val="single" w:sz="6" w:space="0" w:color="auto"/>
              <w:bottom w:val="single" w:sz="6" w:space="0" w:color="auto"/>
              <w:right w:val="single" w:sz="6" w:space="0" w:color="auto"/>
            </w:tcBorders>
            <w:hideMark/>
          </w:tcPr>
          <w:p w14:paraId="04377B7A"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Pueblo of San Ildefonso </w:t>
            </w:r>
          </w:p>
        </w:tc>
        <w:tc>
          <w:tcPr>
            <w:tcW w:w="1876" w:type="dxa"/>
            <w:tcBorders>
              <w:top w:val="single" w:sz="6" w:space="0" w:color="auto"/>
              <w:left w:val="single" w:sz="6" w:space="0" w:color="auto"/>
              <w:bottom w:val="single" w:sz="6" w:space="0" w:color="auto"/>
              <w:right w:val="single" w:sz="6" w:space="0" w:color="auto"/>
            </w:tcBorders>
            <w:hideMark/>
          </w:tcPr>
          <w:p w14:paraId="5F889CEF"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16F95DB6"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B04EB4" w14:paraId="0790827E"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386B4B15"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 xml:space="preserve">Suzette Shije </w:t>
            </w:r>
          </w:p>
        </w:tc>
        <w:tc>
          <w:tcPr>
            <w:tcW w:w="2709" w:type="dxa"/>
            <w:tcBorders>
              <w:top w:val="single" w:sz="6" w:space="0" w:color="auto"/>
              <w:left w:val="single" w:sz="6" w:space="0" w:color="auto"/>
              <w:bottom w:val="single" w:sz="6" w:space="0" w:color="auto"/>
              <w:right w:val="single" w:sz="6" w:space="0" w:color="auto"/>
            </w:tcBorders>
            <w:hideMark/>
          </w:tcPr>
          <w:p w14:paraId="072C321C"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Pueblo of Santa Clara </w:t>
            </w:r>
          </w:p>
        </w:tc>
        <w:tc>
          <w:tcPr>
            <w:tcW w:w="1876" w:type="dxa"/>
            <w:tcBorders>
              <w:top w:val="single" w:sz="6" w:space="0" w:color="auto"/>
              <w:left w:val="single" w:sz="6" w:space="0" w:color="auto"/>
              <w:bottom w:val="single" w:sz="6" w:space="0" w:color="auto"/>
              <w:right w:val="single" w:sz="6" w:space="0" w:color="auto"/>
            </w:tcBorders>
            <w:hideMark/>
          </w:tcPr>
          <w:p w14:paraId="458B089B"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01D5F123"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w:t>
            </w:r>
          </w:p>
        </w:tc>
      </w:tr>
      <w:tr w:rsidR="007625F9" w:rsidRPr="00B04EB4" w14:paraId="4C2B6DC4" w14:textId="77777777" w:rsidTr="007625F9">
        <w:trPr>
          <w:trHeight w:val="135"/>
        </w:trPr>
        <w:tc>
          <w:tcPr>
            <w:tcW w:w="2537" w:type="dxa"/>
            <w:tcBorders>
              <w:top w:val="single" w:sz="6" w:space="0" w:color="auto"/>
              <w:left w:val="single" w:sz="6" w:space="0" w:color="auto"/>
              <w:bottom w:val="single" w:sz="6" w:space="0" w:color="auto"/>
              <w:right w:val="single" w:sz="6" w:space="0" w:color="auto"/>
            </w:tcBorders>
            <w:hideMark/>
          </w:tcPr>
          <w:p w14:paraId="4DEAC6C9"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Vernon Lujan (Chair) </w:t>
            </w:r>
          </w:p>
        </w:tc>
        <w:tc>
          <w:tcPr>
            <w:tcW w:w="2709" w:type="dxa"/>
            <w:tcBorders>
              <w:top w:val="single" w:sz="6" w:space="0" w:color="auto"/>
              <w:left w:val="single" w:sz="6" w:space="0" w:color="auto"/>
              <w:bottom w:val="single" w:sz="6" w:space="0" w:color="auto"/>
              <w:right w:val="single" w:sz="6" w:space="0" w:color="auto"/>
            </w:tcBorders>
            <w:hideMark/>
          </w:tcPr>
          <w:p w14:paraId="42D8E188"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Pueblo of Taos </w:t>
            </w:r>
          </w:p>
        </w:tc>
        <w:tc>
          <w:tcPr>
            <w:tcW w:w="1876" w:type="dxa"/>
            <w:tcBorders>
              <w:top w:val="single" w:sz="6" w:space="0" w:color="auto"/>
              <w:left w:val="single" w:sz="6" w:space="0" w:color="auto"/>
              <w:bottom w:val="single" w:sz="6" w:space="0" w:color="auto"/>
              <w:right w:val="single" w:sz="6" w:space="0" w:color="auto"/>
            </w:tcBorders>
            <w:hideMark/>
          </w:tcPr>
          <w:p w14:paraId="1550E4C4"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Voting Member </w:t>
            </w:r>
          </w:p>
        </w:tc>
        <w:tc>
          <w:tcPr>
            <w:tcW w:w="1682" w:type="dxa"/>
            <w:tcBorders>
              <w:top w:val="single" w:sz="6" w:space="0" w:color="auto"/>
              <w:left w:val="single" w:sz="6" w:space="0" w:color="auto"/>
              <w:bottom w:val="single" w:sz="6" w:space="0" w:color="auto"/>
              <w:right w:val="single" w:sz="6" w:space="0" w:color="auto"/>
            </w:tcBorders>
            <w:hideMark/>
          </w:tcPr>
          <w:p w14:paraId="5B64FC2F"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  </w:t>
            </w:r>
          </w:p>
        </w:tc>
      </w:tr>
      <w:tr w:rsidR="007625F9" w:rsidRPr="00B04EB4" w14:paraId="2F4F9EDE" w14:textId="77777777" w:rsidTr="007625F9">
        <w:trPr>
          <w:trHeight w:val="285"/>
        </w:trPr>
        <w:tc>
          <w:tcPr>
            <w:tcW w:w="2537" w:type="dxa"/>
            <w:tcBorders>
              <w:top w:val="single" w:sz="6" w:space="0" w:color="auto"/>
              <w:left w:val="single" w:sz="6" w:space="0" w:color="auto"/>
              <w:bottom w:val="single" w:sz="6" w:space="0" w:color="auto"/>
              <w:right w:val="single" w:sz="6" w:space="0" w:color="auto"/>
            </w:tcBorders>
            <w:hideMark/>
          </w:tcPr>
          <w:p w14:paraId="34867C64"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Abagale Lopez</w:t>
            </w:r>
          </w:p>
        </w:tc>
        <w:tc>
          <w:tcPr>
            <w:tcW w:w="2709" w:type="dxa"/>
            <w:tcBorders>
              <w:top w:val="single" w:sz="6" w:space="0" w:color="auto"/>
              <w:left w:val="single" w:sz="6" w:space="0" w:color="auto"/>
              <w:bottom w:val="single" w:sz="6" w:space="0" w:color="auto"/>
              <w:right w:val="single" w:sz="6" w:space="0" w:color="auto"/>
            </w:tcBorders>
            <w:hideMark/>
          </w:tcPr>
          <w:p w14:paraId="265EE83D"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Pueblo of Pojoaque </w:t>
            </w:r>
          </w:p>
        </w:tc>
        <w:tc>
          <w:tcPr>
            <w:tcW w:w="1876" w:type="dxa"/>
            <w:tcBorders>
              <w:top w:val="single" w:sz="6" w:space="0" w:color="auto"/>
              <w:left w:val="single" w:sz="6" w:space="0" w:color="auto"/>
              <w:bottom w:val="single" w:sz="6" w:space="0" w:color="auto"/>
              <w:right w:val="single" w:sz="6" w:space="0" w:color="auto"/>
            </w:tcBorders>
            <w:hideMark/>
          </w:tcPr>
          <w:p w14:paraId="220032D2"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7CAA60C7"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w:t>
            </w:r>
          </w:p>
        </w:tc>
      </w:tr>
      <w:tr w:rsidR="007625F9" w:rsidRPr="00B04EB4" w14:paraId="28FCF10B" w14:textId="77777777" w:rsidTr="007625F9">
        <w:trPr>
          <w:trHeight w:val="300"/>
        </w:trPr>
        <w:tc>
          <w:tcPr>
            <w:tcW w:w="2537" w:type="dxa"/>
            <w:tcBorders>
              <w:top w:val="single" w:sz="6" w:space="0" w:color="auto"/>
              <w:left w:val="single" w:sz="6" w:space="0" w:color="auto"/>
              <w:bottom w:val="single" w:sz="6" w:space="0" w:color="auto"/>
              <w:right w:val="single" w:sz="6" w:space="0" w:color="auto"/>
            </w:tcBorders>
            <w:hideMark/>
          </w:tcPr>
          <w:p w14:paraId="4CC74117"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Bryce Gibson </w:t>
            </w:r>
          </w:p>
        </w:tc>
        <w:tc>
          <w:tcPr>
            <w:tcW w:w="2709" w:type="dxa"/>
            <w:tcBorders>
              <w:top w:val="single" w:sz="6" w:space="0" w:color="auto"/>
              <w:left w:val="single" w:sz="6" w:space="0" w:color="auto"/>
              <w:bottom w:val="single" w:sz="6" w:space="0" w:color="auto"/>
              <w:right w:val="single" w:sz="6" w:space="0" w:color="auto"/>
            </w:tcBorders>
            <w:hideMark/>
          </w:tcPr>
          <w:p w14:paraId="1318E022"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NCRTD </w:t>
            </w:r>
          </w:p>
        </w:tc>
        <w:tc>
          <w:tcPr>
            <w:tcW w:w="1876" w:type="dxa"/>
            <w:tcBorders>
              <w:top w:val="single" w:sz="6" w:space="0" w:color="auto"/>
              <w:left w:val="single" w:sz="6" w:space="0" w:color="auto"/>
              <w:bottom w:val="single" w:sz="6" w:space="0" w:color="auto"/>
              <w:right w:val="single" w:sz="6" w:space="0" w:color="auto"/>
            </w:tcBorders>
            <w:hideMark/>
          </w:tcPr>
          <w:p w14:paraId="3C5B247C"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Alternate </w:t>
            </w:r>
          </w:p>
        </w:tc>
        <w:tc>
          <w:tcPr>
            <w:tcW w:w="1682" w:type="dxa"/>
            <w:tcBorders>
              <w:top w:val="single" w:sz="6" w:space="0" w:color="auto"/>
              <w:left w:val="single" w:sz="6" w:space="0" w:color="auto"/>
              <w:bottom w:val="single" w:sz="6" w:space="0" w:color="auto"/>
              <w:right w:val="single" w:sz="6" w:space="0" w:color="auto"/>
            </w:tcBorders>
            <w:hideMark/>
          </w:tcPr>
          <w:p w14:paraId="0F93825D" w14:textId="77777777" w:rsidR="007625F9" w:rsidRPr="00DC1B6C" w:rsidRDefault="007625F9" w:rsidP="00775158">
            <w:pPr>
              <w:rPr>
                <w:rFonts w:ascii="Times New Roman" w:hAnsi="Times New Roman" w:cs="Times New Roman"/>
              </w:rPr>
            </w:pPr>
            <w:r w:rsidRPr="00DC1B6C">
              <w:rPr>
                <w:rFonts w:ascii="Times New Roman" w:hAnsi="Times New Roman" w:cs="Times New Roman"/>
              </w:rPr>
              <w:t>Present</w:t>
            </w:r>
          </w:p>
        </w:tc>
      </w:tr>
    </w:tbl>
    <w:p w14:paraId="454E5EE8" w14:textId="546562F3" w:rsidR="00695C4A" w:rsidRPr="00695C4A" w:rsidRDefault="00695C4A" w:rsidP="00695C4A">
      <w:pPr>
        <w:rPr>
          <w:rFonts w:ascii="Times New Roman" w:hAnsi="Times New Roman" w:cs="Times New Roman"/>
          <w:sz w:val="20"/>
          <w:szCs w:val="20"/>
        </w:rPr>
      </w:pPr>
    </w:p>
    <w:p w14:paraId="0E897AD3" w14:textId="77777777" w:rsidR="00246929" w:rsidRDefault="00246929" w:rsidP="00246929">
      <w:pPr>
        <w:pStyle w:val="ListParagraph"/>
        <w:spacing w:after="160" w:line="278" w:lineRule="auto"/>
        <w:rPr>
          <w:rFonts w:ascii="Times New Roman" w:hAnsi="Times New Roman" w:cs="Times New Roman"/>
          <w:b/>
          <w:bCs/>
        </w:rPr>
      </w:pPr>
    </w:p>
    <w:p w14:paraId="41B94DB8" w14:textId="0FD236B5" w:rsidR="00246929" w:rsidRPr="00043FCE" w:rsidRDefault="00246929" w:rsidP="005F66EB">
      <w:pPr>
        <w:pStyle w:val="ListParagraph"/>
        <w:numPr>
          <w:ilvl w:val="0"/>
          <w:numId w:val="1"/>
        </w:numPr>
        <w:spacing w:after="160" w:line="278" w:lineRule="auto"/>
        <w:rPr>
          <w:rFonts w:ascii="Times New Roman" w:hAnsi="Times New Roman" w:cs="Times New Roman"/>
          <w:b/>
          <w:bCs/>
        </w:rPr>
      </w:pPr>
      <w:r w:rsidRPr="00043FCE">
        <w:rPr>
          <w:rFonts w:ascii="Times New Roman" w:hAnsi="Times New Roman" w:cs="Times New Roman"/>
          <w:b/>
          <w:bCs/>
        </w:rPr>
        <w:t>Approval of the Agenda</w:t>
      </w:r>
    </w:p>
    <w:p w14:paraId="7CE7629B" w14:textId="13644281" w:rsidR="00246929" w:rsidRDefault="00293438" w:rsidP="00246929">
      <w:pPr>
        <w:rPr>
          <w:rFonts w:ascii="Times New Roman" w:hAnsi="Times New Roman" w:cs="Times New Roman"/>
        </w:rPr>
      </w:pPr>
      <w:r>
        <w:rPr>
          <w:rFonts w:ascii="Times New Roman" w:hAnsi="Times New Roman" w:cs="Times New Roman"/>
        </w:rPr>
        <w:t>Henri Hammond Paul</w:t>
      </w:r>
      <w:r w:rsidR="00246929" w:rsidRPr="00043FCE">
        <w:rPr>
          <w:rFonts w:ascii="Times New Roman" w:hAnsi="Times New Roman" w:cs="Times New Roman"/>
        </w:rPr>
        <w:t xml:space="preserve">, </w:t>
      </w:r>
      <w:r>
        <w:rPr>
          <w:rFonts w:ascii="Times New Roman" w:hAnsi="Times New Roman" w:cs="Times New Roman"/>
        </w:rPr>
        <w:t>Taos Ski Valley</w:t>
      </w:r>
      <w:r w:rsidR="00246929" w:rsidRPr="00043FCE">
        <w:rPr>
          <w:rFonts w:ascii="Times New Roman" w:hAnsi="Times New Roman" w:cs="Times New Roman"/>
        </w:rPr>
        <w:t xml:space="preserve">, motioned to approve the agenda. </w:t>
      </w:r>
      <w:r w:rsidR="007D768A">
        <w:rPr>
          <w:rFonts w:ascii="Times New Roman" w:hAnsi="Times New Roman" w:cs="Times New Roman"/>
        </w:rPr>
        <w:t>Anthony Martinez</w:t>
      </w:r>
      <w:r w:rsidR="00246929" w:rsidRPr="00043FCE">
        <w:rPr>
          <w:rFonts w:ascii="Times New Roman" w:hAnsi="Times New Roman" w:cs="Times New Roman"/>
        </w:rPr>
        <w:t xml:space="preserve">, </w:t>
      </w:r>
      <w:r>
        <w:rPr>
          <w:rFonts w:ascii="Times New Roman" w:hAnsi="Times New Roman" w:cs="Times New Roman"/>
        </w:rPr>
        <w:t>Red River</w:t>
      </w:r>
      <w:r w:rsidR="00246929" w:rsidRPr="00043FCE">
        <w:rPr>
          <w:rFonts w:ascii="Times New Roman" w:hAnsi="Times New Roman" w:cs="Times New Roman"/>
        </w:rPr>
        <w:t>, seconded.</w:t>
      </w:r>
    </w:p>
    <w:p w14:paraId="53BEE18C" w14:textId="77777777" w:rsidR="00246929" w:rsidRPr="00043FCE" w:rsidRDefault="00246929" w:rsidP="00246929">
      <w:pPr>
        <w:rPr>
          <w:rFonts w:ascii="Times New Roman" w:hAnsi="Times New Roman" w:cs="Times New Roman"/>
        </w:rPr>
      </w:pPr>
    </w:p>
    <w:p w14:paraId="5CDFA0D5" w14:textId="0BCA38FF" w:rsidR="00246929" w:rsidRPr="00043FCE" w:rsidRDefault="00246929" w:rsidP="005F66EB">
      <w:pPr>
        <w:pStyle w:val="ListParagraph"/>
        <w:numPr>
          <w:ilvl w:val="0"/>
          <w:numId w:val="1"/>
        </w:numPr>
        <w:spacing w:after="160" w:line="278" w:lineRule="auto"/>
        <w:rPr>
          <w:rFonts w:ascii="Times New Roman" w:hAnsi="Times New Roman" w:cs="Times New Roman"/>
          <w:b/>
          <w:bCs/>
        </w:rPr>
      </w:pPr>
      <w:r w:rsidRPr="00043FCE">
        <w:rPr>
          <w:rFonts w:ascii="Times New Roman" w:hAnsi="Times New Roman" w:cs="Times New Roman"/>
          <w:b/>
          <w:bCs/>
        </w:rPr>
        <w:t xml:space="preserve">Approval of Minutes: Regular Meeting, </w:t>
      </w:r>
      <w:r w:rsidR="0049725A">
        <w:rPr>
          <w:rFonts w:ascii="Times New Roman" w:hAnsi="Times New Roman" w:cs="Times New Roman"/>
          <w:b/>
          <w:bCs/>
        </w:rPr>
        <w:t>June</w:t>
      </w:r>
      <w:r w:rsidR="0090216B">
        <w:rPr>
          <w:rFonts w:ascii="Times New Roman" w:hAnsi="Times New Roman" w:cs="Times New Roman"/>
          <w:b/>
          <w:bCs/>
        </w:rPr>
        <w:t xml:space="preserve"> 6th</w:t>
      </w:r>
      <w:r w:rsidRPr="00043FCE">
        <w:rPr>
          <w:rFonts w:ascii="Times New Roman" w:hAnsi="Times New Roman" w:cs="Times New Roman"/>
          <w:b/>
          <w:bCs/>
        </w:rPr>
        <w:t>, 2026</w:t>
      </w:r>
    </w:p>
    <w:p w14:paraId="070BA756" w14:textId="6654859B" w:rsidR="00246929" w:rsidRDefault="006F7B75" w:rsidP="00246929">
      <w:pPr>
        <w:rPr>
          <w:rFonts w:ascii="Times New Roman" w:hAnsi="Times New Roman" w:cs="Times New Roman"/>
        </w:rPr>
      </w:pPr>
      <w:r>
        <w:rPr>
          <w:rFonts w:ascii="Times New Roman" w:hAnsi="Times New Roman" w:cs="Times New Roman"/>
        </w:rPr>
        <w:t xml:space="preserve">Henri Hammond Paul </w:t>
      </w:r>
      <w:r w:rsidRPr="00043FCE">
        <w:rPr>
          <w:rFonts w:ascii="Times New Roman" w:hAnsi="Times New Roman" w:cs="Times New Roman"/>
        </w:rPr>
        <w:t xml:space="preserve">motioned to approve </w:t>
      </w:r>
      <w:r w:rsidR="004060D8">
        <w:rPr>
          <w:rFonts w:ascii="Times New Roman" w:hAnsi="Times New Roman" w:cs="Times New Roman"/>
        </w:rPr>
        <w:t xml:space="preserve">motioned to approve the minutes. </w:t>
      </w:r>
      <w:r w:rsidR="00293438">
        <w:rPr>
          <w:rFonts w:ascii="Times New Roman" w:hAnsi="Times New Roman" w:cs="Times New Roman"/>
        </w:rPr>
        <w:t xml:space="preserve"> </w:t>
      </w:r>
      <w:r>
        <w:rPr>
          <w:rFonts w:ascii="Times New Roman" w:hAnsi="Times New Roman" w:cs="Times New Roman"/>
        </w:rPr>
        <w:t xml:space="preserve">John Vigil, Nambe Pueblo, </w:t>
      </w:r>
      <w:r w:rsidR="00293438">
        <w:rPr>
          <w:rFonts w:ascii="Times New Roman" w:hAnsi="Times New Roman" w:cs="Times New Roman"/>
        </w:rPr>
        <w:t xml:space="preserve">seconded. </w:t>
      </w:r>
    </w:p>
    <w:p w14:paraId="611E904E" w14:textId="77777777" w:rsidR="004060D8" w:rsidRDefault="004060D8" w:rsidP="00246929">
      <w:pPr>
        <w:rPr>
          <w:rFonts w:ascii="Times New Roman" w:hAnsi="Times New Roman" w:cs="Times New Roman"/>
        </w:rPr>
      </w:pPr>
    </w:p>
    <w:p w14:paraId="651F350E" w14:textId="3647F94D" w:rsidR="00246929" w:rsidRPr="0064061F" w:rsidRDefault="0090216B" w:rsidP="005F66EB">
      <w:pPr>
        <w:pStyle w:val="ListParagraph"/>
        <w:numPr>
          <w:ilvl w:val="0"/>
          <w:numId w:val="1"/>
        </w:numPr>
        <w:spacing w:after="160" w:line="278" w:lineRule="auto"/>
        <w:rPr>
          <w:rFonts w:ascii="Times New Roman" w:hAnsi="Times New Roman" w:cs="Times New Roman"/>
        </w:rPr>
      </w:pPr>
      <w:r>
        <w:rPr>
          <w:rFonts w:ascii="Times New Roman" w:hAnsi="Times New Roman" w:cs="Times New Roman"/>
          <w:b/>
          <w:bCs/>
        </w:rPr>
        <w:t xml:space="preserve"> </w:t>
      </w:r>
      <w:r w:rsidR="00246929" w:rsidRPr="0064061F">
        <w:rPr>
          <w:rFonts w:ascii="Times New Roman" w:hAnsi="Times New Roman" w:cs="Times New Roman"/>
          <w:b/>
          <w:bCs/>
        </w:rPr>
        <w:t>Federal Agency Updates</w:t>
      </w:r>
    </w:p>
    <w:p w14:paraId="7943375E" w14:textId="2A405606" w:rsidR="00246929" w:rsidRDefault="00246929" w:rsidP="00246929">
      <w:pPr>
        <w:rPr>
          <w:rFonts w:ascii="Times New Roman" w:hAnsi="Times New Roman" w:cs="Times New Roman"/>
        </w:rPr>
      </w:pPr>
      <w:r w:rsidRPr="0064061F">
        <w:rPr>
          <w:rFonts w:ascii="Times New Roman" w:hAnsi="Times New Roman" w:cs="Times New Roman"/>
        </w:rPr>
        <w:t xml:space="preserve">No </w:t>
      </w:r>
      <w:r w:rsidR="002F4DE5">
        <w:rPr>
          <w:rFonts w:ascii="Times New Roman" w:hAnsi="Times New Roman" w:cs="Times New Roman"/>
        </w:rPr>
        <w:t xml:space="preserve">updates from a Federal Agency. </w:t>
      </w:r>
    </w:p>
    <w:p w14:paraId="575B6C9D" w14:textId="77777777" w:rsidR="002F4DE5" w:rsidRDefault="002F4DE5" w:rsidP="00246929">
      <w:pPr>
        <w:rPr>
          <w:rFonts w:ascii="Times New Roman" w:hAnsi="Times New Roman" w:cs="Times New Roman"/>
        </w:rPr>
      </w:pPr>
    </w:p>
    <w:p w14:paraId="73167138" w14:textId="6FC46B11" w:rsidR="002F4DE5" w:rsidRDefault="002F4DE5" w:rsidP="002F4DE5">
      <w:pPr>
        <w:rPr>
          <w:rFonts w:ascii="Times New Roman" w:hAnsi="Times New Roman" w:cs="Times New Roman"/>
        </w:rPr>
      </w:pPr>
      <w:r>
        <w:rPr>
          <w:rFonts w:ascii="Times New Roman" w:hAnsi="Times New Roman" w:cs="Times New Roman"/>
        </w:rPr>
        <w:t>Patrick Million, NCNMEDD, mentioned a handful of federally funded opportunities, including:</w:t>
      </w:r>
    </w:p>
    <w:p w14:paraId="4E4839B1" w14:textId="13244FCF" w:rsidR="002F4DE5" w:rsidRPr="002F4DE5" w:rsidRDefault="002F4DE5" w:rsidP="002F4DE5">
      <w:pPr>
        <w:pStyle w:val="ListParagraph"/>
        <w:numPr>
          <w:ilvl w:val="0"/>
          <w:numId w:val="38"/>
        </w:numPr>
        <w:rPr>
          <w:rFonts w:ascii="Times New Roman" w:hAnsi="Times New Roman" w:cs="Times New Roman"/>
        </w:rPr>
      </w:pPr>
      <w:r w:rsidRPr="002F4DE5">
        <w:rPr>
          <w:rFonts w:ascii="Times New Roman" w:hAnsi="Times New Roman" w:cs="Times New Roman"/>
        </w:rPr>
        <w:t>Promoting Resilient Operations for Transformative, Efficient and Cost-Saving Transportation Program (PROTECT)</w:t>
      </w:r>
    </w:p>
    <w:p w14:paraId="4AF62C62" w14:textId="003C3064" w:rsidR="002F4DE5" w:rsidRDefault="002F4DE5" w:rsidP="002F4DE5">
      <w:pPr>
        <w:pStyle w:val="ListParagraph"/>
        <w:numPr>
          <w:ilvl w:val="0"/>
          <w:numId w:val="38"/>
        </w:numPr>
        <w:rPr>
          <w:rFonts w:ascii="Times New Roman" w:hAnsi="Times New Roman" w:cs="Times New Roman"/>
        </w:rPr>
      </w:pPr>
      <w:r w:rsidRPr="002F4DE5">
        <w:rPr>
          <w:rFonts w:ascii="Times New Roman" w:hAnsi="Times New Roman" w:cs="Times New Roman"/>
        </w:rPr>
        <w:t>National Scenic Byways Program</w:t>
      </w:r>
      <w:r w:rsidR="00357C01">
        <w:rPr>
          <w:rFonts w:ascii="Times New Roman" w:hAnsi="Times New Roman" w:cs="Times New Roman"/>
        </w:rPr>
        <w:t xml:space="preserve"> -</w:t>
      </w:r>
      <w:r w:rsidRPr="002F4DE5">
        <w:rPr>
          <w:rFonts w:ascii="Times New Roman" w:hAnsi="Times New Roman" w:cs="Times New Roman"/>
        </w:rPr>
        <w:t xml:space="preserve"> US Department of Transportation</w:t>
      </w:r>
      <w:r>
        <w:rPr>
          <w:rFonts w:ascii="Times New Roman" w:hAnsi="Times New Roman" w:cs="Times New Roman"/>
        </w:rPr>
        <w:t>.</w:t>
      </w:r>
    </w:p>
    <w:p w14:paraId="5021C37D" w14:textId="482018D1" w:rsidR="002F4DE5" w:rsidRPr="002F4DE5" w:rsidRDefault="002F4DE5" w:rsidP="002F4DE5">
      <w:pPr>
        <w:pStyle w:val="ListParagraph"/>
        <w:numPr>
          <w:ilvl w:val="0"/>
          <w:numId w:val="38"/>
        </w:numPr>
        <w:rPr>
          <w:rFonts w:ascii="Times New Roman" w:hAnsi="Times New Roman" w:cs="Times New Roman"/>
        </w:rPr>
      </w:pPr>
      <w:r>
        <w:rPr>
          <w:rFonts w:ascii="Times New Roman" w:hAnsi="Times New Roman" w:cs="Times New Roman"/>
        </w:rPr>
        <w:t xml:space="preserve">The possibility of acquiring a drone for Post Crash Care was mentioned. </w:t>
      </w:r>
    </w:p>
    <w:p w14:paraId="68E28AE6" w14:textId="11DBF250" w:rsidR="002F4DE5" w:rsidRDefault="002F4DE5" w:rsidP="00246929">
      <w:pPr>
        <w:rPr>
          <w:rFonts w:ascii="Times New Roman" w:hAnsi="Times New Roman" w:cs="Times New Roman"/>
        </w:rPr>
      </w:pPr>
    </w:p>
    <w:p w14:paraId="22B016D3" w14:textId="77777777" w:rsidR="00246929" w:rsidRPr="0064061F" w:rsidRDefault="00246929" w:rsidP="00246929">
      <w:pPr>
        <w:rPr>
          <w:rFonts w:ascii="Times New Roman" w:hAnsi="Times New Roman" w:cs="Times New Roman"/>
        </w:rPr>
      </w:pPr>
    </w:p>
    <w:p w14:paraId="586851ED" w14:textId="77777777" w:rsidR="00246929" w:rsidRPr="0064061F" w:rsidRDefault="00246929" w:rsidP="005F66EB">
      <w:pPr>
        <w:pStyle w:val="ListParagraph"/>
        <w:numPr>
          <w:ilvl w:val="0"/>
          <w:numId w:val="1"/>
        </w:numPr>
        <w:spacing w:after="160" w:line="278" w:lineRule="auto"/>
        <w:rPr>
          <w:rFonts w:ascii="Times New Roman" w:hAnsi="Times New Roman" w:cs="Times New Roman"/>
          <w:b/>
          <w:bCs/>
        </w:rPr>
      </w:pPr>
      <w:r w:rsidRPr="0064061F">
        <w:rPr>
          <w:rFonts w:ascii="Times New Roman" w:hAnsi="Times New Roman" w:cs="Times New Roman"/>
          <w:b/>
          <w:bCs/>
        </w:rPr>
        <w:t>NMDOT Updates from District 5, Planning, Tribal Liaison, and LTAP Board</w:t>
      </w:r>
    </w:p>
    <w:p w14:paraId="6601D42B" w14:textId="77777777" w:rsidR="004060D8" w:rsidRDefault="004060D8" w:rsidP="00105A56">
      <w:pPr>
        <w:rPr>
          <w:rFonts w:ascii="Times New Roman" w:hAnsi="Times New Roman" w:cs="Times New Roman"/>
        </w:rPr>
      </w:pPr>
      <w:r>
        <w:rPr>
          <w:rFonts w:ascii="Times New Roman" w:hAnsi="Times New Roman" w:cs="Times New Roman"/>
        </w:rPr>
        <w:t>Amanda Ni</w:t>
      </w:r>
      <w:r w:rsidRPr="00B04EB4">
        <w:rPr>
          <w:rFonts w:ascii="Times New Roman" w:hAnsi="Times New Roman" w:cs="Times New Roman"/>
        </w:rPr>
        <w:t>ñ</w:t>
      </w:r>
      <w:r>
        <w:rPr>
          <w:rFonts w:ascii="Times New Roman" w:hAnsi="Times New Roman" w:cs="Times New Roman"/>
        </w:rPr>
        <w:t>o offered her updates on behalf of NMDOT:</w:t>
      </w:r>
    </w:p>
    <w:p w14:paraId="3054C98B" w14:textId="2544B87A" w:rsidR="004060D8" w:rsidRDefault="004060D8" w:rsidP="004060D8">
      <w:pPr>
        <w:pStyle w:val="ListParagraph"/>
        <w:numPr>
          <w:ilvl w:val="0"/>
          <w:numId w:val="33"/>
        </w:numPr>
        <w:rPr>
          <w:rFonts w:ascii="Times New Roman" w:hAnsi="Times New Roman" w:cs="Times New Roman"/>
        </w:rPr>
      </w:pPr>
      <w:r w:rsidRPr="004060D8">
        <w:rPr>
          <w:rFonts w:ascii="Times New Roman" w:hAnsi="Times New Roman" w:cs="Times New Roman"/>
        </w:rPr>
        <w:t xml:space="preserve">They are </w:t>
      </w:r>
      <w:r w:rsidR="00CD73EC">
        <w:rPr>
          <w:rFonts w:ascii="Times New Roman" w:hAnsi="Times New Roman" w:cs="Times New Roman"/>
        </w:rPr>
        <w:t xml:space="preserve">working </w:t>
      </w:r>
      <w:r w:rsidRPr="004060D8">
        <w:rPr>
          <w:rFonts w:ascii="Times New Roman" w:hAnsi="Times New Roman" w:cs="Times New Roman"/>
        </w:rPr>
        <w:t xml:space="preserve">to </w:t>
      </w:r>
      <w:r w:rsidR="00CD73EC">
        <w:rPr>
          <w:rFonts w:ascii="Times New Roman" w:hAnsi="Times New Roman" w:cs="Times New Roman"/>
        </w:rPr>
        <w:t xml:space="preserve">for contracts to arrive </w:t>
      </w:r>
      <w:r>
        <w:rPr>
          <w:rFonts w:ascii="Times New Roman" w:hAnsi="Times New Roman" w:cs="Times New Roman"/>
        </w:rPr>
        <w:t>for</w:t>
      </w:r>
      <w:r w:rsidRPr="004060D8">
        <w:rPr>
          <w:rFonts w:ascii="Times New Roman" w:hAnsi="Times New Roman" w:cs="Times New Roman"/>
        </w:rPr>
        <w:t xml:space="preserve"> LGRF</w:t>
      </w:r>
      <w:r w:rsidR="00CD73EC">
        <w:rPr>
          <w:rFonts w:ascii="Times New Roman" w:hAnsi="Times New Roman" w:cs="Times New Roman"/>
        </w:rPr>
        <w:t xml:space="preserve"> and</w:t>
      </w:r>
      <w:r w:rsidRPr="004060D8">
        <w:rPr>
          <w:rFonts w:ascii="Times New Roman" w:hAnsi="Times New Roman" w:cs="Times New Roman"/>
        </w:rPr>
        <w:t xml:space="preserve"> MAP</w:t>
      </w:r>
      <w:r w:rsidR="00CD73EC">
        <w:rPr>
          <w:rFonts w:ascii="Times New Roman" w:hAnsi="Times New Roman" w:cs="Times New Roman"/>
        </w:rPr>
        <w:t xml:space="preserve"> FY 27. Some closeouts for FY 26 are still pending.</w:t>
      </w:r>
    </w:p>
    <w:p w14:paraId="563E81FC" w14:textId="77777777" w:rsidR="00CD73EC" w:rsidRPr="00CD73EC" w:rsidRDefault="00CD73EC" w:rsidP="00CD73EC">
      <w:pPr>
        <w:rPr>
          <w:rFonts w:ascii="Times New Roman" w:hAnsi="Times New Roman" w:cs="Times New Roman"/>
        </w:rPr>
      </w:pPr>
    </w:p>
    <w:p w14:paraId="60A995FC" w14:textId="7DF5C408" w:rsidR="004060D8" w:rsidRDefault="004060D8" w:rsidP="004060D8">
      <w:pPr>
        <w:rPr>
          <w:rFonts w:ascii="Times New Roman" w:hAnsi="Times New Roman" w:cs="Times New Roman"/>
        </w:rPr>
      </w:pPr>
      <w:r>
        <w:rPr>
          <w:rFonts w:ascii="Times New Roman" w:hAnsi="Times New Roman" w:cs="Times New Roman"/>
        </w:rPr>
        <w:t>Angelica Trujilo gave her updates on behalf of NMDOT:</w:t>
      </w:r>
    </w:p>
    <w:p w14:paraId="6918B2C3" w14:textId="5C68B362" w:rsidR="00D66D9B" w:rsidRDefault="00D66D9B" w:rsidP="00D66D9B">
      <w:pPr>
        <w:pStyle w:val="ListParagraph"/>
        <w:numPr>
          <w:ilvl w:val="0"/>
          <w:numId w:val="34"/>
        </w:numPr>
        <w:rPr>
          <w:rFonts w:ascii="Times New Roman" w:hAnsi="Times New Roman" w:cs="Times New Roman"/>
        </w:rPr>
      </w:pPr>
      <w:r>
        <w:rPr>
          <w:rFonts w:ascii="Times New Roman" w:hAnsi="Times New Roman" w:cs="Times New Roman"/>
        </w:rPr>
        <w:t xml:space="preserve">A report on The State Tribal Collaboration Act was submitted the month prior. It contained all FY26 Tribal Transportation projects. The report will be made available </w:t>
      </w:r>
      <w:proofErr w:type="gramStart"/>
      <w:r>
        <w:rPr>
          <w:rFonts w:ascii="Times New Roman" w:hAnsi="Times New Roman" w:cs="Times New Roman"/>
        </w:rPr>
        <w:t>in the near future</w:t>
      </w:r>
      <w:proofErr w:type="gramEnd"/>
      <w:r>
        <w:rPr>
          <w:rFonts w:ascii="Times New Roman" w:hAnsi="Times New Roman" w:cs="Times New Roman"/>
        </w:rPr>
        <w:t xml:space="preserve">. </w:t>
      </w:r>
    </w:p>
    <w:p w14:paraId="75CC82CF" w14:textId="0F6DCADA" w:rsidR="00D66D9B" w:rsidRPr="00D66D9B" w:rsidRDefault="00D66D9B" w:rsidP="00D66D9B">
      <w:pPr>
        <w:pStyle w:val="ListParagraph"/>
        <w:numPr>
          <w:ilvl w:val="0"/>
          <w:numId w:val="34"/>
        </w:numPr>
        <w:rPr>
          <w:rFonts w:ascii="Times New Roman" w:hAnsi="Times New Roman" w:cs="Times New Roman"/>
        </w:rPr>
      </w:pPr>
      <w:r>
        <w:rPr>
          <w:rFonts w:ascii="Times New Roman" w:hAnsi="Times New Roman" w:cs="Times New Roman"/>
        </w:rPr>
        <w:t xml:space="preserve">The NMDOT Transportation Safety Summit is upcoming, and the Tribal transportation element of this is being considered. One day of the summit will address Vision Zero. The summit will </w:t>
      </w:r>
      <w:proofErr w:type="gramStart"/>
      <w:r>
        <w:rPr>
          <w:rFonts w:ascii="Times New Roman" w:hAnsi="Times New Roman" w:cs="Times New Roman"/>
        </w:rPr>
        <w:t>occur</w:t>
      </w:r>
      <w:proofErr w:type="gramEnd"/>
      <w:r>
        <w:rPr>
          <w:rFonts w:ascii="Times New Roman" w:hAnsi="Times New Roman" w:cs="Times New Roman"/>
        </w:rPr>
        <w:t xml:space="preserve"> in Albuquerque in early September. </w:t>
      </w:r>
    </w:p>
    <w:p w14:paraId="44B1CCAC" w14:textId="59CB47CE" w:rsidR="004060D8" w:rsidRDefault="004060D8" w:rsidP="004060D8">
      <w:pPr>
        <w:pStyle w:val="ListParagraph"/>
        <w:numPr>
          <w:ilvl w:val="0"/>
          <w:numId w:val="34"/>
        </w:numPr>
        <w:rPr>
          <w:rFonts w:ascii="Times New Roman" w:hAnsi="Times New Roman" w:cs="Times New Roman"/>
        </w:rPr>
      </w:pPr>
      <w:r w:rsidRPr="004060D8">
        <w:rPr>
          <w:rFonts w:ascii="Times New Roman" w:hAnsi="Times New Roman" w:cs="Times New Roman"/>
        </w:rPr>
        <w:t xml:space="preserve">A call for proposals is out for the Tribal Transportation Safety Strategies Pilot Program. </w:t>
      </w:r>
      <w:r>
        <w:rPr>
          <w:rFonts w:ascii="Times New Roman" w:hAnsi="Times New Roman" w:cs="Times New Roman"/>
        </w:rPr>
        <w:t xml:space="preserve">This program allows tribes to address disproportionate traffic fatalities affecting indigenous communities in rural areas. </w:t>
      </w:r>
    </w:p>
    <w:p w14:paraId="2297E7B8" w14:textId="541D4CDA" w:rsidR="004060D8" w:rsidRDefault="004060D8" w:rsidP="004060D8">
      <w:pPr>
        <w:pStyle w:val="ListParagraph"/>
        <w:numPr>
          <w:ilvl w:val="0"/>
          <w:numId w:val="34"/>
        </w:numPr>
        <w:rPr>
          <w:rFonts w:ascii="Times New Roman" w:hAnsi="Times New Roman" w:cs="Times New Roman"/>
        </w:rPr>
      </w:pPr>
      <w:r>
        <w:rPr>
          <w:rFonts w:ascii="Times New Roman" w:hAnsi="Times New Roman" w:cs="Times New Roman"/>
        </w:rPr>
        <w:t>Women in Transportation (</w:t>
      </w:r>
      <w:proofErr w:type="gramStart"/>
      <w:r>
        <w:rPr>
          <w:rFonts w:ascii="Times New Roman" w:hAnsi="Times New Roman" w:cs="Times New Roman"/>
        </w:rPr>
        <w:t>WTS)  is</w:t>
      </w:r>
      <w:proofErr w:type="gramEnd"/>
      <w:r>
        <w:rPr>
          <w:rFonts w:ascii="Times New Roman" w:hAnsi="Times New Roman" w:cs="Times New Roman"/>
        </w:rPr>
        <w:t xml:space="preserve"> looking into creating a New Mexico chapter. They will be hosting a webinar at the end of </w:t>
      </w:r>
      <w:proofErr w:type="gramStart"/>
      <w:r>
        <w:rPr>
          <w:rFonts w:ascii="Times New Roman" w:hAnsi="Times New Roman" w:cs="Times New Roman"/>
        </w:rPr>
        <w:t>July,</w:t>
      </w:r>
      <w:proofErr w:type="gramEnd"/>
      <w:r>
        <w:rPr>
          <w:rFonts w:ascii="Times New Roman" w:hAnsi="Times New Roman" w:cs="Times New Roman"/>
        </w:rPr>
        <w:t xml:space="preserve"> Ms. Trujilo has sent the details to </w:t>
      </w:r>
      <w:r>
        <w:rPr>
          <w:rFonts w:ascii="Times New Roman" w:hAnsi="Times New Roman" w:cs="Times New Roman"/>
        </w:rPr>
        <w:lastRenderedPageBreak/>
        <w:t xml:space="preserve">the membership. Nick Sofoul, NCRTD, added that his organization has just created a </w:t>
      </w:r>
      <w:proofErr w:type="gramStart"/>
      <w:r>
        <w:rPr>
          <w:rFonts w:ascii="Times New Roman" w:hAnsi="Times New Roman" w:cs="Times New Roman"/>
        </w:rPr>
        <w:t>women</w:t>
      </w:r>
      <w:proofErr w:type="gramEnd"/>
      <w:r>
        <w:rPr>
          <w:rFonts w:ascii="Times New Roman" w:hAnsi="Times New Roman" w:cs="Times New Roman"/>
        </w:rPr>
        <w:t xml:space="preserve"> in transit employee resource group that could have implications for WTS.</w:t>
      </w:r>
    </w:p>
    <w:p w14:paraId="5A05092B" w14:textId="11A3B1E5" w:rsidR="00A23C84" w:rsidRDefault="00A23C84" w:rsidP="004060D8">
      <w:pPr>
        <w:pStyle w:val="ListParagraph"/>
        <w:numPr>
          <w:ilvl w:val="0"/>
          <w:numId w:val="34"/>
        </w:numPr>
        <w:rPr>
          <w:rFonts w:ascii="Times New Roman" w:hAnsi="Times New Roman" w:cs="Times New Roman"/>
        </w:rPr>
      </w:pPr>
      <w:r>
        <w:rPr>
          <w:rFonts w:ascii="Times New Roman" w:hAnsi="Times New Roman" w:cs="Times New Roman"/>
        </w:rPr>
        <w:t>The Route 66 Centennial celebration is being held in Moriarty on September 15</w:t>
      </w:r>
      <w:r w:rsidRPr="00A23C84">
        <w:rPr>
          <w:rFonts w:ascii="Times New Roman" w:hAnsi="Times New Roman" w:cs="Times New Roman"/>
          <w:vertAlign w:val="superscript"/>
        </w:rPr>
        <w:t>th</w:t>
      </w:r>
      <w:r>
        <w:rPr>
          <w:rFonts w:ascii="Times New Roman" w:hAnsi="Times New Roman" w:cs="Times New Roman"/>
        </w:rPr>
        <w:t xml:space="preserve">. </w:t>
      </w:r>
    </w:p>
    <w:p w14:paraId="399E0C6E" w14:textId="10283771" w:rsidR="00A23C84" w:rsidRDefault="00A23C84" w:rsidP="004060D8">
      <w:pPr>
        <w:pStyle w:val="ListParagraph"/>
        <w:numPr>
          <w:ilvl w:val="0"/>
          <w:numId w:val="34"/>
        </w:numPr>
        <w:rPr>
          <w:rFonts w:ascii="Times New Roman" w:hAnsi="Times New Roman" w:cs="Times New Roman"/>
        </w:rPr>
      </w:pPr>
      <w:r>
        <w:rPr>
          <w:rFonts w:ascii="Times New Roman" w:hAnsi="Times New Roman" w:cs="Times New Roman"/>
        </w:rPr>
        <w:t>NMDOT hosted a Post Crash Care Summit in Albuquerque on August 11</w:t>
      </w:r>
      <w:r w:rsidRPr="00A23C84">
        <w:rPr>
          <w:rFonts w:ascii="Times New Roman" w:hAnsi="Times New Roman" w:cs="Times New Roman"/>
          <w:vertAlign w:val="superscript"/>
        </w:rPr>
        <w:t>th</w:t>
      </w:r>
      <w:r>
        <w:rPr>
          <w:rFonts w:ascii="Times New Roman" w:hAnsi="Times New Roman" w:cs="Times New Roman"/>
        </w:rPr>
        <w:t xml:space="preserve">. </w:t>
      </w:r>
    </w:p>
    <w:p w14:paraId="460A9F9A" w14:textId="47A7BE09" w:rsidR="00A23C84" w:rsidRDefault="00A23C84" w:rsidP="004060D8">
      <w:pPr>
        <w:pStyle w:val="ListParagraph"/>
        <w:numPr>
          <w:ilvl w:val="0"/>
          <w:numId w:val="34"/>
        </w:numPr>
        <w:rPr>
          <w:rFonts w:ascii="Times New Roman" w:hAnsi="Times New Roman" w:cs="Times New Roman"/>
        </w:rPr>
      </w:pPr>
      <w:r>
        <w:rPr>
          <w:rFonts w:ascii="Times New Roman" w:hAnsi="Times New Roman" w:cs="Times New Roman"/>
        </w:rPr>
        <w:t>The Safe Routes to Schools Summit will be held in Santa Fe on August 27</w:t>
      </w:r>
      <w:r w:rsidRPr="00A23C84">
        <w:rPr>
          <w:rFonts w:ascii="Times New Roman" w:hAnsi="Times New Roman" w:cs="Times New Roman"/>
          <w:vertAlign w:val="superscript"/>
        </w:rPr>
        <w:t>th</w:t>
      </w:r>
      <w:r>
        <w:rPr>
          <w:rFonts w:ascii="Times New Roman" w:hAnsi="Times New Roman" w:cs="Times New Roman"/>
        </w:rPr>
        <w:t>-28</w:t>
      </w:r>
      <w:r w:rsidRPr="00A23C84">
        <w:rPr>
          <w:rFonts w:ascii="Times New Roman" w:hAnsi="Times New Roman" w:cs="Times New Roman"/>
          <w:vertAlign w:val="superscript"/>
        </w:rPr>
        <w:t>th</w:t>
      </w:r>
    </w:p>
    <w:p w14:paraId="0A3C4619" w14:textId="57AF8C1B" w:rsidR="00F30420" w:rsidRDefault="00F30420" w:rsidP="004060D8">
      <w:pPr>
        <w:pStyle w:val="ListParagraph"/>
        <w:numPr>
          <w:ilvl w:val="0"/>
          <w:numId w:val="34"/>
        </w:numPr>
        <w:rPr>
          <w:rFonts w:ascii="Times New Roman" w:hAnsi="Times New Roman" w:cs="Times New Roman"/>
        </w:rPr>
      </w:pPr>
      <w:r>
        <w:rPr>
          <w:rFonts w:ascii="Times New Roman" w:hAnsi="Times New Roman" w:cs="Times New Roman"/>
        </w:rPr>
        <w:t>Elsa Gossen of NMDOT will be returning from maternity leave in early September.</w:t>
      </w:r>
    </w:p>
    <w:p w14:paraId="45C82A66" w14:textId="5C80E3C9" w:rsidR="00F30420" w:rsidRPr="004060D8" w:rsidRDefault="00F30420" w:rsidP="004060D8">
      <w:pPr>
        <w:pStyle w:val="ListParagraph"/>
        <w:numPr>
          <w:ilvl w:val="0"/>
          <w:numId w:val="34"/>
        </w:numPr>
        <w:rPr>
          <w:rFonts w:ascii="Times New Roman" w:hAnsi="Times New Roman" w:cs="Times New Roman"/>
        </w:rPr>
      </w:pPr>
      <w:r>
        <w:rPr>
          <w:rFonts w:ascii="Times New Roman" w:hAnsi="Times New Roman" w:cs="Times New Roman"/>
        </w:rPr>
        <w:t xml:space="preserve">NMDOT has hired a new Transportation Planner. </w:t>
      </w:r>
    </w:p>
    <w:p w14:paraId="3CF1AB1C" w14:textId="77777777" w:rsidR="004060D8" w:rsidRPr="004060D8" w:rsidRDefault="004060D8" w:rsidP="004060D8">
      <w:pPr>
        <w:rPr>
          <w:rFonts w:ascii="Times New Roman" w:hAnsi="Times New Roman" w:cs="Times New Roman"/>
        </w:rPr>
      </w:pPr>
    </w:p>
    <w:p w14:paraId="41AC613B" w14:textId="77777777" w:rsidR="004060D8" w:rsidRPr="00C71136" w:rsidRDefault="004060D8" w:rsidP="00105A56">
      <w:pPr>
        <w:rPr>
          <w:rFonts w:ascii="Times New Roman" w:hAnsi="Times New Roman" w:cs="Times New Roman"/>
        </w:rPr>
      </w:pPr>
    </w:p>
    <w:p w14:paraId="044AA3CC" w14:textId="77777777" w:rsidR="006F7B75" w:rsidRDefault="00246929" w:rsidP="006F7B75">
      <w:pPr>
        <w:pStyle w:val="ListParagraph"/>
        <w:numPr>
          <w:ilvl w:val="0"/>
          <w:numId w:val="1"/>
        </w:numPr>
        <w:spacing w:after="160" w:line="278" w:lineRule="auto"/>
        <w:rPr>
          <w:rFonts w:ascii="Times New Roman" w:hAnsi="Times New Roman" w:cs="Times New Roman"/>
          <w:b/>
          <w:bCs/>
        </w:rPr>
      </w:pPr>
      <w:r w:rsidRPr="0064061F">
        <w:rPr>
          <w:rFonts w:ascii="Times New Roman" w:hAnsi="Times New Roman" w:cs="Times New Roman"/>
          <w:b/>
          <w:bCs/>
        </w:rPr>
        <w:t>RTPO updates, NCNMEDD Planners</w:t>
      </w:r>
    </w:p>
    <w:p w14:paraId="786F4F8C" w14:textId="4B5978EF" w:rsidR="00F30420" w:rsidRPr="00F30420" w:rsidRDefault="00F30420" w:rsidP="006951EA">
      <w:pPr>
        <w:spacing w:after="160"/>
        <w:rPr>
          <w:rFonts w:ascii="Times New Roman" w:hAnsi="Times New Roman" w:cs="Times New Roman"/>
        </w:rPr>
      </w:pPr>
      <w:r w:rsidRPr="00F30420">
        <w:rPr>
          <w:rFonts w:ascii="Times New Roman" w:hAnsi="Times New Roman" w:cs="Times New Roman"/>
        </w:rPr>
        <w:t>Aidan Beining, NCNMEDD, gave the following updates:</w:t>
      </w:r>
    </w:p>
    <w:p w14:paraId="1F2CC602" w14:textId="0766BFEE" w:rsidR="00F30420" w:rsidRPr="00F30420" w:rsidRDefault="00F30420" w:rsidP="006951EA">
      <w:pPr>
        <w:spacing w:after="160"/>
        <w:rPr>
          <w:rFonts w:ascii="Times New Roman" w:hAnsi="Times New Roman" w:cs="Times New Roman"/>
          <w:u w:val="single"/>
        </w:rPr>
      </w:pPr>
      <w:r w:rsidRPr="00F30420">
        <w:rPr>
          <w:rFonts w:ascii="Times New Roman" w:hAnsi="Times New Roman" w:cs="Times New Roman"/>
          <w:u w:val="single"/>
        </w:rPr>
        <w:t xml:space="preserve">Funding Opportunities </w:t>
      </w:r>
    </w:p>
    <w:p w14:paraId="6BF4D5EA" w14:textId="77777777" w:rsidR="00F30420" w:rsidRPr="00F30420" w:rsidRDefault="00F30420" w:rsidP="006951EA">
      <w:pPr>
        <w:pStyle w:val="ListParagraph"/>
        <w:numPr>
          <w:ilvl w:val="0"/>
          <w:numId w:val="40"/>
        </w:numPr>
        <w:spacing w:after="160"/>
        <w:rPr>
          <w:rFonts w:ascii="Times New Roman" w:hAnsi="Times New Roman" w:cs="Times New Roman"/>
        </w:rPr>
      </w:pPr>
      <w:hyperlink r:id="rId7" w:history="1">
        <w:proofErr w:type="spellStart"/>
        <w:r w:rsidRPr="00F30420">
          <w:rPr>
            <w:rStyle w:val="Hyperlink"/>
            <w:rFonts w:ascii="Times New Roman" w:hAnsi="Times New Roman" w:cs="Times New Roman"/>
          </w:rPr>
          <w:t>Onx</w:t>
        </w:r>
        <w:proofErr w:type="spellEnd"/>
      </w:hyperlink>
      <w:hyperlink r:id="rId8" w:history="1">
        <w:r w:rsidRPr="00F30420">
          <w:rPr>
            <w:rStyle w:val="Hyperlink"/>
            <w:rFonts w:ascii="Times New Roman" w:hAnsi="Times New Roman" w:cs="Times New Roman"/>
          </w:rPr>
          <w:t xml:space="preserve"> Adventure Forever Grants</w:t>
        </w:r>
      </w:hyperlink>
    </w:p>
    <w:p w14:paraId="2ABF5CDB" w14:textId="77777777" w:rsidR="00F30420" w:rsidRPr="00F30420" w:rsidRDefault="00F30420" w:rsidP="006951EA">
      <w:pPr>
        <w:pStyle w:val="ListParagraph"/>
        <w:spacing w:after="160"/>
        <w:rPr>
          <w:rFonts w:ascii="Times New Roman" w:hAnsi="Times New Roman" w:cs="Times New Roman"/>
        </w:rPr>
      </w:pPr>
      <w:r w:rsidRPr="00F30420">
        <w:rPr>
          <w:rFonts w:ascii="Times New Roman" w:hAnsi="Times New Roman" w:cs="Times New Roman"/>
        </w:rPr>
        <w:t>Includes land acquisition, expansion of access routes, trail solutions, community stewardship.</w:t>
      </w:r>
    </w:p>
    <w:p w14:paraId="47E67567" w14:textId="149D7761" w:rsidR="00F30420" w:rsidRPr="00F71E39" w:rsidRDefault="00F30420" w:rsidP="006951EA">
      <w:pPr>
        <w:pStyle w:val="ListParagraph"/>
        <w:spacing w:after="160"/>
        <w:rPr>
          <w:rFonts w:ascii="Times New Roman" w:hAnsi="Times New Roman" w:cs="Times New Roman"/>
        </w:rPr>
      </w:pPr>
      <w:r w:rsidRPr="00F30420">
        <w:rPr>
          <w:rFonts w:ascii="Times New Roman" w:hAnsi="Times New Roman" w:cs="Times New Roman"/>
        </w:rPr>
        <w:t>Applications close October 2</w:t>
      </w:r>
      <w:r w:rsidRPr="00F30420">
        <w:rPr>
          <w:rFonts w:ascii="Times New Roman" w:hAnsi="Times New Roman" w:cs="Times New Roman"/>
          <w:vertAlign w:val="superscript"/>
        </w:rPr>
        <w:t>nd</w:t>
      </w:r>
      <w:r w:rsidRPr="00F30420">
        <w:rPr>
          <w:rFonts w:ascii="Times New Roman" w:hAnsi="Times New Roman" w:cs="Times New Roman"/>
        </w:rPr>
        <w:t>, 2026</w:t>
      </w:r>
    </w:p>
    <w:p w14:paraId="183E30A7" w14:textId="77777777" w:rsidR="00F30420" w:rsidRPr="00F30420" w:rsidRDefault="00F30420" w:rsidP="006951EA">
      <w:pPr>
        <w:pStyle w:val="ListParagraph"/>
        <w:numPr>
          <w:ilvl w:val="0"/>
          <w:numId w:val="40"/>
        </w:numPr>
        <w:spacing w:after="160"/>
        <w:rPr>
          <w:rFonts w:ascii="Times New Roman" w:hAnsi="Times New Roman" w:cs="Times New Roman"/>
        </w:rPr>
      </w:pPr>
      <w:hyperlink r:id="rId9" w:history="1">
        <w:r w:rsidRPr="00F30420">
          <w:rPr>
            <w:rStyle w:val="Hyperlink"/>
            <w:rFonts w:ascii="Times New Roman" w:hAnsi="Times New Roman" w:cs="Times New Roman"/>
          </w:rPr>
          <w:t>Polaris Trails Grants Program</w:t>
        </w:r>
      </w:hyperlink>
    </w:p>
    <w:p w14:paraId="24DD2307" w14:textId="77777777" w:rsidR="00F30420" w:rsidRPr="00F30420" w:rsidRDefault="00F30420" w:rsidP="006951EA">
      <w:pPr>
        <w:pStyle w:val="ListParagraph"/>
        <w:spacing w:after="160"/>
        <w:rPr>
          <w:rFonts w:ascii="Times New Roman" w:hAnsi="Times New Roman" w:cs="Times New Roman"/>
        </w:rPr>
      </w:pPr>
      <w:r w:rsidRPr="00F30420">
        <w:rPr>
          <w:rFonts w:ascii="Times New Roman" w:hAnsi="Times New Roman" w:cs="Times New Roman"/>
        </w:rPr>
        <w:t>Funds can be used by organizations for off-road trail development and maintenance projects, safety and education initiatives, and other projects to increase and maintain land trail access.</w:t>
      </w:r>
    </w:p>
    <w:p w14:paraId="0B01B217" w14:textId="17B9085A" w:rsidR="00F30420" w:rsidRPr="00F71E39" w:rsidRDefault="00F30420" w:rsidP="006951EA">
      <w:pPr>
        <w:pStyle w:val="ListParagraph"/>
        <w:spacing w:after="160"/>
        <w:rPr>
          <w:rFonts w:ascii="Times New Roman" w:hAnsi="Times New Roman" w:cs="Times New Roman"/>
        </w:rPr>
      </w:pPr>
      <w:r w:rsidRPr="00F30420">
        <w:rPr>
          <w:rFonts w:ascii="Times New Roman" w:hAnsi="Times New Roman" w:cs="Times New Roman"/>
        </w:rPr>
        <w:t>Applications close September 1</w:t>
      </w:r>
      <w:r w:rsidRPr="00F30420">
        <w:rPr>
          <w:rFonts w:ascii="Times New Roman" w:hAnsi="Times New Roman" w:cs="Times New Roman"/>
          <w:vertAlign w:val="superscript"/>
        </w:rPr>
        <w:t>st</w:t>
      </w:r>
      <w:r w:rsidRPr="00F30420">
        <w:rPr>
          <w:rFonts w:ascii="Times New Roman" w:hAnsi="Times New Roman" w:cs="Times New Roman"/>
        </w:rPr>
        <w:t>, 2026</w:t>
      </w:r>
    </w:p>
    <w:p w14:paraId="60B5A302" w14:textId="77777777" w:rsidR="00F30420" w:rsidRPr="00F30420" w:rsidRDefault="00F30420" w:rsidP="006951EA">
      <w:pPr>
        <w:pStyle w:val="ListParagraph"/>
        <w:numPr>
          <w:ilvl w:val="0"/>
          <w:numId w:val="40"/>
        </w:numPr>
        <w:spacing w:after="160"/>
        <w:rPr>
          <w:rFonts w:ascii="Times New Roman" w:hAnsi="Times New Roman" w:cs="Times New Roman"/>
        </w:rPr>
      </w:pPr>
      <w:hyperlink r:id="rId10" w:history="1">
        <w:r w:rsidRPr="00F30420">
          <w:rPr>
            <w:rStyle w:val="Hyperlink"/>
            <w:rFonts w:ascii="Times New Roman" w:hAnsi="Times New Roman" w:cs="Times New Roman"/>
          </w:rPr>
          <w:t>NADO Rural &amp; Tribal Transportation Assistance Request Form</w:t>
        </w:r>
      </w:hyperlink>
    </w:p>
    <w:p w14:paraId="224CEB55" w14:textId="7BECCD8E" w:rsidR="00F30420" w:rsidRPr="00F30420" w:rsidRDefault="00F30420" w:rsidP="006951EA">
      <w:pPr>
        <w:pStyle w:val="ListParagraph"/>
        <w:spacing w:after="160"/>
        <w:rPr>
          <w:rFonts w:ascii="Times New Roman" w:hAnsi="Times New Roman" w:cs="Times New Roman"/>
        </w:rPr>
      </w:pPr>
      <w:r w:rsidRPr="00F30420">
        <w:rPr>
          <w:rFonts w:ascii="Times New Roman" w:hAnsi="Times New Roman" w:cs="Times New Roman"/>
        </w:rPr>
        <w:t xml:space="preserve">Planning assistance to support existing programs or planned projects. May also develop informational workshops or technical training to build your organization's capacity. </w:t>
      </w:r>
    </w:p>
    <w:p w14:paraId="0C134C2E" w14:textId="77777777" w:rsidR="00F30420" w:rsidRPr="00F30420" w:rsidRDefault="00F30420" w:rsidP="006951EA">
      <w:pPr>
        <w:pStyle w:val="ListParagraph"/>
        <w:numPr>
          <w:ilvl w:val="0"/>
          <w:numId w:val="40"/>
        </w:numPr>
        <w:spacing w:after="160"/>
        <w:rPr>
          <w:rFonts w:ascii="Times New Roman" w:hAnsi="Times New Roman" w:cs="Times New Roman"/>
        </w:rPr>
      </w:pPr>
      <w:hyperlink r:id="rId11" w:history="1">
        <w:r w:rsidRPr="00F30420">
          <w:rPr>
            <w:rStyle w:val="Hyperlink"/>
            <w:rFonts w:ascii="Times New Roman" w:hAnsi="Times New Roman" w:cs="Times New Roman"/>
          </w:rPr>
          <w:t>Trails+ Grant</w:t>
        </w:r>
      </w:hyperlink>
    </w:p>
    <w:p w14:paraId="485B233B" w14:textId="77777777" w:rsidR="00F30420" w:rsidRPr="00F30420" w:rsidRDefault="00F30420" w:rsidP="006951EA">
      <w:pPr>
        <w:pStyle w:val="ListParagraph"/>
        <w:spacing w:after="160"/>
        <w:rPr>
          <w:rFonts w:ascii="Times New Roman" w:hAnsi="Times New Roman" w:cs="Times New Roman"/>
        </w:rPr>
      </w:pPr>
      <w:r w:rsidRPr="00F30420">
        <w:rPr>
          <w:rFonts w:ascii="Times New Roman" w:hAnsi="Times New Roman" w:cs="Times New Roman"/>
        </w:rPr>
        <w:t>Funds the planning, development, and improvement of outdoor space, including trails, river parks, wildlife viewing areas, trailheads, signage, and more</w:t>
      </w:r>
    </w:p>
    <w:p w14:paraId="6B635F47" w14:textId="77777777" w:rsidR="00F30420" w:rsidRPr="00F30420" w:rsidRDefault="00F30420" w:rsidP="006951EA">
      <w:pPr>
        <w:pStyle w:val="ListParagraph"/>
        <w:spacing w:after="160"/>
        <w:rPr>
          <w:rFonts w:ascii="Times New Roman" w:hAnsi="Times New Roman" w:cs="Times New Roman"/>
        </w:rPr>
      </w:pPr>
      <w:r w:rsidRPr="00F30420">
        <w:rPr>
          <w:rFonts w:ascii="Times New Roman" w:hAnsi="Times New Roman" w:cs="Times New Roman"/>
        </w:rPr>
        <w:t>Applications close September 30, 2026</w:t>
      </w:r>
    </w:p>
    <w:p w14:paraId="0A7F8B0D" w14:textId="137AC997" w:rsidR="00F30420" w:rsidRPr="00F71E39" w:rsidRDefault="00F71E39" w:rsidP="006951EA">
      <w:pPr>
        <w:spacing w:after="160"/>
        <w:rPr>
          <w:rFonts w:ascii="Times New Roman" w:hAnsi="Times New Roman" w:cs="Times New Roman"/>
          <w:u w:val="single"/>
        </w:rPr>
      </w:pPr>
      <w:r w:rsidRPr="00F71E39">
        <w:rPr>
          <w:rFonts w:ascii="Times New Roman" w:hAnsi="Times New Roman" w:cs="Times New Roman"/>
          <w:u w:val="single"/>
        </w:rPr>
        <w:t xml:space="preserve">Professional Development Opportunities </w:t>
      </w:r>
    </w:p>
    <w:p w14:paraId="38C30661" w14:textId="77777777" w:rsidR="00F30420" w:rsidRPr="00F71E39" w:rsidRDefault="00F30420" w:rsidP="006951EA">
      <w:pPr>
        <w:pStyle w:val="ListParagraph"/>
        <w:numPr>
          <w:ilvl w:val="0"/>
          <w:numId w:val="40"/>
        </w:numPr>
        <w:spacing w:after="160"/>
        <w:rPr>
          <w:rFonts w:ascii="Times New Roman" w:hAnsi="Times New Roman" w:cs="Times New Roman"/>
        </w:rPr>
      </w:pPr>
      <w:hyperlink r:id="rId12" w:history="1">
        <w:r w:rsidRPr="00F71E39">
          <w:rPr>
            <w:rStyle w:val="Hyperlink"/>
            <w:rFonts w:ascii="Times New Roman" w:hAnsi="Times New Roman" w:cs="Times New Roman"/>
          </w:rPr>
          <w:t>Webinar: Advancing Safety Service Patrol Programs</w:t>
        </w:r>
      </w:hyperlink>
    </w:p>
    <w:p w14:paraId="2CD87D39" w14:textId="77777777" w:rsidR="00F30420" w:rsidRPr="00F71E39" w:rsidRDefault="00F30420" w:rsidP="006951EA">
      <w:pPr>
        <w:spacing w:after="160"/>
        <w:ind w:firstLine="720"/>
        <w:rPr>
          <w:rFonts w:ascii="Times New Roman" w:hAnsi="Times New Roman" w:cs="Times New Roman"/>
        </w:rPr>
      </w:pPr>
      <w:r w:rsidRPr="00F71E39">
        <w:rPr>
          <w:rFonts w:ascii="Times New Roman" w:hAnsi="Times New Roman" w:cs="Times New Roman"/>
        </w:rPr>
        <w:t>Organization: National Operations Center of Excellence</w:t>
      </w:r>
    </w:p>
    <w:p w14:paraId="514D25D5" w14:textId="77777777" w:rsidR="006951EA" w:rsidRDefault="00F30420" w:rsidP="006951EA">
      <w:pPr>
        <w:spacing w:after="160"/>
        <w:ind w:left="720"/>
        <w:rPr>
          <w:rFonts w:ascii="Times New Roman" w:hAnsi="Times New Roman" w:cs="Times New Roman"/>
        </w:rPr>
      </w:pPr>
      <w:r w:rsidRPr="00F71E39">
        <w:rPr>
          <w:rFonts w:ascii="Times New Roman" w:hAnsi="Times New Roman" w:cs="Times New Roman"/>
        </w:rPr>
        <w:t xml:space="preserve">Safety Service Patrol programs play an important role in traffic incident management (TIM) Talking TIM webinar will highlight research, good practices, and resources developed to help agencies strengthen and improve their Safety Service Patrol programs. </w:t>
      </w:r>
    </w:p>
    <w:p w14:paraId="6A029C8D" w14:textId="161F7EB8" w:rsidR="00F30420" w:rsidRPr="00F71E39" w:rsidRDefault="00F30420" w:rsidP="006951EA">
      <w:pPr>
        <w:spacing w:after="160"/>
        <w:ind w:left="720"/>
        <w:rPr>
          <w:rFonts w:ascii="Times New Roman" w:hAnsi="Times New Roman" w:cs="Times New Roman"/>
        </w:rPr>
      </w:pPr>
      <w:r w:rsidRPr="00F71E39">
        <w:rPr>
          <w:rFonts w:ascii="Times New Roman" w:hAnsi="Times New Roman" w:cs="Times New Roman"/>
        </w:rPr>
        <w:t xml:space="preserve">August 26, </w:t>
      </w:r>
      <w:proofErr w:type="gramStart"/>
      <w:r w:rsidRPr="00F71E39">
        <w:rPr>
          <w:rFonts w:ascii="Times New Roman" w:hAnsi="Times New Roman" w:cs="Times New Roman"/>
        </w:rPr>
        <w:t>2026</w:t>
      </w:r>
      <w:proofErr w:type="gramEnd"/>
      <w:r w:rsidRPr="00F71E39">
        <w:rPr>
          <w:rFonts w:ascii="Times New Roman" w:hAnsi="Times New Roman" w:cs="Times New Roman"/>
        </w:rPr>
        <w:t xml:space="preserve"> from 11:30 am - 01:00 pm MT</w:t>
      </w:r>
    </w:p>
    <w:p w14:paraId="013CAB43" w14:textId="77777777" w:rsidR="00F30420" w:rsidRPr="00F71E39" w:rsidRDefault="00F30420" w:rsidP="006951EA">
      <w:pPr>
        <w:pStyle w:val="ListParagraph"/>
        <w:numPr>
          <w:ilvl w:val="0"/>
          <w:numId w:val="40"/>
        </w:numPr>
        <w:spacing w:after="160"/>
        <w:rPr>
          <w:rFonts w:ascii="Times New Roman" w:hAnsi="Times New Roman" w:cs="Times New Roman"/>
        </w:rPr>
      </w:pPr>
      <w:hyperlink r:id="rId13" w:history="1">
        <w:r w:rsidRPr="00F71E39">
          <w:rPr>
            <w:rStyle w:val="Hyperlink"/>
            <w:rFonts w:ascii="Times New Roman" w:hAnsi="Times New Roman" w:cs="Times New Roman"/>
          </w:rPr>
          <w:t>Webinar: Fall for National RTSP Resources</w:t>
        </w:r>
      </w:hyperlink>
    </w:p>
    <w:p w14:paraId="0F82DB3F" w14:textId="77777777" w:rsidR="00F30420" w:rsidRPr="00F30420" w:rsidRDefault="00F30420" w:rsidP="006951EA">
      <w:pPr>
        <w:spacing w:after="160"/>
        <w:ind w:firstLine="720"/>
        <w:rPr>
          <w:rFonts w:ascii="Times New Roman" w:hAnsi="Times New Roman" w:cs="Times New Roman"/>
        </w:rPr>
      </w:pPr>
      <w:r w:rsidRPr="00F30420">
        <w:rPr>
          <w:rFonts w:ascii="Times New Roman" w:hAnsi="Times New Roman" w:cs="Times New Roman"/>
        </w:rPr>
        <w:t>Organization: Rural Transit Assistance Program</w:t>
      </w:r>
    </w:p>
    <w:p w14:paraId="2A21B251" w14:textId="77777777" w:rsidR="00F30420" w:rsidRPr="00F30420" w:rsidRDefault="00F30420" w:rsidP="006951EA">
      <w:pPr>
        <w:spacing w:after="160"/>
        <w:ind w:left="720"/>
        <w:rPr>
          <w:rFonts w:ascii="Times New Roman" w:hAnsi="Times New Roman" w:cs="Times New Roman"/>
        </w:rPr>
      </w:pPr>
      <w:r w:rsidRPr="00F30420">
        <w:rPr>
          <w:rFonts w:ascii="Times New Roman" w:hAnsi="Times New Roman" w:cs="Times New Roman"/>
        </w:rPr>
        <w:lastRenderedPageBreak/>
        <w:t>Explores RTAP’s newest resources: Mobility Management in Rural and Tribal Areas, Demand Responsive Transportation Data Standards Article and Directory, etc.</w:t>
      </w:r>
    </w:p>
    <w:p w14:paraId="6C8E4BDD" w14:textId="1F7E29B3" w:rsidR="00F30420" w:rsidRPr="00F71E39" w:rsidRDefault="00F30420" w:rsidP="006951EA">
      <w:pPr>
        <w:spacing w:after="160"/>
        <w:ind w:firstLine="720"/>
        <w:rPr>
          <w:rFonts w:ascii="Times New Roman" w:hAnsi="Times New Roman" w:cs="Times New Roman"/>
        </w:rPr>
      </w:pPr>
      <w:r w:rsidRPr="00F30420">
        <w:rPr>
          <w:rFonts w:ascii="Times New Roman" w:hAnsi="Times New Roman" w:cs="Times New Roman"/>
        </w:rPr>
        <w:t xml:space="preserve">September 29, </w:t>
      </w:r>
      <w:proofErr w:type="gramStart"/>
      <w:r w:rsidRPr="00F30420">
        <w:rPr>
          <w:rFonts w:ascii="Times New Roman" w:hAnsi="Times New Roman" w:cs="Times New Roman"/>
        </w:rPr>
        <w:t>2026</w:t>
      </w:r>
      <w:proofErr w:type="gramEnd"/>
      <w:r w:rsidRPr="00F30420">
        <w:rPr>
          <w:rFonts w:ascii="Times New Roman" w:hAnsi="Times New Roman" w:cs="Times New Roman"/>
        </w:rPr>
        <w:t xml:space="preserve"> 12:00pm – 1:00pm MT</w:t>
      </w:r>
    </w:p>
    <w:p w14:paraId="7F1E7954" w14:textId="77777777" w:rsidR="00F30420" w:rsidRPr="00F71E39" w:rsidRDefault="00F30420" w:rsidP="006951EA">
      <w:pPr>
        <w:pStyle w:val="ListParagraph"/>
        <w:numPr>
          <w:ilvl w:val="0"/>
          <w:numId w:val="40"/>
        </w:numPr>
        <w:spacing w:after="160"/>
        <w:rPr>
          <w:rFonts w:ascii="Times New Roman" w:hAnsi="Times New Roman" w:cs="Times New Roman"/>
        </w:rPr>
      </w:pPr>
      <w:hyperlink r:id="rId14" w:history="1">
        <w:r w:rsidRPr="00F71E39">
          <w:rPr>
            <w:rStyle w:val="Hyperlink"/>
            <w:rFonts w:ascii="Times New Roman" w:hAnsi="Times New Roman" w:cs="Times New Roman"/>
          </w:rPr>
          <w:t>2026 Outdoor Economics Conference</w:t>
        </w:r>
      </w:hyperlink>
    </w:p>
    <w:p w14:paraId="4F217504" w14:textId="77777777" w:rsidR="00F30420" w:rsidRPr="00F30420" w:rsidRDefault="00F30420" w:rsidP="006951EA">
      <w:pPr>
        <w:spacing w:after="160"/>
        <w:ind w:left="720"/>
        <w:rPr>
          <w:rFonts w:ascii="Times New Roman" w:hAnsi="Times New Roman" w:cs="Times New Roman"/>
        </w:rPr>
      </w:pPr>
      <w:r w:rsidRPr="00F30420">
        <w:rPr>
          <w:rFonts w:ascii="Times New Roman" w:hAnsi="Times New Roman" w:cs="Times New Roman"/>
        </w:rPr>
        <w:t>The 2026 Conference will feature informative panel discussions, fun outdoor trips including exhilarating ziplining adventures and horseback rides, exceptional networking, evening receptions, and an Outdoor Expo. </w:t>
      </w:r>
    </w:p>
    <w:p w14:paraId="5192EAB3" w14:textId="77777777" w:rsidR="00F30420" w:rsidRPr="00F30420" w:rsidRDefault="00F30420" w:rsidP="006951EA">
      <w:pPr>
        <w:spacing w:after="160"/>
        <w:ind w:left="720"/>
        <w:rPr>
          <w:rFonts w:ascii="Times New Roman" w:hAnsi="Times New Roman" w:cs="Times New Roman"/>
        </w:rPr>
      </w:pPr>
      <w:r w:rsidRPr="00F30420">
        <w:rPr>
          <w:rFonts w:ascii="Times New Roman" w:hAnsi="Times New Roman" w:cs="Times New Roman"/>
        </w:rPr>
        <w:t>October 14</w:t>
      </w:r>
      <w:r w:rsidRPr="00F30420">
        <w:rPr>
          <w:rFonts w:ascii="Times New Roman" w:hAnsi="Times New Roman" w:cs="Times New Roman"/>
          <w:vertAlign w:val="superscript"/>
        </w:rPr>
        <w:t>th</w:t>
      </w:r>
      <w:r w:rsidRPr="00F30420">
        <w:rPr>
          <w:rFonts w:ascii="Times New Roman" w:hAnsi="Times New Roman" w:cs="Times New Roman"/>
        </w:rPr>
        <w:t xml:space="preserve"> - October 16th 5 PM-3 PM</w:t>
      </w:r>
    </w:p>
    <w:p w14:paraId="0CA0ED4F" w14:textId="10827FB8" w:rsidR="00F30420" w:rsidRPr="00F71E39" w:rsidRDefault="00F71E39" w:rsidP="006951EA">
      <w:pPr>
        <w:pStyle w:val="ListParagraph"/>
        <w:numPr>
          <w:ilvl w:val="0"/>
          <w:numId w:val="40"/>
        </w:numPr>
        <w:spacing w:after="160"/>
        <w:rPr>
          <w:rFonts w:ascii="Times New Roman" w:hAnsi="Times New Roman" w:cs="Times New Roman"/>
          <w:u w:val="single"/>
        </w:rPr>
      </w:pPr>
      <w:r w:rsidRPr="00F71E39">
        <w:rPr>
          <w:rFonts w:ascii="Times New Roman" w:hAnsi="Times New Roman" w:cs="Times New Roman"/>
          <w:u w:val="single"/>
        </w:rPr>
        <w:t>NCNMEDD GIS Workshop</w:t>
      </w:r>
    </w:p>
    <w:p w14:paraId="05419B12" w14:textId="77777777" w:rsidR="006951EA" w:rsidRDefault="00F30420" w:rsidP="006951EA">
      <w:pPr>
        <w:spacing w:after="160"/>
        <w:ind w:left="720"/>
        <w:rPr>
          <w:rFonts w:ascii="Times New Roman" w:hAnsi="Times New Roman" w:cs="Times New Roman"/>
        </w:rPr>
      </w:pPr>
      <w:r w:rsidRPr="00F30420">
        <w:rPr>
          <w:rFonts w:ascii="Times New Roman" w:hAnsi="Times New Roman" w:cs="Times New Roman"/>
        </w:rPr>
        <w:t>NCNMEDD’s GIS Workshop is now being offered to anyone interested.</w:t>
      </w:r>
      <w:r w:rsidR="006951EA">
        <w:rPr>
          <w:rFonts w:ascii="Times New Roman" w:hAnsi="Times New Roman" w:cs="Times New Roman"/>
        </w:rPr>
        <w:t xml:space="preserve"> </w:t>
      </w:r>
      <w:r w:rsidRPr="00F30420">
        <w:rPr>
          <w:rFonts w:ascii="Times New Roman" w:hAnsi="Times New Roman" w:cs="Times New Roman"/>
        </w:rPr>
        <w:t>It offers a basic tutorial on how to create a map with lines, points and polygons.</w:t>
      </w:r>
    </w:p>
    <w:p w14:paraId="33E59C2F" w14:textId="2AB89F3C" w:rsidR="00F71E39" w:rsidRDefault="006951EA" w:rsidP="0057350E">
      <w:pPr>
        <w:spacing w:after="160"/>
        <w:ind w:left="720"/>
        <w:rPr>
          <w:rFonts w:ascii="Times New Roman" w:hAnsi="Times New Roman" w:cs="Times New Roman"/>
        </w:rPr>
      </w:pPr>
      <w:r>
        <w:rPr>
          <w:rFonts w:ascii="Times New Roman" w:hAnsi="Times New Roman" w:cs="Times New Roman"/>
        </w:rPr>
        <w:t xml:space="preserve"> </w:t>
      </w:r>
      <w:r w:rsidR="00F30420" w:rsidRPr="00F30420">
        <w:rPr>
          <w:rFonts w:ascii="Times New Roman" w:hAnsi="Times New Roman" w:cs="Times New Roman"/>
        </w:rPr>
        <w:t xml:space="preserve">Contact Aidan Beining at </w:t>
      </w:r>
      <w:hyperlink r:id="rId15" w:history="1">
        <w:r w:rsidR="00F30420" w:rsidRPr="00F30420">
          <w:rPr>
            <w:rStyle w:val="Hyperlink"/>
            <w:rFonts w:ascii="Times New Roman" w:hAnsi="Times New Roman" w:cs="Times New Roman"/>
          </w:rPr>
          <w:t>Aidanb@ncnmedd.com</w:t>
        </w:r>
      </w:hyperlink>
      <w:r w:rsidR="00F30420" w:rsidRPr="00F30420">
        <w:rPr>
          <w:rFonts w:ascii="Times New Roman" w:hAnsi="Times New Roman" w:cs="Times New Roman"/>
        </w:rPr>
        <w:t xml:space="preserve"> to schedule. </w:t>
      </w:r>
    </w:p>
    <w:p w14:paraId="1319B21E" w14:textId="2718D4FD" w:rsidR="006951EA" w:rsidRDefault="00F71E39" w:rsidP="00F71E39">
      <w:pPr>
        <w:spacing w:after="160" w:line="276" w:lineRule="auto"/>
        <w:rPr>
          <w:rFonts w:ascii="Times New Roman" w:hAnsi="Times New Roman" w:cs="Times New Roman"/>
        </w:rPr>
      </w:pPr>
      <w:r>
        <w:rPr>
          <w:rFonts w:ascii="Times New Roman" w:hAnsi="Times New Roman" w:cs="Times New Roman"/>
        </w:rPr>
        <w:t xml:space="preserve">Patrick Million delivered </w:t>
      </w:r>
      <w:r w:rsidR="006951EA">
        <w:rPr>
          <w:rFonts w:ascii="Times New Roman" w:hAnsi="Times New Roman" w:cs="Times New Roman"/>
        </w:rPr>
        <w:t>an additional set of funding opportunities:</w:t>
      </w:r>
    </w:p>
    <w:p w14:paraId="0B348224" w14:textId="77777777" w:rsidR="006951EA" w:rsidRPr="006951EA" w:rsidRDefault="006951EA" w:rsidP="006951EA">
      <w:pPr>
        <w:pStyle w:val="ListParagraph"/>
        <w:numPr>
          <w:ilvl w:val="0"/>
          <w:numId w:val="40"/>
        </w:numPr>
        <w:spacing w:after="160" w:line="276" w:lineRule="auto"/>
        <w:rPr>
          <w:rFonts w:ascii="Times New Roman" w:hAnsi="Times New Roman" w:cs="Times New Roman"/>
        </w:rPr>
      </w:pPr>
      <w:hyperlink r:id="rId16" w:tgtFrame="_blank" w:tooltip="https://saferoutespartnership.org/2026-ruby-bridges-walk-school-day-application-now-open/" w:history="1">
        <w:r w:rsidRPr="006951EA">
          <w:rPr>
            <w:rStyle w:val="Hyperlink"/>
            <w:rFonts w:ascii="Times New Roman" w:hAnsi="Times New Roman" w:cs="Times New Roman"/>
          </w:rPr>
          <w:t>The Ruby Bridges Walk to School Day Mini Grants</w:t>
        </w:r>
      </w:hyperlink>
    </w:p>
    <w:p w14:paraId="787164D5" w14:textId="77777777" w:rsidR="006951EA" w:rsidRPr="006951EA" w:rsidRDefault="006951EA" w:rsidP="006951EA">
      <w:pPr>
        <w:pStyle w:val="ListParagraph"/>
        <w:spacing w:after="160" w:line="276" w:lineRule="auto"/>
        <w:rPr>
          <w:rFonts w:ascii="Times New Roman" w:hAnsi="Times New Roman" w:cs="Times New Roman"/>
        </w:rPr>
      </w:pPr>
      <w:r w:rsidRPr="006951EA">
        <w:rPr>
          <w:rFonts w:ascii="Times New Roman" w:hAnsi="Times New Roman" w:cs="Times New Roman"/>
        </w:rPr>
        <w:t xml:space="preserve">Grants between $500-$1000 will be available to support local celebrations. Application period is open and </w:t>
      </w:r>
      <w:proofErr w:type="gramStart"/>
      <w:r w:rsidRPr="006951EA">
        <w:rPr>
          <w:rFonts w:ascii="Times New Roman" w:hAnsi="Times New Roman" w:cs="Times New Roman"/>
        </w:rPr>
        <w:t>closes</w:t>
      </w:r>
      <w:proofErr w:type="gramEnd"/>
      <w:r w:rsidRPr="006951EA">
        <w:rPr>
          <w:rFonts w:ascii="Times New Roman" w:hAnsi="Times New Roman" w:cs="Times New Roman"/>
        </w:rPr>
        <w:t xml:space="preserve"> September 4.</w:t>
      </w:r>
    </w:p>
    <w:p w14:paraId="313643B4" w14:textId="77777777" w:rsidR="006951EA" w:rsidRPr="006951EA" w:rsidRDefault="006951EA" w:rsidP="006951EA">
      <w:pPr>
        <w:pStyle w:val="ListParagraph"/>
        <w:numPr>
          <w:ilvl w:val="0"/>
          <w:numId w:val="40"/>
        </w:numPr>
        <w:spacing w:after="160" w:line="276" w:lineRule="auto"/>
        <w:rPr>
          <w:rFonts w:ascii="Times New Roman" w:hAnsi="Times New Roman" w:cs="Times New Roman"/>
        </w:rPr>
      </w:pPr>
      <w:hyperlink r:id="rId17" w:tgtFrame="_blank" w:tooltip="https://www.nmctrust.org/professional-services" w:history="1">
        <w:r w:rsidRPr="006951EA">
          <w:rPr>
            <w:rStyle w:val="Hyperlink"/>
            <w:rFonts w:ascii="Times New Roman" w:hAnsi="Times New Roman" w:cs="Times New Roman"/>
          </w:rPr>
          <w:t>The New Mexico Community Trust Professional Services Fund</w:t>
        </w:r>
      </w:hyperlink>
    </w:p>
    <w:p w14:paraId="09D021D7" w14:textId="77777777" w:rsidR="006951EA" w:rsidRPr="006951EA" w:rsidRDefault="006951EA" w:rsidP="006951EA">
      <w:pPr>
        <w:pStyle w:val="ListParagraph"/>
        <w:spacing w:after="160" w:line="276" w:lineRule="auto"/>
        <w:rPr>
          <w:rFonts w:ascii="Times New Roman" w:hAnsi="Times New Roman" w:cs="Times New Roman"/>
        </w:rPr>
      </w:pPr>
      <w:r w:rsidRPr="006951EA">
        <w:rPr>
          <w:rFonts w:ascii="Times New Roman" w:hAnsi="Times New Roman" w:cs="Times New Roman"/>
        </w:rPr>
        <w:t>This is a pilot initiative designed to help New Mexico nonprofits navigate significant disruptions caused by reductions, delays or uncertainty in federal or other public funding. Deadline August 25.</w:t>
      </w:r>
    </w:p>
    <w:p w14:paraId="10AEF998" w14:textId="77777777" w:rsidR="006951EA" w:rsidRPr="006951EA" w:rsidRDefault="006951EA" w:rsidP="006951EA">
      <w:pPr>
        <w:pStyle w:val="ListParagraph"/>
        <w:numPr>
          <w:ilvl w:val="0"/>
          <w:numId w:val="40"/>
        </w:numPr>
        <w:spacing w:after="160" w:line="276" w:lineRule="auto"/>
        <w:rPr>
          <w:rFonts w:ascii="Times New Roman" w:hAnsi="Times New Roman" w:cs="Times New Roman"/>
        </w:rPr>
      </w:pPr>
      <w:hyperlink r:id="rId18" w:tgtFrame="_blank" w:tooltip="https://www.frs.org/programs/grant-program/community-grant" w:history="1">
        <w:r w:rsidRPr="006951EA">
          <w:rPr>
            <w:rStyle w:val="Hyperlink"/>
            <w:rFonts w:ascii="Times New Roman" w:hAnsi="Times New Roman" w:cs="Times New Roman"/>
          </w:rPr>
          <w:t>Foundation for Rural Service Community Grant Program</w:t>
        </w:r>
      </w:hyperlink>
    </w:p>
    <w:p w14:paraId="23A9F072" w14:textId="77777777" w:rsidR="006951EA" w:rsidRPr="006951EA" w:rsidRDefault="006951EA" w:rsidP="006951EA">
      <w:pPr>
        <w:pStyle w:val="ListParagraph"/>
        <w:spacing w:after="160" w:line="276" w:lineRule="auto"/>
        <w:rPr>
          <w:rFonts w:ascii="Times New Roman" w:hAnsi="Times New Roman" w:cs="Times New Roman"/>
        </w:rPr>
      </w:pPr>
      <w:r w:rsidRPr="006951EA">
        <w:rPr>
          <w:rFonts w:ascii="Times New Roman" w:hAnsi="Times New Roman" w:cs="Times New Roman"/>
        </w:rPr>
        <w:t>FRS offer aid to communities served by NCTA through its annual community grant program. These grants are designed to provide support to a variety of local efforts to build and sustain a high quality of life in rural America. Deadline September 4.</w:t>
      </w:r>
    </w:p>
    <w:p w14:paraId="497A100B" w14:textId="77777777" w:rsidR="006951EA" w:rsidRPr="006951EA" w:rsidRDefault="006951EA" w:rsidP="006951EA">
      <w:pPr>
        <w:pStyle w:val="ListParagraph"/>
        <w:numPr>
          <w:ilvl w:val="0"/>
          <w:numId w:val="40"/>
        </w:numPr>
        <w:spacing w:after="160" w:line="276" w:lineRule="auto"/>
        <w:rPr>
          <w:rFonts w:ascii="Times New Roman" w:hAnsi="Times New Roman" w:cs="Times New Roman"/>
        </w:rPr>
      </w:pPr>
      <w:hyperlink r:id="rId19" w:tgtFrame="_blank" w:tooltip="https://www.emnrd.nm.gov/spd/land-and-water-conservation-fund/" w:history="1">
        <w:r w:rsidRPr="006951EA">
          <w:rPr>
            <w:rStyle w:val="Hyperlink"/>
            <w:rFonts w:ascii="Times New Roman" w:hAnsi="Times New Roman" w:cs="Times New Roman"/>
          </w:rPr>
          <w:t>Land Water Conservation Fund</w:t>
        </w:r>
      </w:hyperlink>
    </w:p>
    <w:p w14:paraId="7B746121" w14:textId="17547EEB" w:rsidR="006F7B75" w:rsidRDefault="006951EA" w:rsidP="001C202D">
      <w:pPr>
        <w:pStyle w:val="ListParagraph"/>
        <w:spacing w:after="160" w:line="276" w:lineRule="auto"/>
        <w:rPr>
          <w:rFonts w:ascii="Times New Roman" w:hAnsi="Times New Roman" w:cs="Times New Roman"/>
        </w:rPr>
      </w:pPr>
      <w:r w:rsidRPr="006951EA">
        <w:rPr>
          <w:rFonts w:ascii="Times New Roman" w:hAnsi="Times New Roman" w:cs="Times New Roman"/>
        </w:rPr>
        <w:t>The LWCF is a federal funded program that preserves natural areas, water resources and cultural heritage while providing recreation opportunities across the U.S. Opens September 1 and closes January 5</w:t>
      </w:r>
    </w:p>
    <w:p w14:paraId="511AD38C" w14:textId="77777777" w:rsidR="001C202D" w:rsidRPr="001C202D" w:rsidRDefault="001C202D" w:rsidP="001C202D">
      <w:pPr>
        <w:pStyle w:val="ListParagraph"/>
        <w:spacing w:after="160" w:line="276" w:lineRule="auto"/>
        <w:rPr>
          <w:rFonts w:ascii="Times New Roman" w:hAnsi="Times New Roman" w:cs="Times New Roman"/>
        </w:rPr>
      </w:pPr>
    </w:p>
    <w:p w14:paraId="649DDF07" w14:textId="77777777" w:rsidR="001C202D" w:rsidRDefault="006F7B75" w:rsidP="001C202D">
      <w:pPr>
        <w:pStyle w:val="ListParagraph"/>
        <w:numPr>
          <w:ilvl w:val="0"/>
          <w:numId w:val="1"/>
        </w:numPr>
        <w:spacing w:after="160" w:line="278" w:lineRule="auto"/>
        <w:rPr>
          <w:rFonts w:ascii="Times New Roman" w:hAnsi="Times New Roman" w:cs="Times New Roman"/>
          <w:b/>
          <w:bCs/>
        </w:rPr>
      </w:pPr>
      <w:r w:rsidRPr="006F7B75">
        <w:rPr>
          <w:rFonts w:ascii="Times New Roman" w:hAnsi="Times New Roman" w:cs="Times New Roman"/>
          <w:b/>
          <w:bCs/>
        </w:rPr>
        <w:t xml:space="preserve">Presentation: Trails + and Outdoor Equity funding, </w:t>
      </w:r>
      <w:r w:rsidR="001C202D">
        <w:rPr>
          <w:rFonts w:ascii="Times New Roman" w:hAnsi="Times New Roman" w:cs="Times New Roman"/>
          <w:b/>
          <w:bCs/>
        </w:rPr>
        <w:t>Carl Colonius</w:t>
      </w:r>
      <w:r w:rsidRPr="006F7B75">
        <w:rPr>
          <w:rFonts w:ascii="Times New Roman" w:hAnsi="Times New Roman" w:cs="Times New Roman"/>
          <w:b/>
          <w:bCs/>
        </w:rPr>
        <w:t>, New Mexico Outdoor Recreation Division</w:t>
      </w:r>
    </w:p>
    <w:p w14:paraId="430029E6" w14:textId="36302451" w:rsidR="00AB3882" w:rsidRPr="001C202D" w:rsidRDefault="001C202D" w:rsidP="001C202D">
      <w:pPr>
        <w:pStyle w:val="ListParagraph"/>
        <w:spacing w:after="160" w:line="278" w:lineRule="auto"/>
        <w:ind w:left="432"/>
        <w:rPr>
          <w:rFonts w:ascii="Times New Roman" w:hAnsi="Times New Roman" w:cs="Times New Roman"/>
          <w:b/>
          <w:bCs/>
        </w:rPr>
      </w:pPr>
      <w:r w:rsidRPr="001C202D">
        <w:rPr>
          <w:rFonts w:ascii="Times New Roman" w:eastAsia="Times New Roman" w:hAnsi="Times New Roman" w:cs="Times New Roman"/>
        </w:rPr>
        <w:t xml:space="preserve">Mr. Colonius introduced himself and his Outdoor Rec team. He explained that </w:t>
      </w:r>
      <w:r w:rsidR="00FC76C8">
        <w:rPr>
          <w:rFonts w:ascii="Times New Roman" w:eastAsia="Times New Roman" w:hAnsi="Times New Roman" w:cs="Times New Roman"/>
        </w:rPr>
        <w:t xml:space="preserve">the </w:t>
      </w:r>
      <w:r w:rsidR="00AB3882" w:rsidRPr="001C202D">
        <w:rPr>
          <w:rFonts w:ascii="Times New Roman" w:eastAsia="Times New Roman" w:hAnsi="Times New Roman" w:cs="Times New Roman"/>
        </w:rPr>
        <w:t>presentation</w:t>
      </w:r>
      <w:r w:rsidR="00FC76C8">
        <w:rPr>
          <w:rFonts w:ascii="Times New Roman" w:eastAsia="Times New Roman" w:hAnsi="Times New Roman" w:cs="Times New Roman"/>
        </w:rPr>
        <w:t xml:space="preserve"> would</w:t>
      </w:r>
      <w:r w:rsidR="00AB3882" w:rsidRPr="001C202D">
        <w:rPr>
          <w:rFonts w:ascii="Times New Roman" w:eastAsia="Times New Roman" w:hAnsi="Times New Roman" w:cs="Times New Roman"/>
        </w:rPr>
        <w:t xml:space="preserve"> provide an overview of the FY26 Outdoor Recreation Trails+ Grant, administered by the New Mexico Outdoor Recreation Division (ORD). </w:t>
      </w:r>
    </w:p>
    <w:p w14:paraId="51E3D1D7" w14:textId="33EB4948" w:rsidR="001C202D" w:rsidRPr="001C202D" w:rsidRDefault="00AB3882" w:rsidP="001C202D">
      <w:pPr>
        <w:numPr>
          <w:ilvl w:val="0"/>
          <w:numId w:val="37"/>
        </w:numPr>
        <w:spacing w:before="100" w:beforeAutospacing="1" w:after="100" w:afterAutospacing="1"/>
        <w:rPr>
          <w:rFonts w:ascii="Times New Roman" w:eastAsia="Times New Roman" w:hAnsi="Times New Roman" w:cs="Times New Roman"/>
        </w:rPr>
      </w:pPr>
      <w:r w:rsidRPr="00AB3882">
        <w:rPr>
          <w:rFonts w:ascii="Times New Roman" w:eastAsia="Times New Roman" w:hAnsi="Times New Roman" w:cs="Times New Roman"/>
        </w:rPr>
        <w:lastRenderedPageBreak/>
        <w:t xml:space="preserve">The Outdoor Recreation Division’s mission is to increase equitable access to outdoor recreation while supporting health, environmental stewardship, and economic prosperity. </w:t>
      </w:r>
      <w:r w:rsidRPr="001C202D">
        <w:rPr>
          <w:rFonts w:ascii="Times New Roman" w:eastAsia="Times New Roman" w:hAnsi="Times New Roman" w:cs="Times New Roman"/>
        </w:rPr>
        <w:t xml:space="preserve">Trails and outdoor recreation provide benefits related to physical and mental health, community development, environmental conservation, and local economic activity. </w:t>
      </w:r>
    </w:p>
    <w:p w14:paraId="698A7CBD" w14:textId="77777777" w:rsidR="0057350E" w:rsidRDefault="00AB3882" w:rsidP="001C202D">
      <w:pPr>
        <w:numPr>
          <w:ilvl w:val="0"/>
          <w:numId w:val="37"/>
        </w:numPr>
        <w:spacing w:before="100" w:beforeAutospacing="1" w:after="100" w:afterAutospacing="1"/>
        <w:rPr>
          <w:rFonts w:ascii="Times New Roman" w:eastAsia="Times New Roman" w:hAnsi="Times New Roman" w:cs="Times New Roman"/>
        </w:rPr>
      </w:pPr>
      <w:r w:rsidRPr="001C202D">
        <w:rPr>
          <w:rFonts w:ascii="Times New Roman" w:eastAsia="Times New Roman" w:hAnsi="Times New Roman" w:cs="Times New Roman"/>
        </w:rPr>
        <w:t>Since the Trails+ program was created in 2020, more than $30 million has been awarded, funding 228 projects and contributing to the creation of approximately 2,331 jobs. The FY26 program has $7.2 million available for distribution, with applications accepted during two funding rounds. Three funding tiers are available:</w:t>
      </w:r>
    </w:p>
    <w:p w14:paraId="69C1B61A" w14:textId="51D77CB0" w:rsidR="0057350E" w:rsidRPr="002D5F9F" w:rsidRDefault="00AB3882" w:rsidP="002D5F9F">
      <w:pPr>
        <w:pStyle w:val="ListParagraph"/>
        <w:numPr>
          <w:ilvl w:val="0"/>
          <w:numId w:val="45"/>
        </w:numPr>
        <w:spacing w:before="100" w:beforeAutospacing="1" w:after="100" w:afterAutospacing="1"/>
        <w:rPr>
          <w:rFonts w:ascii="Times New Roman" w:eastAsia="Times New Roman" w:hAnsi="Times New Roman" w:cs="Times New Roman"/>
        </w:rPr>
      </w:pPr>
      <w:r w:rsidRPr="002D5F9F">
        <w:rPr>
          <w:rFonts w:ascii="Times New Roman" w:eastAsia="Times New Roman" w:hAnsi="Times New Roman" w:cs="Times New Roman"/>
        </w:rPr>
        <w:t>Tier 1 awards range from $25,000–$99,999</w:t>
      </w:r>
    </w:p>
    <w:p w14:paraId="299B32C7" w14:textId="3E287706" w:rsidR="0057350E" w:rsidRPr="002D5F9F" w:rsidRDefault="00AB3882" w:rsidP="002D5F9F">
      <w:pPr>
        <w:pStyle w:val="ListParagraph"/>
        <w:numPr>
          <w:ilvl w:val="0"/>
          <w:numId w:val="45"/>
        </w:numPr>
        <w:spacing w:before="100" w:beforeAutospacing="1" w:after="100" w:afterAutospacing="1"/>
        <w:rPr>
          <w:rFonts w:ascii="Times New Roman" w:eastAsia="Times New Roman" w:hAnsi="Times New Roman" w:cs="Times New Roman"/>
        </w:rPr>
      </w:pPr>
      <w:r w:rsidRPr="002D5F9F">
        <w:rPr>
          <w:rFonts w:ascii="Times New Roman" w:eastAsia="Times New Roman" w:hAnsi="Times New Roman" w:cs="Times New Roman"/>
        </w:rPr>
        <w:t>Tier 2 from $100,000–$499,999</w:t>
      </w:r>
    </w:p>
    <w:p w14:paraId="589A2DA8" w14:textId="72ACE544" w:rsidR="0057350E" w:rsidRDefault="00AB3882" w:rsidP="002D5F9F">
      <w:pPr>
        <w:pStyle w:val="ListParagraph"/>
        <w:numPr>
          <w:ilvl w:val="0"/>
          <w:numId w:val="45"/>
        </w:numPr>
        <w:spacing w:before="100" w:beforeAutospacing="1" w:after="100" w:afterAutospacing="1"/>
        <w:rPr>
          <w:rFonts w:ascii="Times New Roman" w:eastAsia="Times New Roman" w:hAnsi="Times New Roman" w:cs="Times New Roman"/>
        </w:rPr>
      </w:pPr>
      <w:r w:rsidRPr="002D5F9F">
        <w:rPr>
          <w:rFonts w:ascii="Times New Roman" w:eastAsia="Times New Roman" w:hAnsi="Times New Roman" w:cs="Times New Roman"/>
        </w:rPr>
        <w:t xml:space="preserve">Tier 3 from $500,000–$1 million. </w:t>
      </w:r>
    </w:p>
    <w:p w14:paraId="6AEF8959" w14:textId="77777777" w:rsidR="001C6C44" w:rsidRPr="002D5F9F" w:rsidRDefault="001C6C44" w:rsidP="001C6C44">
      <w:pPr>
        <w:pStyle w:val="ListParagraph"/>
        <w:spacing w:before="100" w:beforeAutospacing="1" w:after="100" w:afterAutospacing="1"/>
        <w:ind w:left="1224"/>
        <w:rPr>
          <w:rFonts w:ascii="Times New Roman" w:eastAsia="Times New Roman" w:hAnsi="Times New Roman" w:cs="Times New Roman"/>
        </w:rPr>
      </w:pPr>
    </w:p>
    <w:p w14:paraId="1CF9BCCD" w14:textId="41F7C054" w:rsidR="00AB3882" w:rsidRPr="001C6C44" w:rsidRDefault="00AB3882" w:rsidP="001C6C44">
      <w:pPr>
        <w:pStyle w:val="ListParagraph"/>
        <w:numPr>
          <w:ilvl w:val="0"/>
          <w:numId w:val="49"/>
        </w:numPr>
        <w:spacing w:before="100" w:beforeAutospacing="1" w:after="100" w:afterAutospacing="1"/>
        <w:rPr>
          <w:rFonts w:ascii="Times New Roman" w:eastAsia="Times New Roman" w:hAnsi="Times New Roman" w:cs="Times New Roman"/>
        </w:rPr>
      </w:pPr>
      <w:r w:rsidRPr="001C6C44">
        <w:rPr>
          <w:rFonts w:ascii="Times New Roman" w:eastAsia="Times New Roman" w:hAnsi="Times New Roman" w:cs="Times New Roman"/>
        </w:rPr>
        <w:t xml:space="preserve">Tier 1 projects are intended to benefit local communities, while larger Tier 2 and Tier 3 projects should demonstrate broader regional economic value and meaningful collaboration among multiple partners. </w:t>
      </w:r>
    </w:p>
    <w:p w14:paraId="54658126" w14:textId="26524B11" w:rsidR="00AB3882" w:rsidRPr="001C202D" w:rsidRDefault="00AB3882" w:rsidP="001C202D">
      <w:pPr>
        <w:numPr>
          <w:ilvl w:val="0"/>
          <w:numId w:val="37"/>
        </w:numPr>
        <w:spacing w:before="100" w:beforeAutospacing="1" w:after="100" w:afterAutospacing="1"/>
        <w:rPr>
          <w:rFonts w:ascii="Times New Roman" w:eastAsia="Times New Roman" w:hAnsi="Times New Roman" w:cs="Times New Roman"/>
        </w:rPr>
      </w:pPr>
      <w:r w:rsidRPr="00AB3882">
        <w:rPr>
          <w:rFonts w:ascii="Times New Roman" w:eastAsia="Times New Roman" w:hAnsi="Times New Roman" w:cs="Times New Roman"/>
        </w:rPr>
        <w:t xml:space="preserve">Eligible projects can include activities such as planning, engineering, NEPA, construction, and maintenance of trails and outdoor recreation infrastructure. </w:t>
      </w:r>
      <w:r w:rsidRPr="001C202D">
        <w:rPr>
          <w:rFonts w:ascii="Times New Roman" w:eastAsia="Times New Roman" w:hAnsi="Times New Roman" w:cs="Times New Roman"/>
        </w:rPr>
        <w:t xml:space="preserve">The program does not fund facilities such as water parks, team sports facilities, or buildings. </w:t>
      </w:r>
    </w:p>
    <w:p w14:paraId="262DFFB3" w14:textId="77777777" w:rsidR="00AB3882" w:rsidRPr="00AB3882" w:rsidRDefault="00AB3882" w:rsidP="00AB3882">
      <w:pPr>
        <w:numPr>
          <w:ilvl w:val="0"/>
          <w:numId w:val="37"/>
        </w:numPr>
        <w:spacing w:before="100" w:beforeAutospacing="1" w:after="100" w:afterAutospacing="1"/>
        <w:rPr>
          <w:rFonts w:ascii="Times New Roman" w:eastAsia="Times New Roman" w:hAnsi="Times New Roman" w:cs="Times New Roman"/>
        </w:rPr>
      </w:pPr>
      <w:r w:rsidRPr="00AB3882">
        <w:rPr>
          <w:rFonts w:ascii="Times New Roman" w:eastAsia="Times New Roman" w:hAnsi="Times New Roman" w:cs="Times New Roman"/>
        </w:rPr>
        <w:t xml:space="preserve">Applicants were encouraged to carefully review the grant guide, use the provided budget template, save application responses separately, and ensure that required documentation such as W-9 forms is accurate. </w:t>
      </w:r>
    </w:p>
    <w:p w14:paraId="4DB73A96" w14:textId="77777777" w:rsidR="00AB3882" w:rsidRPr="00AB3882" w:rsidRDefault="00AB3882" w:rsidP="00AB3882">
      <w:pPr>
        <w:numPr>
          <w:ilvl w:val="0"/>
          <w:numId w:val="37"/>
        </w:numPr>
        <w:spacing w:before="100" w:beforeAutospacing="1" w:after="100" w:afterAutospacing="1"/>
        <w:rPr>
          <w:rFonts w:ascii="Times New Roman" w:eastAsia="Times New Roman" w:hAnsi="Times New Roman" w:cs="Times New Roman"/>
        </w:rPr>
      </w:pPr>
      <w:r w:rsidRPr="00AB3882">
        <w:rPr>
          <w:rFonts w:ascii="Times New Roman" w:eastAsia="Times New Roman" w:hAnsi="Times New Roman" w:cs="Times New Roman"/>
        </w:rPr>
        <w:t xml:space="preserve">The presentation emphasized the importance of community outreach, qualified contractors, and establishing a long-term maintenance strategy and budget before beginning a project. </w:t>
      </w:r>
    </w:p>
    <w:p w14:paraId="094F6E0D" w14:textId="77777777" w:rsidR="00AB3882" w:rsidRPr="00AB3882" w:rsidRDefault="00AB3882" w:rsidP="00AB3882">
      <w:pPr>
        <w:numPr>
          <w:ilvl w:val="0"/>
          <w:numId w:val="37"/>
        </w:numPr>
        <w:spacing w:before="100" w:beforeAutospacing="1" w:after="100" w:afterAutospacing="1"/>
        <w:rPr>
          <w:rFonts w:ascii="Times New Roman" w:eastAsia="Times New Roman" w:hAnsi="Times New Roman" w:cs="Times New Roman"/>
        </w:rPr>
      </w:pPr>
      <w:r w:rsidRPr="00AB3882">
        <w:rPr>
          <w:rFonts w:ascii="Times New Roman" w:eastAsia="Times New Roman" w:hAnsi="Times New Roman" w:cs="Times New Roman"/>
        </w:rPr>
        <w:t xml:space="preserve">Grant recipients will have reporting requirements that include a progress report, an in-person site visit, a final report with financial information, and sharing project photos and videos. </w:t>
      </w:r>
    </w:p>
    <w:p w14:paraId="5A21CFB7" w14:textId="4D4DD4CD" w:rsidR="006F7B75" w:rsidRDefault="00AB3882" w:rsidP="001C202D">
      <w:pPr>
        <w:numPr>
          <w:ilvl w:val="0"/>
          <w:numId w:val="37"/>
        </w:numPr>
        <w:spacing w:before="100" w:beforeAutospacing="1" w:after="100" w:afterAutospacing="1"/>
        <w:rPr>
          <w:rFonts w:ascii="Times New Roman" w:eastAsia="Times New Roman" w:hAnsi="Times New Roman" w:cs="Times New Roman"/>
        </w:rPr>
      </w:pPr>
      <w:r w:rsidRPr="00AB3882">
        <w:rPr>
          <w:rFonts w:ascii="Times New Roman" w:eastAsia="Times New Roman" w:hAnsi="Times New Roman" w:cs="Times New Roman"/>
        </w:rPr>
        <w:t xml:space="preserve">Other funding opportunities mentioned included the Outdoor Equity Fund, New Mexico MainStreet programs, Clean &amp; Beautiful, </w:t>
      </w:r>
      <w:proofErr w:type="spellStart"/>
      <w:r w:rsidRPr="00AB3882">
        <w:rPr>
          <w:rFonts w:ascii="Times New Roman" w:eastAsia="Times New Roman" w:hAnsi="Times New Roman" w:cs="Times New Roman"/>
        </w:rPr>
        <w:t>Que</w:t>
      </w:r>
      <w:proofErr w:type="spellEnd"/>
      <w:r w:rsidRPr="00AB3882">
        <w:rPr>
          <w:rFonts w:ascii="Times New Roman" w:eastAsia="Times New Roman" w:hAnsi="Times New Roman" w:cs="Times New Roman"/>
        </w:rPr>
        <w:t xml:space="preserve"> Linda, Destination Forward, Recreational Trails Program (RTP), TAP, and CMAQ. </w:t>
      </w:r>
    </w:p>
    <w:p w14:paraId="570A6149" w14:textId="19E9953D" w:rsidR="00293479" w:rsidRDefault="00293479" w:rsidP="00293479">
      <w:pPr>
        <w:spacing w:before="100" w:beforeAutospacing="1" w:after="100" w:afterAutospacing="1"/>
        <w:ind w:left="432"/>
        <w:rPr>
          <w:rFonts w:ascii="Times New Roman" w:eastAsia="Times New Roman" w:hAnsi="Times New Roman" w:cs="Times New Roman"/>
        </w:rPr>
      </w:pPr>
      <w:r>
        <w:rPr>
          <w:rFonts w:ascii="Times New Roman" w:eastAsia="Times New Roman" w:hAnsi="Times New Roman" w:cs="Times New Roman"/>
        </w:rPr>
        <w:t xml:space="preserve">Mr. Colonius concluded his presentation and opened the floor to questions. </w:t>
      </w:r>
    </w:p>
    <w:p w14:paraId="67F1A7C4" w14:textId="3E379F4D" w:rsidR="00293479" w:rsidRDefault="00293479" w:rsidP="00293479">
      <w:pPr>
        <w:spacing w:before="100" w:beforeAutospacing="1" w:after="100" w:afterAutospacing="1"/>
        <w:ind w:left="432"/>
        <w:rPr>
          <w:rFonts w:ascii="Times New Roman" w:eastAsia="Times New Roman" w:hAnsi="Times New Roman" w:cs="Times New Roman"/>
        </w:rPr>
      </w:pPr>
      <w:r>
        <w:rPr>
          <w:rFonts w:ascii="Times New Roman" w:eastAsia="Times New Roman" w:hAnsi="Times New Roman" w:cs="Times New Roman"/>
        </w:rPr>
        <w:t xml:space="preserve">Q: Can Outdoor Rec funding be used to hire local staff to complete maintenance tasks on behalf of their local government/organizations. </w:t>
      </w:r>
    </w:p>
    <w:p w14:paraId="20A56FDD" w14:textId="71DE9104" w:rsidR="00293479" w:rsidRDefault="00293479" w:rsidP="00293479">
      <w:pPr>
        <w:spacing w:before="100" w:beforeAutospacing="1" w:after="100" w:afterAutospacing="1"/>
        <w:ind w:left="432"/>
        <w:rPr>
          <w:rFonts w:ascii="Times New Roman" w:eastAsia="Times New Roman" w:hAnsi="Times New Roman" w:cs="Times New Roman"/>
        </w:rPr>
      </w:pPr>
      <w:r>
        <w:rPr>
          <w:rFonts w:ascii="Times New Roman" w:eastAsia="Times New Roman" w:hAnsi="Times New Roman" w:cs="Times New Roman"/>
        </w:rPr>
        <w:t xml:space="preserve">A: Staffing can be funded, but only during the implementation phase of the project. </w:t>
      </w:r>
    </w:p>
    <w:p w14:paraId="48B240E8" w14:textId="3BD58082" w:rsidR="00293479" w:rsidRDefault="00293479" w:rsidP="00293479">
      <w:pPr>
        <w:spacing w:before="100" w:beforeAutospacing="1" w:after="100" w:afterAutospacing="1"/>
        <w:ind w:left="432"/>
        <w:rPr>
          <w:rFonts w:ascii="Times New Roman" w:eastAsia="Times New Roman" w:hAnsi="Times New Roman" w:cs="Times New Roman"/>
        </w:rPr>
      </w:pPr>
      <w:r>
        <w:rPr>
          <w:rFonts w:ascii="Times New Roman" w:eastAsia="Times New Roman" w:hAnsi="Times New Roman" w:cs="Times New Roman"/>
        </w:rPr>
        <w:t>Q: Have many entities used the NM Match Fund with Outdoor Rec projects.</w:t>
      </w:r>
    </w:p>
    <w:p w14:paraId="5C29235F" w14:textId="2828A201" w:rsidR="00293479" w:rsidRDefault="00293479" w:rsidP="00293479">
      <w:pPr>
        <w:spacing w:before="100" w:beforeAutospacing="1" w:after="100" w:afterAutospacing="1"/>
        <w:ind w:left="432"/>
        <w:rPr>
          <w:rFonts w:ascii="Times New Roman" w:eastAsia="Times New Roman" w:hAnsi="Times New Roman" w:cs="Times New Roman"/>
        </w:rPr>
      </w:pPr>
      <w:r>
        <w:rPr>
          <w:rFonts w:ascii="Times New Roman" w:eastAsia="Times New Roman" w:hAnsi="Times New Roman" w:cs="Times New Roman"/>
        </w:rPr>
        <w:t>A: NM Match is not applicable to the Federally funded Trails+ Grant.</w:t>
      </w:r>
    </w:p>
    <w:p w14:paraId="3EC8372C" w14:textId="3E1385E6" w:rsidR="00293479" w:rsidRDefault="00293479" w:rsidP="00293479">
      <w:pPr>
        <w:spacing w:before="100" w:beforeAutospacing="1" w:after="100" w:afterAutospacing="1"/>
        <w:ind w:left="432"/>
        <w:rPr>
          <w:rFonts w:ascii="Times New Roman" w:eastAsia="Times New Roman" w:hAnsi="Times New Roman" w:cs="Times New Roman"/>
        </w:rPr>
      </w:pPr>
      <w:r>
        <w:rPr>
          <w:rFonts w:ascii="Times New Roman" w:eastAsia="Times New Roman" w:hAnsi="Times New Roman" w:cs="Times New Roman"/>
        </w:rPr>
        <w:lastRenderedPageBreak/>
        <w:t xml:space="preserve">Q: </w:t>
      </w:r>
      <w:r w:rsidR="00AC490C">
        <w:rPr>
          <w:rFonts w:ascii="Times New Roman" w:eastAsia="Times New Roman" w:hAnsi="Times New Roman" w:cs="Times New Roman"/>
        </w:rPr>
        <w:t xml:space="preserve">Is there a set </w:t>
      </w:r>
      <w:proofErr w:type="gramStart"/>
      <w:r w:rsidR="00AC490C">
        <w:rPr>
          <w:rFonts w:ascii="Times New Roman" w:eastAsia="Times New Roman" w:hAnsi="Times New Roman" w:cs="Times New Roman"/>
        </w:rPr>
        <w:t>amount</w:t>
      </w:r>
      <w:proofErr w:type="gramEnd"/>
      <w:r w:rsidR="00AC490C">
        <w:rPr>
          <w:rFonts w:ascii="Times New Roman" w:eastAsia="Times New Roman" w:hAnsi="Times New Roman" w:cs="Times New Roman"/>
        </w:rPr>
        <w:t xml:space="preserve"> of projects that can be funded for each respective Tier? </w:t>
      </w:r>
    </w:p>
    <w:p w14:paraId="60AEE731" w14:textId="3C0ABFB0" w:rsidR="00AC490C" w:rsidRPr="001C202D" w:rsidRDefault="00AC490C" w:rsidP="00293479">
      <w:pPr>
        <w:spacing w:before="100" w:beforeAutospacing="1" w:after="100" w:afterAutospacing="1"/>
        <w:ind w:left="432"/>
        <w:rPr>
          <w:rFonts w:ascii="Times New Roman" w:eastAsia="Times New Roman" w:hAnsi="Times New Roman" w:cs="Times New Roman"/>
        </w:rPr>
      </w:pPr>
      <w:r>
        <w:rPr>
          <w:rFonts w:ascii="Times New Roman" w:eastAsia="Times New Roman" w:hAnsi="Times New Roman" w:cs="Times New Roman"/>
        </w:rPr>
        <w:t xml:space="preserve">A: There is </w:t>
      </w:r>
      <w:proofErr w:type="gramStart"/>
      <w:r>
        <w:rPr>
          <w:rFonts w:ascii="Times New Roman" w:eastAsia="Times New Roman" w:hAnsi="Times New Roman" w:cs="Times New Roman"/>
        </w:rPr>
        <w:t>not,</w:t>
      </w:r>
      <w:proofErr w:type="gramEnd"/>
      <w:r>
        <w:rPr>
          <w:rFonts w:ascii="Times New Roman" w:eastAsia="Times New Roman" w:hAnsi="Times New Roman" w:cs="Times New Roman"/>
        </w:rPr>
        <w:t xml:space="preserve"> eligible projects are chosen until the pot of funding is finished. -</w:t>
      </w:r>
    </w:p>
    <w:p w14:paraId="59B7C080" w14:textId="0E27BD4C" w:rsidR="006F7B75" w:rsidRPr="00C172C9" w:rsidRDefault="006F7B75" w:rsidP="00FA6413">
      <w:pPr>
        <w:pStyle w:val="ListParagraph"/>
        <w:numPr>
          <w:ilvl w:val="0"/>
          <w:numId w:val="1"/>
        </w:numPr>
        <w:spacing w:after="160" w:line="278" w:lineRule="auto"/>
        <w:rPr>
          <w:rFonts w:ascii="Times New Roman" w:hAnsi="Times New Roman" w:cs="Times New Roman"/>
        </w:rPr>
      </w:pPr>
      <w:r w:rsidRPr="006F7B75">
        <w:rPr>
          <w:rFonts w:ascii="Times New Roman" w:hAnsi="Times New Roman" w:cs="Times New Roman"/>
          <w:b/>
          <w:bCs/>
        </w:rPr>
        <w:t>Discussion/Presentation: Consultant for the Safe Streets and Roads for All Comprehensive Safety Action Plan</w:t>
      </w:r>
    </w:p>
    <w:p w14:paraId="7E52FDD2" w14:textId="6F7E18C6" w:rsidR="00C172C9" w:rsidRPr="00C172C9" w:rsidRDefault="00C172C9" w:rsidP="00C172C9">
      <w:pPr>
        <w:spacing w:after="160" w:line="278" w:lineRule="auto"/>
        <w:rPr>
          <w:rFonts w:ascii="Times New Roman" w:hAnsi="Times New Roman" w:cs="Times New Roman"/>
        </w:rPr>
      </w:pPr>
      <w:r>
        <w:rPr>
          <w:rFonts w:ascii="Times New Roman" w:hAnsi="Times New Roman" w:cs="Times New Roman"/>
        </w:rPr>
        <w:t>Patrick Million delivered a presentation on the choice of contractor for the Comprehensive Safety Action Plan, as well as what community members can expect from the plan.</w:t>
      </w:r>
    </w:p>
    <w:p w14:paraId="79600513" w14:textId="7F93EE3B" w:rsidR="004A3E91" w:rsidRPr="004A3E91" w:rsidRDefault="004A3E91" w:rsidP="004A3E91">
      <w:pPr>
        <w:pStyle w:val="ListParagraph"/>
        <w:numPr>
          <w:ilvl w:val="0"/>
          <w:numId w:val="43"/>
        </w:numPr>
        <w:spacing w:after="160" w:line="278" w:lineRule="auto"/>
        <w:rPr>
          <w:rFonts w:ascii="Times New Roman" w:hAnsi="Times New Roman" w:cs="Times New Roman"/>
        </w:rPr>
      </w:pPr>
      <w:r w:rsidRPr="004A3E91">
        <w:rPr>
          <w:rFonts w:ascii="Times New Roman" w:hAnsi="Times New Roman" w:cs="Times New Roman"/>
        </w:rPr>
        <w:t xml:space="preserve">Toole Design has been selected as the contractor for the CSAP. </w:t>
      </w:r>
    </w:p>
    <w:p w14:paraId="22140C66" w14:textId="6F1ACE45" w:rsidR="004A3E91" w:rsidRPr="004A3E91" w:rsidRDefault="004A3E91" w:rsidP="004A3E91">
      <w:pPr>
        <w:pStyle w:val="ListParagraph"/>
        <w:numPr>
          <w:ilvl w:val="0"/>
          <w:numId w:val="42"/>
        </w:numPr>
        <w:spacing w:after="160" w:line="278" w:lineRule="auto"/>
        <w:rPr>
          <w:rFonts w:ascii="Times New Roman" w:hAnsi="Times New Roman" w:cs="Times New Roman"/>
        </w:rPr>
      </w:pPr>
      <w:r w:rsidRPr="004A3E91">
        <w:rPr>
          <w:rFonts w:ascii="Times New Roman" w:hAnsi="Times New Roman" w:cs="Times New Roman"/>
        </w:rPr>
        <w:t>Toole was founded 20 years ago by Jennifer Toole</w:t>
      </w:r>
      <w:r>
        <w:rPr>
          <w:rFonts w:ascii="Times New Roman" w:hAnsi="Times New Roman" w:cs="Times New Roman"/>
        </w:rPr>
        <w:t>.</w:t>
      </w:r>
    </w:p>
    <w:p w14:paraId="6E5DDF53" w14:textId="173F078A" w:rsidR="004A3E91" w:rsidRPr="004A3E91" w:rsidRDefault="004A3E91" w:rsidP="004A3E91">
      <w:pPr>
        <w:pStyle w:val="ListParagraph"/>
        <w:numPr>
          <w:ilvl w:val="0"/>
          <w:numId w:val="42"/>
        </w:numPr>
        <w:spacing w:after="160" w:line="278" w:lineRule="auto"/>
        <w:rPr>
          <w:rFonts w:ascii="Times New Roman" w:hAnsi="Times New Roman" w:cs="Times New Roman"/>
        </w:rPr>
      </w:pPr>
      <w:r w:rsidRPr="004A3E91">
        <w:rPr>
          <w:rFonts w:ascii="Times New Roman" w:hAnsi="Times New Roman" w:cs="Times New Roman"/>
        </w:rPr>
        <w:t>Their work centers empathy, equity and ethics</w:t>
      </w:r>
      <w:r>
        <w:rPr>
          <w:rFonts w:ascii="Times New Roman" w:hAnsi="Times New Roman" w:cs="Times New Roman"/>
        </w:rPr>
        <w:t>.</w:t>
      </w:r>
    </w:p>
    <w:p w14:paraId="06DF5093" w14:textId="189436AC" w:rsidR="004A3E91" w:rsidRPr="004A3E91" w:rsidRDefault="004A3E91" w:rsidP="004A3E91">
      <w:pPr>
        <w:pStyle w:val="ListParagraph"/>
        <w:numPr>
          <w:ilvl w:val="0"/>
          <w:numId w:val="42"/>
        </w:numPr>
        <w:spacing w:after="160" w:line="278" w:lineRule="auto"/>
        <w:rPr>
          <w:rFonts w:ascii="Times New Roman" w:hAnsi="Times New Roman" w:cs="Times New Roman"/>
        </w:rPr>
      </w:pPr>
      <w:r w:rsidRPr="004A3E91">
        <w:rPr>
          <w:rFonts w:ascii="Times New Roman" w:hAnsi="Times New Roman" w:cs="Times New Roman"/>
        </w:rPr>
        <w:t xml:space="preserve">Their first branch </w:t>
      </w:r>
      <w:proofErr w:type="gramStart"/>
      <w:r w:rsidRPr="004A3E91">
        <w:rPr>
          <w:rFonts w:ascii="Times New Roman" w:hAnsi="Times New Roman" w:cs="Times New Roman"/>
        </w:rPr>
        <w:t>was located in</w:t>
      </w:r>
      <w:proofErr w:type="gramEnd"/>
      <w:r w:rsidRPr="004A3E91">
        <w:rPr>
          <w:rFonts w:ascii="Times New Roman" w:hAnsi="Times New Roman" w:cs="Times New Roman"/>
        </w:rPr>
        <w:t xml:space="preserve"> </w:t>
      </w:r>
      <w:proofErr w:type="gramStart"/>
      <w:r w:rsidRPr="004A3E91">
        <w:rPr>
          <w:rFonts w:ascii="Times New Roman" w:hAnsi="Times New Roman" w:cs="Times New Roman"/>
        </w:rPr>
        <w:t>Boston,</w:t>
      </w:r>
      <w:proofErr w:type="gramEnd"/>
      <w:r w:rsidRPr="004A3E91">
        <w:rPr>
          <w:rFonts w:ascii="Times New Roman" w:hAnsi="Times New Roman" w:cs="Times New Roman"/>
        </w:rPr>
        <w:t xml:space="preserve"> they now have 50 offices across the United States.</w:t>
      </w:r>
    </w:p>
    <w:p w14:paraId="456AFD50" w14:textId="1E7E0EAD" w:rsidR="004A3E91" w:rsidRPr="002D5F9F" w:rsidRDefault="004A3E91" w:rsidP="002D5F9F">
      <w:pPr>
        <w:pStyle w:val="ListParagraph"/>
        <w:numPr>
          <w:ilvl w:val="0"/>
          <w:numId w:val="42"/>
        </w:numPr>
        <w:spacing w:after="160" w:line="278" w:lineRule="auto"/>
        <w:rPr>
          <w:rFonts w:ascii="Times New Roman" w:hAnsi="Times New Roman" w:cs="Times New Roman"/>
        </w:rPr>
      </w:pPr>
      <w:r w:rsidRPr="004A3E91">
        <w:rPr>
          <w:rFonts w:ascii="Times New Roman" w:hAnsi="Times New Roman" w:cs="Times New Roman"/>
        </w:rPr>
        <w:t>Their team is composed of 50% women designers.</w:t>
      </w:r>
      <w:r w:rsidR="002D5F9F">
        <w:rPr>
          <w:rFonts w:ascii="Times New Roman" w:hAnsi="Times New Roman" w:cs="Times New Roman"/>
        </w:rPr>
        <w:t xml:space="preserve">                              </w:t>
      </w:r>
    </w:p>
    <w:p w14:paraId="288C1D48" w14:textId="4818117C" w:rsidR="004A3E91" w:rsidRDefault="004A3E91" w:rsidP="004A3E91">
      <w:pPr>
        <w:pStyle w:val="ListParagraph"/>
        <w:numPr>
          <w:ilvl w:val="0"/>
          <w:numId w:val="43"/>
        </w:numPr>
        <w:spacing w:after="160" w:line="278" w:lineRule="auto"/>
        <w:rPr>
          <w:rFonts w:ascii="Times New Roman" w:hAnsi="Times New Roman" w:cs="Times New Roman"/>
        </w:rPr>
      </w:pPr>
      <w:r w:rsidRPr="004A3E91">
        <w:rPr>
          <w:rFonts w:ascii="Times New Roman" w:hAnsi="Times New Roman" w:cs="Times New Roman"/>
        </w:rPr>
        <w:t xml:space="preserve">The NCNMEDD team unanimously agreed to have Toole as thew contractor </w:t>
      </w:r>
    </w:p>
    <w:p w14:paraId="4AAE5F8A" w14:textId="7268143D" w:rsidR="004A3E91" w:rsidRDefault="004A3E91" w:rsidP="004A3E91">
      <w:pPr>
        <w:pStyle w:val="ListParagraph"/>
        <w:numPr>
          <w:ilvl w:val="0"/>
          <w:numId w:val="43"/>
        </w:numPr>
        <w:spacing w:after="160" w:line="278" w:lineRule="auto"/>
        <w:rPr>
          <w:rFonts w:ascii="Times New Roman" w:hAnsi="Times New Roman" w:cs="Times New Roman"/>
        </w:rPr>
      </w:pPr>
      <w:r>
        <w:rPr>
          <w:rFonts w:ascii="Times New Roman" w:hAnsi="Times New Roman" w:cs="Times New Roman"/>
        </w:rPr>
        <w:t>Toole has previously collaborated with NCNMEDD and several other Economic Development organizations in the area. Their role in past projects has been:</w:t>
      </w:r>
    </w:p>
    <w:p w14:paraId="63B699A4" w14:textId="733D71AE" w:rsidR="004A3E91" w:rsidRDefault="004A3E91" w:rsidP="004A3E91">
      <w:pPr>
        <w:pStyle w:val="ListParagraph"/>
        <w:numPr>
          <w:ilvl w:val="0"/>
          <w:numId w:val="44"/>
        </w:numPr>
        <w:spacing w:after="160" w:line="278" w:lineRule="auto"/>
        <w:rPr>
          <w:rFonts w:ascii="Times New Roman" w:hAnsi="Times New Roman" w:cs="Times New Roman"/>
        </w:rPr>
      </w:pPr>
      <w:r>
        <w:rPr>
          <w:rFonts w:ascii="Times New Roman" w:hAnsi="Times New Roman" w:cs="Times New Roman"/>
        </w:rPr>
        <w:t>Expand capacity and outreach engagement.</w:t>
      </w:r>
    </w:p>
    <w:p w14:paraId="4F1A63CC" w14:textId="62255CFD" w:rsidR="004A3E91" w:rsidRDefault="004A3E91" w:rsidP="004A3E91">
      <w:pPr>
        <w:pStyle w:val="ListParagraph"/>
        <w:numPr>
          <w:ilvl w:val="0"/>
          <w:numId w:val="44"/>
        </w:numPr>
        <w:spacing w:after="160" w:line="278" w:lineRule="auto"/>
        <w:rPr>
          <w:rFonts w:ascii="Times New Roman" w:hAnsi="Times New Roman" w:cs="Times New Roman"/>
        </w:rPr>
      </w:pPr>
      <w:r>
        <w:rPr>
          <w:rFonts w:ascii="Times New Roman" w:hAnsi="Times New Roman" w:cs="Times New Roman"/>
        </w:rPr>
        <w:t>Engineering analysis, cost estimation, environmental impact.</w:t>
      </w:r>
    </w:p>
    <w:p w14:paraId="760E89FD" w14:textId="6EC58235" w:rsidR="002D5F9F" w:rsidRPr="002D5F9F" w:rsidRDefault="004A3E91" w:rsidP="002D5F9F">
      <w:pPr>
        <w:pStyle w:val="ListParagraph"/>
        <w:numPr>
          <w:ilvl w:val="0"/>
          <w:numId w:val="44"/>
        </w:numPr>
        <w:spacing w:after="160" w:line="278" w:lineRule="auto"/>
        <w:rPr>
          <w:rFonts w:ascii="Times New Roman" w:hAnsi="Times New Roman" w:cs="Times New Roman"/>
        </w:rPr>
      </w:pPr>
      <w:r>
        <w:rPr>
          <w:rFonts w:ascii="Times New Roman" w:hAnsi="Times New Roman" w:cs="Times New Roman"/>
        </w:rPr>
        <w:t xml:space="preserve">Consider the reliance on subcontractors. </w:t>
      </w:r>
    </w:p>
    <w:p w14:paraId="5B782B71" w14:textId="77777777" w:rsidR="002D5F9F" w:rsidRPr="002D5F9F" w:rsidRDefault="002D5F9F" w:rsidP="002D5F9F">
      <w:pPr>
        <w:pStyle w:val="ListParagraph"/>
        <w:numPr>
          <w:ilvl w:val="0"/>
          <w:numId w:val="47"/>
        </w:numPr>
        <w:spacing w:after="160" w:line="278" w:lineRule="auto"/>
        <w:rPr>
          <w:rFonts w:ascii="Times New Roman" w:hAnsi="Times New Roman" w:cs="Times New Roman"/>
        </w:rPr>
      </w:pPr>
      <w:proofErr w:type="gramStart"/>
      <w:r w:rsidRPr="002D5F9F">
        <w:rPr>
          <w:rFonts w:ascii="Times New Roman" w:hAnsi="Times New Roman" w:cs="Times New Roman"/>
        </w:rPr>
        <w:t>The CSAP</w:t>
      </w:r>
      <w:proofErr w:type="gramEnd"/>
      <w:r w:rsidRPr="002D5F9F">
        <w:rPr>
          <w:rFonts w:ascii="Times New Roman" w:hAnsi="Times New Roman" w:cs="Times New Roman"/>
        </w:rPr>
        <w:t xml:space="preserve"> is a sustainable safety program that builds capacity and establishes safety protocols that can be applied across a large geographic area. </w:t>
      </w:r>
    </w:p>
    <w:p w14:paraId="3841707C" w14:textId="688F45DD" w:rsidR="002D5F9F" w:rsidRPr="002D5F9F" w:rsidRDefault="002D5F9F" w:rsidP="002D5F9F">
      <w:pPr>
        <w:pStyle w:val="ListParagraph"/>
        <w:numPr>
          <w:ilvl w:val="0"/>
          <w:numId w:val="47"/>
        </w:numPr>
        <w:spacing w:after="160" w:line="278" w:lineRule="auto"/>
        <w:rPr>
          <w:rFonts w:ascii="Times New Roman" w:hAnsi="Times New Roman" w:cs="Times New Roman"/>
        </w:rPr>
      </w:pPr>
      <w:r w:rsidRPr="002D5F9F">
        <w:rPr>
          <w:rFonts w:ascii="Times New Roman" w:hAnsi="Times New Roman" w:cs="Times New Roman"/>
        </w:rPr>
        <w:t xml:space="preserve">It is rooted in the identification of low-cost, high impact project opportunities </w:t>
      </w:r>
    </w:p>
    <w:p w14:paraId="1E38E813" w14:textId="1C503BFC" w:rsidR="002D5F9F" w:rsidRDefault="002D5F9F" w:rsidP="002D5F9F">
      <w:pPr>
        <w:pStyle w:val="ListParagraph"/>
        <w:numPr>
          <w:ilvl w:val="0"/>
          <w:numId w:val="47"/>
        </w:numPr>
        <w:spacing w:after="160" w:line="278" w:lineRule="auto"/>
        <w:rPr>
          <w:rFonts w:ascii="Times New Roman" w:hAnsi="Times New Roman" w:cs="Times New Roman"/>
        </w:rPr>
      </w:pPr>
      <w:r w:rsidRPr="002D5F9F">
        <w:rPr>
          <w:rFonts w:ascii="Times New Roman" w:hAnsi="Times New Roman" w:cs="Times New Roman"/>
        </w:rPr>
        <w:t xml:space="preserve">Successful collaboration requires recognizing tribal sovereignty, respecting cultural protocols and building long term relationships. </w:t>
      </w:r>
    </w:p>
    <w:p w14:paraId="52FD96BC" w14:textId="73A6EB6C" w:rsidR="002D5F9F" w:rsidRDefault="002D5F9F" w:rsidP="002D5F9F">
      <w:pPr>
        <w:pStyle w:val="ListParagraph"/>
        <w:numPr>
          <w:ilvl w:val="0"/>
          <w:numId w:val="47"/>
        </w:numPr>
        <w:spacing w:after="160" w:line="278" w:lineRule="auto"/>
        <w:rPr>
          <w:rFonts w:ascii="Times New Roman" w:hAnsi="Times New Roman" w:cs="Times New Roman"/>
        </w:rPr>
      </w:pPr>
      <w:r>
        <w:rPr>
          <w:rFonts w:ascii="Times New Roman" w:hAnsi="Times New Roman" w:cs="Times New Roman"/>
        </w:rPr>
        <w:t>What community members can expect from the CSAP process:</w:t>
      </w:r>
    </w:p>
    <w:p w14:paraId="254E1252" w14:textId="4FDD94FB" w:rsidR="002D5F9F" w:rsidRDefault="002D5F9F" w:rsidP="002D5F9F">
      <w:pPr>
        <w:pStyle w:val="ListParagraph"/>
        <w:numPr>
          <w:ilvl w:val="0"/>
          <w:numId w:val="48"/>
        </w:numPr>
        <w:spacing w:after="160" w:line="278" w:lineRule="auto"/>
        <w:rPr>
          <w:rFonts w:ascii="Times New Roman" w:hAnsi="Times New Roman" w:cs="Times New Roman"/>
        </w:rPr>
      </w:pPr>
      <w:r>
        <w:rPr>
          <w:rFonts w:ascii="Times New Roman" w:hAnsi="Times New Roman" w:cs="Times New Roman"/>
        </w:rPr>
        <w:t xml:space="preserve">Online engagement </w:t>
      </w:r>
    </w:p>
    <w:p w14:paraId="2F83FB49" w14:textId="5DBD5DD0" w:rsidR="002D5F9F" w:rsidRDefault="002D5F9F" w:rsidP="002D5F9F">
      <w:pPr>
        <w:pStyle w:val="ListParagraph"/>
        <w:numPr>
          <w:ilvl w:val="0"/>
          <w:numId w:val="48"/>
        </w:numPr>
        <w:spacing w:after="160" w:line="278" w:lineRule="auto"/>
        <w:rPr>
          <w:rFonts w:ascii="Times New Roman" w:hAnsi="Times New Roman" w:cs="Times New Roman"/>
        </w:rPr>
      </w:pPr>
      <w:r>
        <w:rPr>
          <w:rFonts w:ascii="Times New Roman" w:hAnsi="Times New Roman" w:cs="Times New Roman"/>
        </w:rPr>
        <w:t>Pop ups</w:t>
      </w:r>
    </w:p>
    <w:p w14:paraId="789C9DF8" w14:textId="45A1C1B5" w:rsidR="002D5F9F" w:rsidRDefault="002D5F9F" w:rsidP="002D5F9F">
      <w:pPr>
        <w:pStyle w:val="ListParagraph"/>
        <w:numPr>
          <w:ilvl w:val="0"/>
          <w:numId w:val="48"/>
        </w:numPr>
        <w:spacing w:after="160" w:line="278" w:lineRule="auto"/>
        <w:rPr>
          <w:rFonts w:ascii="Times New Roman" w:hAnsi="Times New Roman" w:cs="Times New Roman"/>
        </w:rPr>
      </w:pPr>
      <w:r>
        <w:rPr>
          <w:rFonts w:ascii="Times New Roman" w:hAnsi="Times New Roman" w:cs="Times New Roman"/>
        </w:rPr>
        <w:t>Walk Audits</w:t>
      </w:r>
    </w:p>
    <w:p w14:paraId="7D591FAE" w14:textId="5303ED95" w:rsidR="002D5F9F" w:rsidRDefault="002D5F9F" w:rsidP="002D5F9F">
      <w:pPr>
        <w:pStyle w:val="ListParagraph"/>
        <w:numPr>
          <w:ilvl w:val="0"/>
          <w:numId w:val="48"/>
        </w:numPr>
        <w:spacing w:after="160" w:line="278" w:lineRule="auto"/>
        <w:rPr>
          <w:rFonts w:ascii="Times New Roman" w:hAnsi="Times New Roman" w:cs="Times New Roman"/>
        </w:rPr>
      </w:pPr>
      <w:r>
        <w:rPr>
          <w:rFonts w:ascii="Times New Roman" w:hAnsi="Times New Roman" w:cs="Times New Roman"/>
        </w:rPr>
        <w:t>Steering committee meetings</w:t>
      </w:r>
    </w:p>
    <w:p w14:paraId="163CAF33" w14:textId="6F044C2A" w:rsidR="002D5F9F" w:rsidRDefault="002D5F9F" w:rsidP="002D5F9F">
      <w:pPr>
        <w:pStyle w:val="ListParagraph"/>
        <w:numPr>
          <w:ilvl w:val="0"/>
          <w:numId w:val="48"/>
        </w:numPr>
        <w:spacing w:after="160" w:line="278" w:lineRule="auto"/>
        <w:rPr>
          <w:rFonts w:ascii="Times New Roman" w:hAnsi="Times New Roman" w:cs="Times New Roman"/>
        </w:rPr>
      </w:pPr>
      <w:r>
        <w:rPr>
          <w:rFonts w:ascii="Times New Roman" w:hAnsi="Times New Roman" w:cs="Times New Roman"/>
        </w:rPr>
        <w:t>In person site-visits</w:t>
      </w:r>
    </w:p>
    <w:p w14:paraId="55DE9B1B" w14:textId="6415D0A2" w:rsidR="002D5F9F" w:rsidRPr="002D5F9F" w:rsidRDefault="002D5F9F" w:rsidP="002D5F9F">
      <w:pPr>
        <w:pStyle w:val="ListParagraph"/>
        <w:numPr>
          <w:ilvl w:val="0"/>
          <w:numId w:val="48"/>
        </w:numPr>
        <w:spacing w:after="160" w:line="278" w:lineRule="auto"/>
        <w:rPr>
          <w:rFonts w:ascii="Times New Roman" w:hAnsi="Times New Roman" w:cs="Times New Roman"/>
        </w:rPr>
      </w:pPr>
      <w:r>
        <w:rPr>
          <w:rFonts w:ascii="Times New Roman" w:hAnsi="Times New Roman" w:cs="Times New Roman"/>
        </w:rPr>
        <w:t>Identification of high-risk corridors/networks, location profiles, counter measure toolbox, and project concepts.</w:t>
      </w:r>
    </w:p>
    <w:p w14:paraId="358CDAC1" w14:textId="77777777" w:rsidR="006F7B75" w:rsidRPr="00FA6413" w:rsidRDefault="006F7B75" w:rsidP="00FA6413">
      <w:pPr>
        <w:rPr>
          <w:rFonts w:ascii="Times New Roman" w:hAnsi="Times New Roman" w:cs="Times New Roman"/>
        </w:rPr>
      </w:pPr>
    </w:p>
    <w:p w14:paraId="48775BC6" w14:textId="3C7476A2" w:rsidR="0090216B" w:rsidRPr="0090216B" w:rsidRDefault="0090216B" w:rsidP="0090216B">
      <w:pPr>
        <w:pStyle w:val="ListParagraph"/>
        <w:numPr>
          <w:ilvl w:val="0"/>
          <w:numId w:val="1"/>
        </w:numPr>
        <w:spacing w:after="160" w:line="278" w:lineRule="auto"/>
        <w:rPr>
          <w:rFonts w:ascii="Times New Roman" w:hAnsi="Times New Roman" w:cs="Times New Roman"/>
          <w:b/>
          <w:bCs/>
        </w:rPr>
      </w:pPr>
      <w:r>
        <w:rPr>
          <w:rFonts w:ascii="Times New Roman" w:hAnsi="Times New Roman" w:cs="Times New Roman"/>
          <w:b/>
          <w:bCs/>
        </w:rPr>
        <w:t>New Business</w:t>
      </w:r>
    </w:p>
    <w:p w14:paraId="00667618" w14:textId="6C58217C" w:rsidR="006F7B75" w:rsidRDefault="0090216B" w:rsidP="006F7B75">
      <w:pPr>
        <w:pStyle w:val="NormalWeb"/>
        <w:numPr>
          <w:ilvl w:val="0"/>
          <w:numId w:val="35"/>
        </w:numPr>
        <w:rPr>
          <w:b/>
          <w:bCs/>
          <w:color w:val="000000"/>
          <w:sz w:val="27"/>
          <w:szCs w:val="27"/>
        </w:rPr>
      </w:pPr>
      <w:r w:rsidRPr="001D5E3D">
        <w:rPr>
          <w:b/>
          <w:bCs/>
          <w:color w:val="000000"/>
          <w:sz w:val="27"/>
          <w:szCs w:val="27"/>
        </w:rPr>
        <w:t>Upcoming meeting locations and topics</w:t>
      </w:r>
    </w:p>
    <w:p w14:paraId="61ECA4A8" w14:textId="3DEE9B6C" w:rsidR="006F7B75" w:rsidRPr="00461479" w:rsidRDefault="006F7B75" w:rsidP="006F7B75">
      <w:pPr>
        <w:pStyle w:val="NormalWeb"/>
        <w:ind w:left="360"/>
        <w:rPr>
          <w:b/>
          <w:bCs/>
          <w:color w:val="000000"/>
        </w:rPr>
      </w:pPr>
      <w:r w:rsidRPr="00461479">
        <w:rPr>
          <w:color w:val="000000"/>
        </w:rPr>
        <w:t>September 2</w:t>
      </w:r>
      <w:r w:rsidRPr="00461479">
        <w:rPr>
          <w:color w:val="000000"/>
          <w:vertAlign w:val="superscript"/>
        </w:rPr>
        <w:t>nd</w:t>
      </w:r>
      <w:r w:rsidRPr="00461479">
        <w:rPr>
          <w:color w:val="000000"/>
        </w:rPr>
        <w:t xml:space="preserve"> </w:t>
      </w:r>
      <w:r w:rsidR="00461479" w:rsidRPr="00461479">
        <w:rPr>
          <w:color w:val="000000"/>
        </w:rPr>
        <w:t xml:space="preserve">– Rio Arriba offered to host. </w:t>
      </w:r>
      <w:r w:rsidR="00461479" w:rsidRPr="00461479">
        <w:rPr>
          <w:b/>
          <w:bCs/>
          <w:color w:val="000000"/>
        </w:rPr>
        <w:t xml:space="preserve"> </w:t>
      </w:r>
    </w:p>
    <w:p w14:paraId="3B45F67B" w14:textId="77777777" w:rsidR="0090216B" w:rsidRPr="001D5E3D" w:rsidRDefault="0090216B" w:rsidP="0090216B">
      <w:pPr>
        <w:pStyle w:val="NormalWeb"/>
        <w:rPr>
          <w:b/>
          <w:bCs/>
          <w:color w:val="000000"/>
          <w:sz w:val="27"/>
          <w:szCs w:val="27"/>
        </w:rPr>
      </w:pPr>
      <w:r w:rsidRPr="001D5E3D">
        <w:rPr>
          <w:b/>
          <w:bCs/>
          <w:color w:val="000000"/>
          <w:sz w:val="27"/>
          <w:szCs w:val="27"/>
        </w:rPr>
        <w:lastRenderedPageBreak/>
        <w:t xml:space="preserve">b. </w:t>
      </w:r>
      <w:proofErr w:type="gramStart"/>
      <w:r w:rsidRPr="001D5E3D">
        <w:rPr>
          <w:b/>
          <w:bCs/>
          <w:color w:val="000000"/>
          <w:sz w:val="27"/>
          <w:szCs w:val="27"/>
        </w:rPr>
        <w:t>Other</w:t>
      </w:r>
      <w:proofErr w:type="gramEnd"/>
      <w:r w:rsidRPr="001D5E3D">
        <w:rPr>
          <w:b/>
          <w:bCs/>
          <w:color w:val="000000"/>
          <w:sz w:val="27"/>
          <w:szCs w:val="27"/>
        </w:rPr>
        <w:t xml:space="preserve"> items from NPRTPO members or the public</w:t>
      </w:r>
    </w:p>
    <w:p w14:paraId="66C5B4EA" w14:textId="3030026C" w:rsidR="006F7B75" w:rsidRPr="00461479" w:rsidRDefault="00461479" w:rsidP="006F7B75">
      <w:pPr>
        <w:pStyle w:val="NormalWeb"/>
      </w:pPr>
      <w:r w:rsidRPr="00461479">
        <w:t>Chair Vernon Lujan expressed his gratitude to the Taos Ski valley staff for hosting the meeting, and to Vice Chair Mares for acting as chair in his stead.</w:t>
      </w:r>
      <w:r w:rsidR="00BC3DEE">
        <w:t xml:space="preserve">  He also thanked Mr. Colonius and encouraged the membership to apply for Trails + funding. </w:t>
      </w:r>
    </w:p>
    <w:p w14:paraId="63CA4C1E" w14:textId="5DCA8130" w:rsidR="00461479" w:rsidRDefault="00461479" w:rsidP="006F7B75">
      <w:pPr>
        <w:pStyle w:val="NormalWeb"/>
      </w:pPr>
      <w:r w:rsidRPr="00461479">
        <w:t xml:space="preserve">Patrick Million thanked Angelica Trujilo for providing safety vests during their recent field work in Las Vegas. </w:t>
      </w:r>
    </w:p>
    <w:p w14:paraId="44EEFC2D" w14:textId="5BE768C5" w:rsidR="00461479" w:rsidRDefault="00461479" w:rsidP="006F7B75">
      <w:pPr>
        <w:pStyle w:val="NormalWeb"/>
      </w:pPr>
      <w:r>
        <w:t xml:space="preserve">When asked about the grant agreement for the CSAP, Patrick Million confirmed that the CSAP grant is completed and ready to go, and the Demonstration Grant agreement has been submitted, but is still waiting </w:t>
      </w:r>
      <w:proofErr w:type="gramStart"/>
      <w:r>
        <w:t>on</w:t>
      </w:r>
      <w:proofErr w:type="gramEnd"/>
      <w:r>
        <w:t xml:space="preserve"> final approval. </w:t>
      </w:r>
    </w:p>
    <w:p w14:paraId="552CCE10" w14:textId="4A301A9E" w:rsidR="00732F9F" w:rsidRPr="00461479" w:rsidRDefault="00732F9F" w:rsidP="006F7B75">
      <w:pPr>
        <w:pStyle w:val="NormalWeb"/>
      </w:pPr>
      <w:r>
        <w:t xml:space="preserve">Daniel Schwab mentioned Santa Fe Forward, an initiative to update Santa Fe’s General Plan. At the time, the plan was open to public </w:t>
      </w:r>
      <w:proofErr w:type="gramStart"/>
      <w:r>
        <w:t>comment</w:t>
      </w:r>
      <w:proofErr w:type="gramEnd"/>
      <w:r>
        <w:t xml:space="preserve"> and Mr. Schwab encouraged the membership to contribute.</w:t>
      </w:r>
    </w:p>
    <w:p w14:paraId="229B9AAA" w14:textId="5217668B" w:rsidR="00246929" w:rsidRDefault="0090216B" w:rsidP="0049725A">
      <w:pPr>
        <w:pStyle w:val="NormalWeb"/>
        <w:numPr>
          <w:ilvl w:val="0"/>
          <w:numId w:val="1"/>
        </w:numPr>
        <w:rPr>
          <w:b/>
          <w:bCs/>
        </w:rPr>
      </w:pPr>
      <w:r>
        <w:rPr>
          <w:b/>
          <w:bCs/>
        </w:rPr>
        <w:t>Adjourn</w:t>
      </w:r>
    </w:p>
    <w:p w14:paraId="04FA90AE" w14:textId="446DD8D2" w:rsidR="000806B6" w:rsidRDefault="006F7B75" w:rsidP="000806B6">
      <w:pPr>
        <w:pStyle w:val="NormalWeb"/>
      </w:pPr>
      <w:r>
        <w:t>Vice Chair Elijah Mares</w:t>
      </w:r>
      <w:r w:rsidR="000806B6" w:rsidRPr="000806B6">
        <w:t xml:space="preserve"> motioned to adjourn the meeting. </w:t>
      </w:r>
      <w:r>
        <w:t xml:space="preserve">Henri Hammond Paul </w:t>
      </w:r>
      <w:r w:rsidR="001F0EFC">
        <w:t xml:space="preserve">seconded. </w:t>
      </w:r>
    </w:p>
    <w:p w14:paraId="234AF24D" w14:textId="327B1C59" w:rsidR="001F0EFC" w:rsidRPr="000806B6" w:rsidRDefault="001F0EFC" w:rsidP="000806B6">
      <w:pPr>
        <w:pStyle w:val="NormalWeb"/>
      </w:pPr>
      <w:r>
        <w:t>Meeting adjourned at 11:</w:t>
      </w:r>
      <w:r w:rsidR="006F7B75">
        <w:t>42</w:t>
      </w:r>
      <w:r>
        <w:t>am.</w:t>
      </w:r>
    </w:p>
    <w:p w14:paraId="2B5D7D43" w14:textId="7B21969F" w:rsidR="00B06138" w:rsidRPr="00FC2C08" w:rsidRDefault="00B06138" w:rsidP="00B8439A">
      <w:pPr>
        <w:rPr>
          <w:rFonts w:ascii="Times New Roman" w:hAnsi="Times New Roman" w:cs="Times New Roman"/>
        </w:rPr>
      </w:pPr>
      <w:r>
        <w:rPr>
          <w:rFonts w:ascii="Times New Roman" w:hAnsi="Times New Roman" w:cs="Times New Roman"/>
        </w:rPr>
        <w:t xml:space="preserve"> </w:t>
      </w:r>
    </w:p>
    <w:sectPr w:rsidR="00B06138" w:rsidRPr="00FC2C08" w:rsidSect="00BD5946">
      <w:headerReference w:type="even" r:id="rId20"/>
      <w:headerReference w:type="default" r:id="rId21"/>
      <w:footerReference w:type="even" r:id="rId22"/>
      <w:footerReference w:type="default" r:id="rId23"/>
      <w:headerReference w:type="first" r:id="rId24"/>
      <w:pgSz w:w="12240" w:h="15840" w:code="1"/>
      <w:pgMar w:top="1440" w:right="162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2A8A7" w14:textId="77777777" w:rsidR="00FA5F8F" w:rsidRDefault="00FA5F8F">
      <w:r>
        <w:separator/>
      </w:r>
    </w:p>
  </w:endnote>
  <w:endnote w:type="continuationSeparator" w:id="0">
    <w:p w14:paraId="646D59C1" w14:textId="77777777" w:rsidR="00FA5F8F" w:rsidRDefault="00FA5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Roboto-Regular">
    <w:altName w:val="Roboto"/>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C526" w14:textId="77777777" w:rsidR="009E08AD" w:rsidRDefault="009E08AD" w:rsidP="00EC7C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1C93987" w14:textId="77777777" w:rsidR="009E08AD" w:rsidRDefault="009E08AD" w:rsidP="00EC7C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AC84" w14:textId="72511F82" w:rsidR="00C97E5A" w:rsidRDefault="3F01BDD8">
    <w:pPr>
      <w:pStyle w:val="Footer"/>
    </w:pPr>
    <w:r>
      <w:t>NPRTPO Monthly Meeting,</w:t>
    </w:r>
    <w:r w:rsidR="008526F8">
      <w:t xml:space="preserve"> </w:t>
    </w:r>
    <w:r w:rsidR="007625F9">
      <w:t>August 5th</w:t>
    </w:r>
    <w:r w:rsidR="007C02C2">
      <w:t>, 2026</w:t>
    </w:r>
    <w:r w:rsidR="00C97E5A">
      <w:tab/>
    </w:r>
  </w:p>
  <w:p w14:paraId="5408ADEF" w14:textId="66F8FF6C" w:rsidR="009E08AD" w:rsidRDefault="009E08AD" w:rsidP="00EC7C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EC5D9" w14:textId="77777777" w:rsidR="00FA5F8F" w:rsidRDefault="00FA5F8F">
      <w:r>
        <w:separator/>
      </w:r>
    </w:p>
  </w:footnote>
  <w:footnote w:type="continuationSeparator" w:id="0">
    <w:p w14:paraId="046EBF05" w14:textId="77777777" w:rsidR="00FA5F8F" w:rsidRDefault="00FA5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3497B" w14:textId="00EC4EBB" w:rsidR="009E08AD" w:rsidRDefault="00985D13">
    <w:pPr>
      <w:pStyle w:val="Header"/>
    </w:pPr>
    <w:r>
      <w:rPr>
        <w:noProof/>
      </w:rPr>
      <w:drawing>
        <wp:anchor distT="0" distB="0" distL="114300" distR="114300" simplePos="0" relativeHeight="251658241" behindDoc="1" locked="0" layoutInCell="0" allowOverlap="1" wp14:anchorId="4F9F7EF2" wp14:editId="0495C67D">
          <wp:simplePos x="0" y="0"/>
          <wp:positionH relativeFrom="margin">
            <wp:align>center</wp:align>
          </wp:positionH>
          <wp:positionV relativeFrom="margin">
            <wp:align>center</wp:align>
          </wp:positionV>
          <wp:extent cx="5486400" cy="5486400"/>
          <wp:effectExtent l="0" t="0" r="0" b="0"/>
          <wp:wrapNone/>
          <wp:docPr id="5953176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A55EE" w14:textId="77777777" w:rsidR="009E08AD" w:rsidRDefault="009E08AD">
    <w:pPr>
      <w:pStyle w:val="Header"/>
    </w:pPr>
    <w:r>
      <w:rPr>
        <w:rFonts w:ascii="Century Gothic" w:hAnsi="Century Gothic" w:cs="Arial"/>
        <w:b/>
        <w:bCs/>
        <w:noProof/>
        <w:sz w:val="28"/>
        <w:szCs w:val="28"/>
      </w:rPr>
      <w:drawing>
        <wp:anchor distT="0" distB="0" distL="114300" distR="114300" simplePos="0" relativeHeight="251658242" behindDoc="1" locked="0" layoutInCell="0" allowOverlap="1" wp14:anchorId="6471779D" wp14:editId="7006B57F">
          <wp:simplePos x="0" y="0"/>
          <wp:positionH relativeFrom="page">
            <wp:posOffset>6143625</wp:posOffset>
          </wp:positionH>
          <wp:positionV relativeFrom="margin">
            <wp:posOffset>-533400</wp:posOffset>
          </wp:positionV>
          <wp:extent cx="1333500" cy="1333500"/>
          <wp:effectExtent l="0" t="0" r="0" b="0"/>
          <wp:wrapNone/>
          <wp:docPr id="474261709" name="Picture 474261709" descr="A picture containing graphical user interfac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a:picLocks noGrp="1" noRot="1" noChangeAspect="1" noEditPoints="1" noChangeArrowheads="1" noCrop="1"/>
                  </pic:cNvPicPr>
                </pic:nvPicPr>
                <pic:blipFill>
                  <a:blip r:embed="rId1" cstate="print">
                    <a:alphaModFix amt="35000"/>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D1E1" w14:textId="36843F66" w:rsidR="009E08AD" w:rsidRDefault="00985D13">
    <w:pPr>
      <w:pStyle w:val="Header"/>
    </w:pPr>
    <w:r>
      <w:rPr>
        <w:noProof/>
      </w:rPr>
      <w:drawing>
        <wp:anchor distT="0" distB="0" distL="114300" distR="114300" simplePos="0" relativeHeight="251658240" behindDoc="1" locked="0" layoutInCell="0" allowOverlap="1" wp14:anchorId="34D5D7C4" wp14:editId="6D858676">
          <wp:simplePos x="0" y="0"/>
          <wp:positionH relativeFrom="margin">
            <wp:align>center</wp:align>
          </wp:positionH>
          <wp:positionV relativeFrom="margin">
            <wp:align>center</wp:align>
          </wp:positionV>
          <wp:extent cx="5486400" cy="5486400"/>
          <wp:effectExtent l="0" t="0" r="0" b="0"/>
          <wp:wrapNone/>
          <wp:docPr id="16388660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3BC"/>
    <w:multiLevelType w:val="multilevel"/>
    <w:tmpl w:val="DA021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36094"/>
    <w:multiLevelType w:val="hybridMultilevel"/>
    <w:tmpl w:val="C024B310"/>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 w15:restartNumberingAfterBreak="0">
    <w:nsid w:val="03592DE5"/>
    <w:multiLevelType w:val="hybridMultilevel"/>
    <w:tmpl w:val="E06E6DD8"/>
    <w:lvl w:ilvl="0" w:tplc="67000700">
      <w:start w:val="1"/>
      <w:numFmt w:val="bullet"/>
      <w:lvlText w:val="•"/>
      <w:lvlJc w:val="left"/>
      <w:pPr>
        <w:tabs>
          <w:tab w:val="num" w:pos="720"/>
        </w:tabs>
        <w:ind w:left="720" w:hanging="360"/>
      </w:pPr>
      <w:rPr>
        <w:rFonts w:ascii="Arial" w:hAnsi="Arial" w:hint="default"/>
      </w:rPr>
    </w:lvl>
    <w:lvl w:ilvl="1" w:tplc="C352CC56" w:tentative="1">
      <w:start w:val="1"/>
      <w:numFmt w:val="bullet"/>
      <w:lvlText w:val="•"/>
      <w:lvlJc w:val="left"/>
      <w:pPr>
        <w:tabs>
          <w:tab w:val="num" w:pos="1440"/>
        </w:tabs>
        <w:ind w:left="1440" w:hanging="360"/>
      </w:pPr>
      <w:rPr>
        <w:rFonts w:ascii="Arial" w:hAnsi="Arial" w:hint="default"/>
      </w:rPr>
    </w:lvl>
    <w:lvl w:ilvl="2" w:tplc="84FC2BB0" w:tentative="1">
      <w:start w:val="1"/>
      <w:numFmt w:val="bullet"/>
      <w:lvlText w:val="•"/>
      <w:lvlJc w:val="left"/>
      <w:pPr>
        <w:tabs>
          <w:tab w:val="num" w:pos="2160"/>
        </w:tabs>
        <w:ind w:left="2160" w:hanging="360"/>
      </w:pPr>
      <w:rPr>
        <w:rFonts w:ascii="Arial" w:hAnsi="Arial" w:hint="default"/>
      </w:rPr>
    </w:lvl>
    <w:lvl w:ilvl="3" w:tplc="555617B0" w:tentative="1">
      <w:start w:val="1"/>
      <w:numFmt w:val="bullet"/>
      <w:lvlText w:val="•"/>
      <w:lvlJc w:val="left"/>
      <w:pPr>
        <w:tabs>
          <w:tab w:val="num" w:pos="2880"/>
        </w:tabs>
        <w:ind w:left="2880" w:hanging="360"/>
      </w:pPr>
      <w:rPr>
        <w:rFonts w:ascii="Arial" w:hAnsi="Arial" w:hint="default"/>
      </w:rPr>
    </w:lvl>
    <w:lvl w:ilvl="4" w:tplc="12A6BE94" w:tentative="1">
      <w:start w:val="1"/>
      <w:numFmt w:val="bullet"/>
      <w:lvlText w:val="•"/>
      <w:lvlJc w:val="left"/>
      <w:pPr>
        <w:tabs>
          <w:tab w:val="num" w:pos="3600"/>
        </w:tabs>
        <w:ind w:left="3600" w:hanging="360"/>
      </w:pPr>
      <w:rPr>
        <w:rFonts w:ascii="Arial" w:hAnsi="Arial" w:hint="default"/>
      </w:rPr>
    </w:lvl>
    <w:lvl w:ilvl="5" w:tplc="C618FF7E" w:tentative="1">
      <w:start w:val="1"/>
      <w:numFmt w:val="bullet"/>
      <w:lvlText w:val="•"/>
      <w:lvlJc w:val="left"/>
      <w:pPr>
        <w:tabs>
          <w:tab w:val="num" w:pos="4320"/>
        </w:tabs>
        <w:ind w:left="4320" w:hanging="360"/>
      </w:pPr>
      <w:rPr>
        <w:rFonts w:ascii="Arial" w:hAnsi="Arial" w:hint="default"/>
      </w:rPr>
    </w:lvl>
    <w:lvl w:ilvl="6" w:tplc="53681288" w:tentative="1">
      <w:start w:val="1"/>
      <w:numFmt w:val="bullet"/>
      <w:lvlText w:val="•"/>
      <w:lvlJc w:val="left"/>
      <w:pPr>
        <w:tabs>
          <w:tab w:val="num" w:pos="5040"/>
        </w:tabs>
        <w:ind w:left="5040" w:hanging="360"/>
      </w:pPr>
      <w:rPr>
        <w:rFonts w:ascii="Arial" w:hAnsi="Arial" w:hint="default"/>
      </w:rPr>
    </w:lvl>
    <w:lvl w:ilvl="7" w:tplc="4D205100" w:tentative="1">
      <w:start w:val="1"/>
      <w:numFmt w:val="bullet"/>
      <w:lvlText w:val="•"/>
      <w:lvlJc w:val="left"/>
      <w:pPr>
        <w:tabs>
          <w:tab w:val="num" w:pos="5760"/>
        </w:tabs>
        <w:ind w:left="5760" w:hanging="360"/>
      </w:pPr>
      <w:rPr>
        <w:rFonts w:ascii="Arial" w:hAnsi="Arial" w:hint="default"/>
      </w:rPr>
    </w:lvl>
    <w:lvl w:ilvl="8" w:tplc="CE74F24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AE4913"/>
    <w:multiLevelType w:val="hybridMultilevel"/>
    <w:tmpl w:val="600AF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D396A"/>
    <w:multiLevelType w:val="hybridMultilevel"/>
    <w:tmpl w:val="CDD86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31DCD"/>
    <w:multiLevelType w:val="hybridMultilevel"/>
    <w:tmpl w:val="DA663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6E203F"/>
    <w:multiLevelType w:val="hybridMultilevel"/>
    <w:tmpl w:val="6FFC7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BD30A6"/>
    <w:multiLevelType w:val="hybridMultilevel"/>
    <w:tmpl w:val="FB20A7C2"/>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57B4842"/>
    <w:multiLevelType w:val="hybridMultilevel"/>
    <w:tmpl w:val="8CDE86DE"/>
    <w:lvl w:ilvl="0" w:tplc="9B267576">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65721"/>
    <w:multiLevelType w:val="hybridMultilevel"/>
    <w:tmpl w:val="BE86B0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8B2B62"/>
    <w:multiLevelType w:val="hybridMultilevel"/>
    <w:tmpl w:val="9CE0C08E"/>
    <w:lvl w:ilvl="0" w:tplc="04090003">
      <w:start w:val="1"/>
      <w:numFmt w:val="bullet"/>
      <w:lvlText w:val="o"/>
      <w:lvlJc w:val="left"/>
      <w:pPr>
        <w:ind w:left="1728" w:hanging="432"/>
      </w:pPr>
      <w:rPr>
        <w:rFonts w:ascii="Courier New" w:hAnsi="Courier New" w:cs="Courier New" w:hint="default"/>
        <w:b/>
        <w:bCs/>
      </w:rPr>
    </w:lvl>
    <w:lvl w:ilvl="1" w:tplc="FFFFFFFF" w:tentative="1">
      <w:start w:val="1"/>
      <w:numFmt w:val="lowerLetter"/>
      <w:lvlText w:val="%2."/>
      <w:lvlJc w:val="left"/>
      <w:pPr>
        <w:ind w:left="2736" w:hanging="360"/>
      </w:pPr>
    </w:lvl>
    <w:lvl w:ilvl="2" w:tplc="FFFFFFFF" w:tentative="1">
      <w:start w:val="1"/>
      <w:numFmt w:val="lowerRoman"/>
      <w:lvlText w:val="%3."/>
      <w:lvlJc w:val="right"/>
      <w:pPr>
        <w:ind w:left="3456" w:hanging="180"/>
      </w:pPr>
    </w:lvl>
    <w:lvl w:ilvl="3" w:tplc="FFFFFFFF" w:tentative="1">
      <w:start w:val="1"/>
      <w:numFmt w:val="decimal"/>
      <w:lvlText w:val="%4."/>
      <w:lvlJc w:val="left"/>
      <w:pPr>
        <w:ind w:left="4176" w:hanging="360"/>
      </w:pPr>
    </w:lvl>
    <w:lvl w:ilvl="4" w:tplc="FFFFFFFF" w:tentative="1">
      <w:start w:val="1"/>
      <w:numFmt w:val="lowerLetter"/>
      <w:lvlText w:val="%5."/>
      <w:lvlJc w:val="left"/>
      <w:pPr>
        <w:ind w:left="4896" w:hanging="360"/>
      </w:pPr>
    </w:lvl>
    <w:lvl w:ilvl="5" w:tplc="FFFFFFFF" w:tentative="1">
      <w:start w:val="1"/>
      <w:numFmt w:val="lowerRoman"/>
      <w:lvlText w:val="%6."/>
      <w:lvlJc w:val="right"/>
      <w:pPr>
        <w:ind w:left="5616" w:hanging="180"/>
      </w:pPr>
    </w:lvl>
    <w:lvl w:ilvl="6" w:tplc="FFFFFFFF" w:tentative="1">
      <w:start w:val="1"/>
      <w:numFmt w:val="decimal"/>
      <w:lvlText w:val="%7."/>
      <w:lvlJc w:val="left"/>
      <w:pPr>
        <w:ind w:left="6336" w:hanging="360"/>
      </w:pPr>
    </w:lvl>
    <w:lvl w:ilvl="7" w:tplc="FFFFFFFF" w:tentative="1">
      <w:start w:val="1"/>
      <w:numFmt w:val="lowerLetter"/>
      <w:lvlText w:val="%8."/>
      <w:lvlJc w:val="left"/>
      <w:pPr>
        <w:ind w:left="7056" w:hanging="360"/>
      </w:pPr>
    </w:lvl>
    <w:lvl w:ilvl="8" w:tplc="FFFFFFFF" w:tentative="1">
      <w:start w:val="1"/>
      <w:numFmt w:val="lowerRoman"/>
      <w:lvlText w:val="%9."/>
      <w:lvlJc w:val="right"/>
      <w:pPr>
        <w:ind w:left="7776" w:hanging="180"/>
      </w:pPr>
    </w:lvl>
  </w:abstractNum>
  <w:abstractNum w:abstractNumId="11" w15:restartNumberingAfterBreak="0">
    <w:nsid w:val="19FC091A"/>
    <w:multiLevelType w:val="multilevel"/>
    <w:tmpl w:val="BACA5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B54A12"/>
    <w:multiLevelType w:val="hybridMultilevel"/>
    <w:tmpl w:val="C1C8B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4D3BDA"/>
    <w:multiLevelType w:val="multilevel"/>
    <w:tmpl w:val="BF28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A85F02"/>
    <w:multiLevelType w:val="hybridMultilevel"/>
    <w:tmpl w:val="10F4C290"/>
    <w:lvl w:ilvl="0" w:tplc="04090001">
      <w:start w:val="1"/>
      <w:numFmt w:val="bullet"/>
      <w:lvlText w:val=""/>
      <w:lvlJc w:val="left"/>
      <w:pPr>
        <w:ind w:left="864" w:hanging="432"/>
      </w:pPr>
      <w:rPr>
        <w:rFonts w:ascii="Symbol" w:hAnsi="Symbol" w:hint="default"/>
        <w:b/>
        <w:bCs/>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5" w15:restartNumberingAfterBreak="0">
    <w:nsid w:val="2FA21C9C"/>
    <w:multiLevelType w:val="hybridMultilevel"/>
    <w:tmpl w:val="AC804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450997"/>
    <w:multiLevelType w:val="hybridMultilevel"/>
    <w:tmpl w:val="39361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DE32D7"/>
    <w:multiLevelType w:val="multilevel"/>
    <w:tmpl w:val="1FE4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AA3E6A"/>
    <w:multiLevelType w:val="multilevel"/>
    <w:tmpl w:val="5BE2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A620CE"/>
    <w:multiLevelType w:val="multilevel"/>
    <w:tmpl w:val="65F2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8F199A"/>
    <w:multiLevelType w:val="multilevel"/>
    <w:tmpl w:val="9D98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3274A5"/>
    <w:multiLevelType w:val="hybridMultilevel"/>
    <w:tmpl w:val="4C7486CA"/>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40A94E39"/>
    <w:multiLevelType w:val="hybridMultilevel"/>
    <w:tmpl w:val="2E586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9523EA"/>
    <w:multiLevelType w:val="hybridMultilevel"/>
    <w:tmpl w:val="7306121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A7D6DBE"/>
    <w:multiLevelType w:val="hybridMultilevel"/>
    <w:tmpl w:val="A9989BD2"/>
    <w:lvl w:ilvl="0" w:tplc="3AA66E28">
      <w:start w:val="1"/>
      <w:numFmt w:val="bullet"/>
      <w:lvlText w:val="•"/>
      <w:lvlJc w:val="left"/>
      <w:pPr>
        <w:tabs>
          <w:tab w:val="num" w:pos="720"/>
        </w:tabs>
        <w:ind w:left="720" w:hanging="360"/>
      </w:pPr>
      <w:rPr>
        <w:rFonts w:ascii="Arial" w:hAnsi="Arial" w:hint="default"/>
      </w:rPr>
    </w:lvl>
    <w:lvl w:ilvl="1" w:tplc="820C72F2" w:tentative="1">
      <w:start w:val="1"/>
      <w:numFmt w:val="bullet"/>
      <w:lvlText w:val="•"/>
      <w:lvlJc w:val="left"/>
      <w:pPr>
        <w:tabs>
          <w:tab w:val="num" w:pos="1440"/>
        </w:tabs>
        <w:ind w:left="1440" w:hanging="360"/>
      </w:pPr>
      <w:rPr>
        <w:rFonts w:ascii="Arial" w:hAnsi="Arial" w:hint="default"/>
      </w:rPr>
    </w:lvl>
    <w:lvl w:ilvl="2" w:tplc="121657AA" w:tentative="1">
      <w:start w:val="1"/>
      <w:numFmt w:val="bullet"/>
      <w:lvlText w:val="•"/>
      <w:lvlJc w:val="left"/>
      <w:pPr>
        <w:tabs>
          <w:tab w:val="num" w:pos="2160"/>
        </w:tabs>
        <w:ind w:left="2160" w:hanging="360"/>
      </w:pPr>
      <w:rPr>
        <w:rFonts w:ascii="Arial" w:hAnsi="Arial" w:hint="default"/>
      </w:rPr>
    </w:lvl>
    <w:lvl w:ilvl="3" w:tplc="8B908AF8" w:tentative="1">
      <w:start w:val="1"/>
      <w:numFmt w:val="bullet"/>
      <w:lvlText w:val="•"/>
      <w:lvlJc w:val="left"/>
      <w:pPr>
        <w:tabs>
          <w:tab w:val="num" w:pos="2880"/>
        </w:tabs>
        <w:ind w:left="2880" w:hanging="360"/>
      </w:pPr>
      <w:rPr>
        <w:rFonts w:ascii="Arial" w:hAnsi="Arial" w:hint="default"/>
      </w:rPr>
    </w:lvl>
    <w:lvl w:ilvl="4" w:tplc="E772AA3C" w:tentative="1">
      <w:start w:val="1"/>
      <w:numFmt w:val="bullet"/>
      <w:lvlText w:val="•"/>
      <w:lvlJc w:val="left"/>
      <w:pPr>
        <w:tabs>
          <w:tab w:val="num" w:pos="3600"/>
        </w:tabs>
        <w:ind w:left="3600" w:hanging="360"/>
      </w:pPr>
      <w:rPr>
        <w:rFonts w:ascii="Arial" w:hAnsi="Arial" w:hint="default"/>
      </w:rPr>
    </w:lvl>
    <w:lvl w:ilvl="5" w:tplc="2E501B24" w:tentative="1">
      <w:start w:val="1"/>
      <w:numFmt w:val="bullet"/>
      <w:lvlText w:val="•"/>
      <w:lvlJc w:val="left"/>
      <w:pPr>
        <w:tabs>
          <w:tab w:val="num" w:pos="4320"/>
        </w:tabs>
        <w:ind w:left="4320" w:hanging="360"/>
      </w:pPr>
      <w:rPr>
        <w:rFonts w:ascii="Arial" w:hAnsi="Arial" w:hint="default"/>
      </w:rPr>
    </w:lvl>
    <w:lvl w:ilvl="6" w:tplc="833869A4" w:tentative="1">
      <w:start w:val="1"/>
      <w:numFmt w:val="bullet"/>
      <w:lvlText w:val="•"/>
      <w:lvlJc w:val="left"/>
      <w:pPr>
        <w:tabs>
          <w:tab w:val="num" w:pos="5040"/>
        </w:tabs>
        <w:ind w:left="5040" w:hanging="360"/>
      </w:pPr>
      <w:rPr>
        <w:rFonts w:ascii="Arial" w:hAnsi="Arial" w:hint="default"/>
      </w:rPr>
    </w:lvl>
    <w:lvl w:ilvl="7" w:tplc="17A09D0E" w:tentative="1">
      <w:start w:val="1"/>
      <w:numFmt w:val="bullet"/>
      <w:lvlText w:val="•"/>
      <w:lvlJc w:val="left"/>
      <w:pPr>
        <w:tabs>
          <w:tab w:val="num" w:pos="5760"/>
        </w:tabs>
        <w:ind w:left="5760" w:hanging="360"/>
      </w:pPr>
      <w:rPr>
        <w:rFonts w:ascii="Arial" w:hAnsi="Arial" w:hint="default"/>
      </w:rPr>
    </w:lvl>
    <w:lvl w:ilvl="8" w:tplc="A67459C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B943AD6"/>
    <w:multiLevelType w:val="hybridMultilevel"/>
    <w:tmpl w:val="E68E5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101376"/>
    <w:multiLevelType w:val="hybridMultilevel"/>
    <w:tmpl w:val="3B6C1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8F68D3"/>
    <w:multiLevelType w:val="hybridMultilevel"/>
    <w:tmpl w:val="8A345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1E3310"/>
    <w:multiLevelType w:val="multilevel"/>
    <w:tmpl w:val="69BE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B92C3A"/>
    <w:multiLevelType w:val="multilevel"/>
    <w:tmpl w:val="E79E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F74D1D"/>
    <w:multiLevelType w:val="hybridMultilevel"/>
    <w:tmpl w:val="3D8EE1D8"/>
    <w:lvl w:ilvl="0" w:tplc="D5608302">
      <w:start w:val="1"/>
      <w:numFmt w:val="bullet"/>
      <w:lvlText w:val="•"/>
      <w:lvlJc w:val="left"/>
      <w:pPr>
        <w:tabs>
          <w:tab w:val="num" w:pos="720"/>
        </w:tabs>
        <w:ind w:left="720" w:hanging="360"/>
      </w:pPr>
      <w:rPr>
        <w:rFonts w:ascii="Arial" w:hAnsi="Arial" w:hint="default"/>
      </w:rPr>
    </w:lvl>
    <w:lvl w:ilvl="1" w:tplc="546869C0" w:tentative="1">
      <w:start w:val="1"/>
      <w:numFmt w:val="bullet"/>
      <w:lvlText w:val="•"/>
      <w:lvlJc w:val="left"/>
      <w:pPr>
        <w:tabs>
          <w:tab w:val="num" w:pos="1440"/>
        </w:tabs>
        <w:ind w:left="1440" w:hanging="360"/>
      </w:pPr>
      <w:rPr>
        <w:rFonts w:ascii="Arial" w:hAnsi="Arial" w:hint="default"/>
      </w:rPr>
    </w:lvl>
    <w:lvl w:ilvl="2" w:tplc="788AABC6" w:tentative="1">
      <w:start w:val="1"/>
      <w:numFmt w:val="bullet"/>
      <w:lvlText w:val="•"/>
      <w:lvlJc w:val="left"/>
      <w:pPr>
        <w:tabs>
          <w:tab w:val="num" w:pos="2160"/>
        </w:tabs>
        <w:ind w:left="2160" w:hanging="360"/>
      </w:pPr>
      <w:rPr>
        <w:rFonts w:ascii="Arial" w:hAnsi="Arial" w:hint="default"/>
      </w:rPr>
    </w:lvl>
    <w:lvl w:ilvl="3" w:tplc="685C1C70" w:tentative="1">
      <w:start w:val="1"/>
      <w:numFmt w:val="bullet"/>
      <w:lvlText w:val="•"/>
      <w:lvlJc w:val="left"/>
      <w:pPr>
        <w:tabs>
          <w:tab w:val="num" w:pos="2880"/>
        </w:tabs>
        <w:ind w:left="2880" w:hanging="360"/>
      </w:pPr>
      <w:rPr>
        <w:rFonts w:ascii="Arial" w:hAnsi="Arial" w:hint="default"/>
      </w:rPr>
    </w:lvl>
    <w:lvl w:ilvl="4" w:tplc="6934553A" w:tentative="1">
      <w:start w:val="1"/>
      <w:numFmt w:val="bullet"/>
      <w:lvlText w:val="•"/>
      <w:lvlJc w:val="left"/>
      <w:pPr>
        <w:tabs>
          <w:tab w:val="num" w:pos="3600"/>
        </w:tabs>
        <w:ind w:left="3600" w:hanging="360"/>
      </w:pPr>
      <w:rPr>
        <w:rFonts w:ascii="Arial" w:hAnsi="Arial" w:hint="default"/>
      </w:rPr>
    </w:lvl>
    <w:lvl w:ilvl="5" w:tplc="EA962370" w:tentative="1">
      <w:start w:val="1"/>
      <w:numFmt w:val="bullet"/>
      <w:lvlText w:val="•"/>
      <w:lvlJc w:val="left"/>
      <w:pPr>
        <w:tabs>
          <w:tab w:val="num" w:pos="4320"/>
        </w:tabs>
        <w:ind w:left="4320" w:hanging="360"/>
      </w:pPr>
      <w:rPr>
        <w:rFonts w:ascii="Arial" w:hAnsi="Arial" w:hint="default"/>
      </w:rPr>
    </w:lvl>
    <w:lvl w:ilvl="6" w:tplc="EAB60FB0" w:tentative="1">
      <w:start w:val="1"/>
      <w:numFmt w:val="bullet"/>
      <w:lvlText w:val="•"/>
      <w:lvlJc w:val="left"/>
      <w:pPr>
        <w:tabs>
          <w:tab w:val="num" w:pos="5040"/>
        </w:tabs>
        <w:ind w:left="5040" w:hanging="360"/>
      </w:pPr>
      <w:rPr>
        <w:rFonts w:ascii="Arial" w:hAnsi="Arial" w:hint="default"/>
      </w:rPr>
    </w:lvl>
    <w:lvl w:ilvl="7" w:tplc="3E9AE33A" w:tentative="1">
      <w:start w:val="1"/>
      <w:numFmt w:val="bullet"/>
      <w:lvlText w:val="•"/>
      <w:lvlJc w:val="left"/>
      <w:pPr>
        <w:tabs>
          <w:tab w:val="num" w:pos="5760"/>
        </w:tabs>
        <w:ind w:left="5760" w:hanging="360"/>
      </w:pPr>
      <w:rPr>
        <w:rFonts w:ascii="Arial" w:hAnsi="Arial" w:hint="default"/>
      </w:rPr>
    </w:lvl>
    <w:lvl w:ilvl="8" w:tplc="E4FC5E6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CF74A82"/>
    <w:multiLevelType w:val="hybridMultilevel"/>
    <w:tmpl w:val="93C8F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03242C"/>
    <w:multiLevelType w:val="hybridMultilevel"/>
    <w:tmpl w:val="D16C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B712E8"/>
    <w:multiLevelType w:val="hybridMultilevel"/>
    <w:tmpl w:val="0DEA0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3F4C56"/>
    <w:multiLevelType w:val="multilevel"/>
    <w:tmpl w:val="8F88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E64AF0"/>
    <w:multiLevelType w:val="hybridMultilevel"/>
    <w:tmpl w:val="348EBA2C"/>
    <w:lvl w:ilvl="0" w:tplc="04090001">
      <w:start w:val="1"/>
      <w:numFmt w:val="bullet"/>
      <w:lvlText w:val=""/>
      <w:lvlJc w:val="left"/>
      <w:pPr>
        <w:tabs>
          <w:tab w:val="num" w:pos="720"/>
        </w:tabs>
        <w:ind w:left="720" w:hanging="360"/>
      </w:pPr>
      <w:rPr>
        <w:rFonts w:ascii="Symbol" w:hAnsi="Symbol" w:hint="default"/>
      </w:rPr>
    </w:lvl>
    <w:lvl w:ilvl="1" w:tplc="AD7271E6" w:tentative="1">
      <w:start w:val="1"/>
      <w:numFmt w:val="bullet"/>
      <w:lvlText w:val="•"/>
      <w:lvlJc w:val="left"/>
      <w:pPr>
        <w:tabs>
          <w:tab w:val="num" w:pos="1440"/>
        </w:tabs>
        <w:ind w:left="1440" w:hanging="360"/>
      </w:pPr>
      <w:rPr>
        <w:rFonts w:ascii="Arial" w:hAnsi="Arial" w:hint="default"/>
      </w:rPr>
    </w:lvl>
    <w:lvl w:ilvl="2" w:tplc="F3F6C144" w:tentative="1">
      <w:start w:val="1"/>
      <w:numFmt w:val="bullet"/>
      <w:lvlText w:val="•"/>
      <w:lvlJc w:val="left"/>
      <w:pPr>
        <w:tabs>
          <w:tab w:val="num" w:pos="2160"/>
        </w:tabs>
        <w:ind w:left="2160" w:hanging="360"/>
      </w:pPr>
      <w:rPr>
        <w:rFonts w:ascii="Arial" w:hAnsi="Arial" w:hint="default"/>
      </w:rPr>
    </w:lvl>
    <w:lvl w:ilvl="3" w:tplc="0A084080" w:tentative="1">
      <w:start w:val="1"/>
      <w:numFmt w:val="bullet"/>
      <w:lvlText w:val="•"/>
      <w:lvlJc w:val="left"/>
      <w:pPr>
        <w:tabs>
          <w:tab w:val="num" w:pos="2880"/>
        </w:tabs>
        <w:ind w:left="2880" w:hanging="360"/>
      </w:pPr>
      <w:rPr>
        <w:rFonts w:ascii="Arial" w:hAnsi="Arial" w:hint="default"/>
      </w:rPr>
    </w:lvl>
    <w:lvl w:ilvl="4" w:tplc="BE38EED0" w:tentative="1">
      <w:start w:val="1"/>
      <w:numFmt w:val="bullet"/>
      <w:lvlText w:val="•"/>
      <w:lvlJc w:val="left"/>
      <w:pPr>
        <w:tabs>
          <w:tab w:val="num" w:pos="3600"/>
        </w:tabs>
        <w:ind w:left="3600" w:hanging="360"/>
      </w:pPr>
      <w:rPr>
        <w:rFonts w:ascii="Arial" w:hAnsi="Arial" w:hint="default"/>
      </w:rPr>
    </w:lvl>
    <w:lvl w:ilvl="5" w:tplc="3C420DA8" w:tentative="1">
      <w:start w:val="1"/>
      <w:numFmt w:val="bullet"/>
      <w:lvlText w:val="•"/>
      <w:lvlJc w:val="left"/>
      <w:pPr>
        <w:tabs>
          <w:tab w:val="num" w:pos="4320"/>
        </w:tabs>
        <w:ind w:left="4320" w:hanging="360"/>
      </w:pPr>
      <w:rPr>
        <w:rFonts w:ascii="Arial" w:hAnsi="Arial" w:hint="default"/>
      </w:rPr>
    </w:lvl>
    <w:lvl w:ilvl="6" w:tplc="46DE362C" w:tentative="1">
      <w:start w:val="1"/>
      <w:numFmt w:val="bullet"/>
      <w:lvlText w:val="•"/>
      <w:lvlJc w:val="left"/>
      <w:pPr>
        <w:tabs>
          <w:tab w:val="num" w:pos="5040"/>
        </w:tabs>
        <w:ind w:left="5040" w:hanging="360"/>
      </w:pPr>
      <w:rPr>
        <w:rFonts w:ascii="Arial" w:hAnsi="Arial" w:hint="default"/>
      </w:rPr>
    </w:lvl>
    <w:lvl w:ilvl="7" w:tplc="966AE6EE" w:tentative="1">
      <w:start w:val="1"/>
      <w:numFmt w:val="bullet"/>
      <w:lvlText w:val="•"/>
      <w:lvlJc w:val="left"/>
      <w:pPr>
        <w:tabs>
          <w:tab w:val="num" w:pos="5760"/>
        </w:tabs>
        <w:ind w:left="5760" w:hanging="360"/>
      </w:pPr>
      <w:rPr>
        <w:rFonts w:ascii="Arial" w:hAnsi="Arial" w:hint="default"/>
      </w:rPr>
    </w:lvl>
    <w:lvl w:ilvl="8" w:tplc="BA60AD5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4585EDF"/>
    <w:multiLevelType w:val="hybridMultilevel"/>
    <w:tmpl w:val="C7AA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E965CF"/>
    <w:multiLevelType w:val="hybridMultilevel"/>
    <w:tmpl w:val="FEE0719C"/>
    <w:lvl w:ilvl="0" w:tplc="E26AC236">
      <w:start w:val="1"/>
      <w:numFmt w:val="bullet"/>
      <w:lvlText w:val="•"/>
      <w:lvlJc w:val="left"/>
      <w:pPr>
        <w:tabs>
          <w:tab w:val="num" w:pos="720"/>
        </w:tabs>
        <w:ind w:left="720" w:hanging="360"/>
      </w:pPr>
      <w:rPr>
        <w:rFonts w:ascii="Arial" w:hAnsi="Arial" w:hint="default"/>
      </w:rPr>
    </w:lvl>
    <w:lvl w:ilvl="1" w:tplc="429CED16" w:tentative="1">
      <w:start w:val="1"/>
      <w:numFmt w:val="bullet"/>
      <w:lvlText w:val="•"/>
      <w:lvlJc w:val="left"/>
      <w:pPr>
        <w:tabs>
          <w:tab w:val="num" w:pos="1440"/>
        </w:tabs>
        <w:ind w:left="1440" w:hanging="360"/>
      </w:pPr>
      <w:rPr>
        <w:rFonts w:ascii="Arial" w:hAnsi="Arial" w:hint="default"/>
      </w:rPr>
    </w:lvl>
    <w:lvl w:ilvl="2" w:tplc="18200B64" w:tentative="1">
      <w:start w:val="1"/>
      <w:numFmt w:val="bullet"/>
      <w:lvlText w:val="•"/>
      <w:lvlJc w:val="left"/>
      <w:pPr>
        <w:tabs>
          <w:tab w:val="num" w:pos="2160"/>
        </w:tabs>
        <w:ind w:left="2160" w:hanging="360"/>
      </w:pPr>
      <w:rPr>
        <w:rFonts w:ascii="Arial" w:hAnsi="Arial" w:hint="default"/>
      </w:rPr>
    </w:lvl>
    <w:lvl w:ilvl="3" w:tplc="66E6FB66" w:tentative="1">
      <w:start w:val="1"/>
      <w:numFmt w:val="bullet"/>
      <w:lvlText w:val="•"/>
      <w:lvlJc w:val="left"/>
      <w:pPr>
        <w:tabs>
          <w:tab w:val="num" w:pos="2880"/>
        </w:tabs>
        <w:ind w:left="2880" w:hanging="360"/>
      </w:pPr>
      <w:rPr>
        <w:rFonts w:ascii="Arial" w:hAnsi="Arial" w:hint="default"/>
      </w:rPr>
    </w:lvl>
    <w:lvl w:ilvl="4" w:tplc="151A01B0" w:tentative="1">
      <w:start w:val="1"/>
      <w:numFmt w:val="bullet"/>
      <w:lvlText w:val="•"/>
      <w:lvlJc w:val="left"/>
      <w:pPr>
        <w:tabs>
          <w:tab w:val="num" w:pos="3600"/>
        </w:tabs>
        <w:ind w:left="3600" w:hanging="360"/>
      </w:pPr>
      <w:rPr>
        <w:rFonts w:ascii="Arial" w:hAnsi="Arial" w:hint="default"/>
      </w:rPr>
    </w:lvl>
    <w:lvl w:ilvl="5" w:tplc="05AAB198" w:tentative="1">
      <w:start w:val="1"/>
      <w:numFmt w:val="bullet"/>
      <w:lvlText w:val="•"/>
      <w:lvlJc w:val="left"/>
      <w:pPr>
        <w:tabs>
          <w:tab w:val="num" w:pos="4320"/>
        </w:tabs>
        <w:ind w:left="4320" w:hanging="360"/>
      </w:pPr>
      <w:rPr>
        <w:rFonts w:ascii="Arial" w:hAnsi="Arial" w:hint="default"/>
      </w:rPr>
    </w:lvl>
    <w:lvl w:ilvl="6" w:tplc="8CF62152" w:tentative="1">
      <w:start w:val="1"/>
      <w:numFmt w:val="bullet"/>
      <w:lvlText w:val="•"/>
      <w:lvlJc w:val="left"/>
      <w:pPr>
        <w:tabs>
          <w:tab w:val="num" w:pos="5040"/>
        </w:tabs>
        <w:ind w:left="5040" w:hanging="360"/>
      </w:pPr>
      <w:rPr>
        <w:rFonts w:ascii="Arial" w:hAnsi="Arial" w:hint="default"/>
      </w:rPr>
    </w:lvl>
    <w:lvl w:ilvl="7" w:tplc="BE06913E" w:tentative="1">
      <w:start w:val="1"/>
      <w:numFmt w:val="bullet"/>
      <w:lvlText w:val="•"/>
      <w:lvlJc w:val="left"/>
      <w:pPr>
        <w:tabs>
          <w:tab w:val="num" w:pos="5760"/>
        </w:tabs>
        <w:ind w:left="5760" w:hanging="360"/>
      </w:pPr>
      <w:rPr>
        <w:rFonts w:ascii="Arial" w:hAnsi="Arial" w:hint="default"/>
      </w:rPr>
    </w:lvl>
    <w:lvl w:ilvl="8" w:tplc="A036D52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D633307"/>
    <w:multiLevelType w:val="hybridMultilevel"/>
    <w:tmpl w:val="B9662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71487A"/>
    <w:multiLevelType w:val="hybridMultilevel"/>
    <w:tmpl w:val="E414776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6E557A5D"/>
    <w:multiLevelType w:val="multilevel"/>
    <w:tmpl w:val="469AD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9739C5"/>
    <w:multiLevelType w:val="hybridMultilevel"/>
    <w:tmpl w:val="11FAED98"/>
    <w:lvl w:ilvl="0" w:tplc="9B267576">
      <w:start w:val="1"/>
      <w:numFmt w:val="upperRoman"/>
      <w:lvlText w:val="%1."/>
      <w:lvlJc w:val="left"/>
      <w:pPr>
        <w:ind w:left="432" w:hanging="432"/>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4A13E0"/>
    <w:multiLevelType w:val="hybridMultilevel"/>
    <w:tmpl w:val="755CC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3E68F1"/>
    <w:multiLevelType w:val="hybridMultilevel"/>
    <w:tmpl w:val="69B0F31E"/>
    <w:lvl w:ilvl="0" w:tplc="9B267576">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BF7FBA"/>
    <w:multiLevelType w:val="multilevel"/>
    <w:tmpl w:val="D21C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67E70"/>
    <w:multiLevelType w:val="hybridMultilevel"/>
    <w:tmpl w:val="BBD2F11C"/>
    <w:lvl w:ilvl="0" w:tplc="9B267576">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E70B4E"/>
    <w:multiLevelType w:val="hybridMultilevel"/>
    <w:tmpl w:val="AB103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5A4617"/>
    <w:multiLevelType w:val="hybridMultilevel"/>
    <w:tmpl w:val="2B8C182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8" w15:restartNumberingAfterBreak="0">
    <w:nsid w:val="7DC7192A"/>
    <w:multiLevelType w:val="multilevel"/>
    <w:tmpl w:val="0DD6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6999122">
    <w:abstractNumId w:val="41"/>
  </w:num>
  <w:num w:numId="2" w16cid:durableId="1143427139">
    <w:abstractNumId w:val="33"/>
  </w:num>
  <w:num w:numId="3" w16cid:durableId="108281148">
    <w:abstractNumId w:val="48"/>
  </w:num>
  <w:num w:numId="4" w16cid:durableId="589049040">
    <w:abstractNumId w:val="44"/>
  </w:num>
  <w:num w:numId="5" w16cid:durableId="1162698901">
    <w:abstractNumId w:val="28"/>
  </w:num>
  <w:num w:numId="6" w16cid:durableId="491723149">
    <w:abstractNumId w:val="0"/>
  </w:num>
  <w:num w:numId="7" w16cid:durableId="1654872895">
    <w:abstractNumId w:val="34"/>
  </w:num>
  <w:num w:numId="8" w16cid:durableId="1877966401">
    <w:abstractNumId w:val="31"/>
  </w:num>
  <w:num w:numId="9" w16cid:durableId="309868604">
    <w:abstractNumId w:val="5"/>
  </w:num>
  <w:num w:numId="10" w16cid:durableId="63377339">
    <w:abstractNumId w:val="12"/>
  </w:num>
  <w:num w:numId="11" w16cid:durableId="1120076848">
    <w:abstractNumId w:val="36"/>
  </w:num>
  <w:num w:numId="12" w16cid:durableId="1813937067">
    <w:abstractNumId w:val="35"/>
  </w:num>
  <w:num w:numId="13" w16cid:durableId="1593392485">
    <w:abstractNumId w:val="37"/>
  </w:num>
  <w:num w:numId="14" w16cid:durableId="135298984">
    <w:abstractNumId w:val="24"/>
  </w:num>
  <w:num w:numId="15" w16cid:durableId="311908637">
    <w:abstractNumId w:val="30"/>
  </w:num>
  <w:num w:numId="16" w16cid:durableId="1189182364">
    <w:abstractNumId w:val="11"/>
  </w:num>
  <w:num w:numId="17" w16cid:durableId="298264368">
    <w:abstractNumId w:val="40"/>
  </w:num>
  <w:num w:numId="18" w16cid:durableId="1748646443">
    <w:abstractNumId w:val="13"/>
  </w:num>
  <w:num w:numId="19" w16cid:durableId="1455324219">
    <w:abstractNumId w:val="20"/>
  </w:num>
  <w:num w:numId="20" w16cid:durableId="890112214">
    <w:abstractNumId w:val="19"/>
  </w:num>
  <w:num w:numId="21" w16cid:durableId="4720448">
    <w:abstractNumId w:val="17"/>
  </w:num>
  <w:num w:numId="22" w16cid:durableId="1993097709">
    <w:abstractNumId w:val="29"/>
  </w:num>
  <w:num w:numId="23" w16cid:durableId="661616922">
    <w:abstractNumId w:val="15"/>
  </w:num>
  <w:num w:numId="24" w16cid:durableId="1086611361">
    <w:abstractNumId w:val="32"/>
  </w:num>
  <w:num w:numId="25" w16cid:durableId="1040857243">
    <w:abstractNumId w:val="27"/>
  </w:num>
  <w:num w:numId="26" w16cid:durableId="455606561">
    <w:abstractNumId w:val="42"/>
  </w:num>
  <w:num w:numId="27" w16cid:durableId="823544463">
    <w:abstractNumId w:val="6"/>
  </w:num>
  <w:num w:numId="28" w16cid:durableId="168839254">
    <w:abstractNumId w:val="22"/>
  </w:num>
  <w:num w:numId="29" w16cid:durableId="934020175">
    <w:abstractNumId w:val="3"/>
  </w:num>
  <w:num w:numId="30" w16cid:durableId="1775325662">
    <w:abstractNumId w:val="45"/>
  </w:num>
  <w:num w:numId="31" w16cid:durableId="836118863">
    <w:abstractNumId w:val="43"/>
  </w:num>
  <w:num w:numId="32" w16cid:durableId="993922172">
    <w:abstractNumId w:val="8"/>
  </w:num>
  <w:num w:numId="33" w16cid:durableId="1376615897">
    <w:abstractNumId w:val="16"/>
  </w:num>
  <w:num w:numId="34" w16cid:durableId="864247075">
    <w:abstractNumId w:val="25"/>
  </w:num>
  <w:num w:numId="35" w16cid:durableId="364982550">
    <w:abstractNumId w:val="9"/>
  </w:num>
  <w:num w:numId="36" w16cid:durableId="1270972265">
    <w:abstractNumId w:val="18"/>
  </w:num>
  <w:num w:numId="37" w16cid:durableId="473258248">
    <w:abstractNumId w:val="14"/>
  </w:num>
  <w:num w:numId="38" w16cid:durableId="2054961829">
    <w:abstractNumId w:val="4"/>
  </w:num>
  <w:num w:numId="39" w16cid:durableId="1085034062">
    <w:abstractNumId w:val="2"/>
  </w:num>
  <w:num w:numId="40" w16cid:durableId="603996546">
    <w:abstractNumId w:val="26"/>
  </w:num>
  <w:num w:numId="41" w16cid:durableId="2013795771">
    <w:abstractNumId w:val="10"/>
  </w:num>
  <w:num w:numId="42" w16cid:durableId="681400153">
    <w:abstractNumId w:val="23"/>
  </w:num>
  <w:num w:numId="43" w16cid:durableId="495653891">
    <w:abstractNumId w:val="46"/>
  </w:num>
  <w:num w:numId="44" w16cid:durableId="58939198">
    <w:abstractNumId w:val="7"/>
  </w:num>
  <w:num w:numId="45" w16cid:durableId="1919056226">
    <w:abstractNumId w:val="1"/>
  </w:num>
  <w:num w:numId="46" w16cid:durableId="562717845">
    <w:abstractNumId w:val="39"/>
  </w:num>
  <w:num w:numId="47" w16cid:durableId="1916743512">
    <w:abstractNumId w:val="38"/>
  </w:num>
  <w:num w:numId="48" w16cid:durableId="554707163">
    <w:abstractNumId w:val="21"/>
  </w:num>
  <w:num w:numId="49" w16cid:durableId="1056051884">
    <w:abstractNumId w:val="4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865"/>
    <w:rsid w:val="00004119"/>
    <w:rsid w:val="00005145"/>
    <w:rsid w:val="00005C80"/>
    <w:rsid w:val="000062E2"/>
    <w:rsid w:val="000069D2"/>
    <w:rsid w:val="000119E7"/>
    <w:rsid w:val="0001200A"/>
    <w:rsid w:val="00013C68"/>
    <w:rsid w:val="00014BB9"/>
    <w:rsid w:val="00015755"/>
    <w:rsid w:val="0001657D"/>
    <w:rsid w:val="0001696C"/>
    <w:rsid w:val="00016BCB"/>
    <w:rsid w:val="000177BF"/>
    <w:rsid w:val="00017FC4"/>
    <w:rsid w:val="00022647"/>
    <w:rsid w:val="00022C68"/>
    <w:rsid w:val="00022D45"/>
    <w:rsid w:val="00022EFF"/>
    <w:rsid w:val="000232D4"/>
    <w:rsid w:val="00023ECF"/>
    <w:rsid w:val="00024738"/>
    <w:rsid w:val="0002667D"/>
    <w:rsid w:val="00026F89"/>
    <w:rsid w:val="0003058B"/>
    <w:rsid w:val="00031DA4"/>
    <w:rsid w:val="00031FB3"/>
    <w:rsid w:val="00032BA3"/>
    <w:rsid w:val="0003307E"/>
    <w:rsid w:val="0003369F"/>
    <w:rsid w:val="0003481B"/>
    <w:rsid w:val="00035283"/>
    <w:rsid w:val="00035AE5"/>
    <w:rsid w:val="00040331"/>
    <w:rsid w:val="00040A98"/>
    <w:rsid w:val="00041456"/>
    <w:rsid w:val="00041F8E"/>
    <w:rsid w:val="00042A32"/>
    <w:rsid w:val="00042C42"/>
    <w:rsid w:val="00043DD9"/>
    <w:rsid w:val="00045437"/>
    <w:rsid w:val="000462C0"/>
    <w:rsid w:val="00046636"/>
    <w:rsid w:val="00046661"/>
    <w:rsid w:val="00046765"/>
    <w:rsid w:val="00047558"/>
    <w:rsid w:val="0005025F"/>
    <w:rsid w:val="00052127"/>
    <w:rsid w:val="000529C8"/>
    <w:rsid w:val="00052C59"/>
    <w:rsid w:val="00055565"/>
    <w:rsid w:val="00055AE3"/>
    <w:rsid w:val="000562A0"/>
    <w:rsid w:val="000567B6"/>
    <w:rsid w:val="0005708F"/>
    <w:rsid w:val="00060265"/>
    <w:rsid w:val="000613D9"/>
    <w:rsid w:val="00063A66"/>
    <w:rsid w:val="00066708"/>
    <w:rsid w:val="00067264"/>
    <w:rsid w:val="000672BC"/>
    <w:rsid w:val="00071BD8"/>
    <w:rsid w:val="00072B81"/>
    <w:rsid w:val="00073034"/>
    <w:rsid w:val="00075555"/>
    <w:rsid w:val="000767FB"/>
    <w:rsid w:val="00076984"/>
    <w:rsid w:val="000775EA"/>
    <w:rsid w:val="00077764"/>
    <w:rsid w:val="00077C06"/>
    <w:rsid w:val="00077D13"/>
    <w:rsid w:val="000802C7"/>
    <w:rsid w:val="000806B6"/>
    <w:rsid w:val="00083E38"/>
    <w:rsid w:val="0008410C"/>
    <w:rsid w:val="0008567B"/>
    <w:rsid w:val="000859D7"/>
    <w:rsid w:val="00086159"/>
    <w:rsid w:val="00086F88"/>
    <w:rsid w:val="00087615"/>
    <w:rsid w:val="00087EC0"/>
    <w:rsid w:val="00090712"/>
    <w:rsid w:val="00091E80"/>
    <w:rsid w:val="00093270"/>
    <w:rsid w:val="00093A0D"/>
    <w:rsid w:val="00093D91"/>
    <w:rsid w:val="00094ADC"/>
    <w:rsid w:val="00095D04"/>
    <w:rsid w:val="00096044"/>
    <w:rsid w:val="0009721D"/>
    <w:rsid w:val="00097AAE"/>
    <w:rsid w:val="000A02D2"/>
    <w:rsid w:val="000A0887"/>
    <w:rsid w:val="000A1CB7"/>
    <w:rsid w:val="000A4968"/>
    <w:rsid w:val="000A4CA4"/>
    <w:rsid w:val="000A5185"/>
    <w:rsid w:val="000A5E0A"/>
    <w:rsid w:val="000A626B"/>
    <w:rsid w:val="000A65E5"/>
    <w:rsid w:val="000A6B00"/>
    <w:rsid w:val="000A6D4B"/>
    <w:rsid w:val="000B034F"/>
    <w:rsid w:val="000B0CB7"/>
    <w:rsid w:val="000B1BD5"/>
    <w:rsid w:val="000B1DEB"/>
    <w:rsid w:val="000B2068"/>
    <w:rsid w:val="000B27DB"/>
    <w:rsid w:val="000B2871"/>
    <w:rsid w:val="000B3ED2"/>
    <w:rsid w:val="000B4323"/>
    <w:rsid w:val="000B4417"/>
    <w:rsid w:val="000B4B13"/>
    <w:rsid w:val="000B4E6F"/>
    <w:rsid w:val="000B5108"/>
    <w:rsid w:val="000B7AC5"/>
    <w:rsid w:val="000C04CE"/>
    <w:rsid w:val="000C056E"/>
    <w:rsid w:val="000C3768"/>
    <w:rsid w:val="000C5068"/>
    <w:rsid w:val="000C5D90"/>
    <w:rsid w:val="000C7630"/>
    <w:rsid w:val="000C7702"/>
    <w:rsid w:val="000C7704"/>
    <w:rsid w:val="000C7E91"/>
    <w:rsid w:val="000D03B2"/>
    <w:rsid w:val="000D0615"/>
    <w:rsid w:val="000D104C"/>
    <w:rsid w:val="000D210F"/>
    <w:rsid w:val="000D23C5"/>
    <w:rsid w:val="000D2B77"/>
    <w:rsid w:val="000D2C61"/>
    <w:rsid w:val="000D35AF"/>
    <w:rsid w:val="000D3E01"/>
    <w:rsid w:val="000D41CF"/>
    <w:rsid w:val="000D5069"/>
    <w:rsid w:val="000D5109"/>
    <w:rsid w:val="000D55CA"/>
    <w:rsid w:val="000D56C3"/>
    <w:rsid w:val="000D5A28"/>
    <w:rsid w:val="000D6535"/>
    <w:rsid w:val="000D79F2"/>
    <w:rsid w:val="000E2703"/>
    <w:rsid w:val="000E2F65"/>
    <w:rsid w:val="000E44CD"/>
    <w:rsid w:val="000E5240"/>
    <w:rsid w:val="000F22D6"/>
    <w:rsid w:val="000F2525"/>
    <w:rsid w:val="000F52F6"/>
    <w:rsid w:val="000F5D10"/>
    <w:rsid w:val="000F6EF9"/>
    <w:rsid w:val="000F7936"/>
    <w:rsid w:val="000F7B5A"/>
    <w:rsid w:val="000F7CA3"/>
    <w:rsid w:val="000F7E23"/>
    <w:rsid w:val="00100019"/>
    <w:rsid w:val="00100214"/>
    <w:rsid w:val="00102F5B"/>
    <w:rsid w:val="001032A9"/>
    <w:rsid w:val="001038D0"/>
    <w:rsid w:val="00103E25"/>
    <w:rsid w:val="00103F12"/>
    <w:rsid w:val="001040D1"/>
    <w:rsid w:val="0010444D"/>
    <w:rsid w:val="00104939"/>
    <w:rsid w:val="00104A87"/>
    <w:rsid w:val="00105611"/>
    <w:rsid w:val="00105852"/>
    <w:rsid w:val="00105A56"/>
    <w:rsid w:val="0010635A"/>
    <w:rsid w:val="001100FA"/>
    <w:rsid w:val="0011292E"/>
    <w:rsid w:val="00112A38"/>
    <w:rsid w:val="00112AFD"/>
    <w:rsid w:val="00112E13"/>
    <w:rsid w:val="00113438"/>
    <w:rsid w:val="00114AB9"/>
    <w:rsid w:val="0011596D"/>
    <w:rsid w:val="00115BF4"/>
    <w:rsid w:val="00115DBB"/>
    <w:rsid w:val="0011622F"/>
    <w:rsid w:val="00117A76"/>
    <w:rsid w:val="00120337"/>
    <w:rsid w:val="00120FB5"/>
    <w:rsid w:val="00121CEF"/>
    <w:rsid w:val="001226DB"/>
    <w:rsid w:val="00123077"/>
    <w:rsid w:val="00125085"/>
    <w:rsid w:val="001252F8"/>
    <w:rsid w:val="001310B5"/>
    <w:rsid w:val="0013312E"/>
    <w:rsid w:val="0013370A"/>
    <w:rsid w:val="00133C49"/>
    <w:rsid w:val="001356C2"/>
    <w:rsid w:val="00136508"/>
    <w:rsid w:val="001369FC"/>
    <w:rsid w:val="00137043"/>
    <w:rsid w:val="00137092"/>
    <w:rsid w:val="00137489"/>
    <w:rsid w:val="00137F4B"/>
    <w:rsid w:val="0014020C"/>
    <w:rsid w:val="00140AEB"/>
    <w:rsid w:val="00141303"/>
    <w:rsid w:val="001438A8"/>
    <w:rsid w:val="00144158"/>
    <w:rsid w:val="00144621"/>
    <w:rsid w:val="00145F4F"/>
    <w:rsid w:val="00147668"/>
    <w:rsid w:val="00150720"/>
    <w:rsid w:val="00150C2F"/>
    <w:rsid w:val="00150C5A"/>
    <w:rsid w:val="00151367"/>
    <w:rsid w:val="00151524"/>
    <w:rsid w:val="0015161B"/>
    <w:rsid w:val="0015374D"/>
    <w:rsid w:val="00153AF2"/>
    <w:rsid w:val="001545A4"/>
    <w:rsid w:val="00154AF8"/>
    <w:rsid w:val="00154C0A"/>
    <w:rsid w:val="00154E67"/>
    <w:rsid w:val="00155B85"/>
    <w:rsid w:val="00155DC4"/>
    <w:rsid w:val="001563A5"/>
    <w:rsid w:val="00162720"/>
    <w:rsid w:val="001629AE"/>
    <w:rsid w:val="00164218"/>
    <w:rsid w:val="00164799"/>
    <w:rsid w:val="0016492F"/>
    <w:rsid w:val="00164A39"/>
    <w:rsid w:val="001669F9"/>
    <w:rsid w:val="001670DF"/>
    <w:rsid w:val="00171AB2"/>
    <w:rsid w:val="00172221"/>
    <w:rsid w:val="001742B8"/>
    <w:rsid w:val="001749F9"/>
    <w:rsid w:val="001768F6"/>
    <w:rsid w:val="00177330"/>
    <w:rsid w:val="00180BE7"/>
    <w:rsid w:val="00180E74"/>
    <w:rsid w:val="00181501"/>
    <w:rsid w:val="00182DBA"/>
    <w:rsid w:val="001854F9"/>
    <w:rsid w:val="00185A0C"/>
    <w:rsid w:val="00190B6B"/>
    <w:rsid w:val="00192355"/>
    <w:rsid w:val="00194158"/>
    <w:rsid w:val="00194AC7"/>
    <w:rsid w:val="00194D8D"/>
    <w:rsid w:val="001955BA"/>
    <w:rsid w:val="001A199B"/>
    <w:rsid w:val="001A1C67"/>
    <w:rsid w:val="001A1F50"/>
    <w:rsid w:val="001A21CF"/>
    <w:rsid w:val="001A2275"/>
    <w:rsid w:val="001A237E"/>
    <w:rsid w:val="001A31B0"/>
    <w:rsid w:val="001A3C79"/>
    <w:rsid w:val="001A4113"/>
    <w:rsid w:val="001A4CCA"/>
    <w:rsid w:val="001A6EF9"/>
    <w:rsid w:val="001A76BC"/>
    <w:rsid w:val="001A7722"/>
    <w:rsid w:val="001B09B4"/>
    <w:rsid w:val="001B0DC8"/>
    <w:rsid w:val="001B0F4F"/>
    <w:rsid w:val="001B16EF"/>
    <w:rsid w:val="001B1A48"/>
    <w:rsid w:val="001B2EEE"/>
    <w:rsid w:val="001B338A"/>
    <w:rsid w:val="001B3EB1"/>
    <w:rsid w:val="001B6E95"/>
    <w:rsid w:val="001B7B12"/>
    <w:rsid w:val="001B7B2A"/>
    <w:rsid w:val="001C0011"/>
    <w:rsid w:val="001C0408"/>
    <w:rsid w:val="001C09B0"/>
    <w:rsid w:val="001C202D"/>
    <w:rsid w:val="001C246D"/>
    <w:rsid w:val="001C2EB9"/>
    <w:rsid w:val="001C4979"/>
    <w:rsid w:val="001C5686"/>
    <w:rsid w:val="001C5981"/>
    <w:rsid w:val="001C61CA"/>
    <w:rsid w:val="001C63C5"/>
    <w:rsid w:val="001C6AAE"/>
    <w:rsid w:val="001C6C44"/>
    <w:rsid w:val="001C791D"/>
    <w:rsid w:val="001C7BA8"/>
    <w:rsid w:val="001D12A8"/>
    <w:rsid w:val="001D38D8"/>
    <w:rsid w:val="001D39DB"/>
    <w:rsid w:val="001D4126"/>
    <w:rsid w:val="001D4CCE"/>
    <w:rsid w:val="001D5E3D"/>
    <w:rsid w:val="001D611E"/>
    <w:rsid w:val="001D69A0"/>
    <w:rsid w:val="001D79A9"/>
    <w:rsid w:val="001D7E4D"/>
    <w:rsid w:val="001E0CA2"/>
    <w:rsid w:val="001E10DD"/>
    <w:rsid w:val="001E26B9"/>
    <w:rsid w:val="001E42B3"/>
    <w:rsid w:val="001E5FF9"/>
    <w:rsid w:val="001E6FB4"/>
    <w:rsid w:val="001E733E"/>
    <w:rsid w:val="001F036A"/>
    <w:rsid w:val="001F0EFC"/>
    <w:rsid w:val="001F1943"/>
    <w:rsid w:val="001F1C5C"/>
    <w:rsid w:val="001F39FA"/>
    <w:rsid w:val="001F4E75"/>
    <w:rsid w:val="001F5A95"/>
    <w:rsid w:val="001F75F2"/>
    <w:rsid w:val="001F775B"/>
    <w:rsid w:val="002018FE"/>
    <w:rsid w:val="00202899"/>
    <w:rsid w:val="002035DF"/>
    <w:rsid w:val="0020577B"/>
    <w:rsid w:val="0020578E"/>
    <w:rsid w:val="002057EB"/>
    <w:rsid w:val="00205F87"/>
    <w:rsid w:val="0020750B"/>
    <w:rsid w:val="002075D8"/>
    <w:rsid w:val="0021094E"/>
    <w:rsid w:val="002121AD"/>
    <w:rsid w:val="00213160"/>
    <w:rsid w:val="002131D5"/>
    <w:rsid w:val="002133DD"/>
    <w:rsid w:val="00214E81"/>
    <w:rsid w:val="002204AC"/>
    <w:rsid w:val="00221506"/>
    <w:rsid w:val="00221E06"/>
    <w:rsid w:val="00222CC8"/>
    <w:rsid w:val="00222E45"/>
    <w:rsid w:val="00223984"/>
    <w:rsid w:val="00223CCF"/>
    <w:rsid w:val="0022564F"/>
    <w:rsid w:val="00225E23"/>
    <w:rsid w:val="0022707D"/>
    <w:rsid w:val="002304F9"/>
    <w:rsid w:val="00232268"/>
    <w:rsid w:val="00232357"/>
    <w:rsid w:val="00233113"/>
    <w:rsid w:val="00233B80"/>
    <w:rsid w:val="00233E34"/>
    <w:rsid w:val="00234145"/>
    <w:rsid w:val="00235052"/>
    <w:rsid w:val="002359EB"/>
    <w:rsid w:val="002377CF"/>
    <w:rsid w:val="00237944"/>
    <w:rsid w:val="00237CF7"/>
    <w:rsid w:val="0024053B"/>
    <w:rsid w:val="00240F9C"/>
    <w:rsid w:val="002412E3"/>
    <w:rsid w:val="00241F1A"/>
    <w:rsid w:val="002423AD"/>
    <w:rsid w:val="00243A5B"/>
    <w:rsid w:val="00245A34"/>
    <w:rsid w:val="00245D27"/>
    <w:rsid w:val="00246567"/>
    <w:rsid w:val="00246929"/>
    <w:rsid w:val="00247D67"/>
    <w:rsid w:val="00247E63"/>
    <w:rsid w:val="00250794"/>
    <w:rsid w:val="002524B5"/>
    <w:rsid w:val="00253C8D"/>
    <w:rsid w:val="00253E35"/>
    <w:rsid w:val="00255F67"/>
    <w:rsid w:val="002571D0"/>
    <w:rsid w:val="002603A5"/>
    <w:rsid w:val="00261114"/>
    <w:rsid w:val="0026223F"/>
    <w:rsid w:val="0026337E"/>
    <w:rsid w:val="00264596"/>
    <w:rsid w:val="0026492A"/>
    <w:rsid w:val="00265D52"/>
    <w:rsid w:val="00270377"/>
    <w:rsid w:val="0027084B"/>
    <w:rsid w:val="00271516"/>
    <w:rsid w:val="00271534"/>
    <w:rsid w:val="0027156A"/>
    <w:rsid w:val="0027161B"/>
    <w:rsid w:val="00271D86"/>
    <w:rsid w:val="00271F3E"/>
    <w:rsid w:val="002720BC"/>
    <w:rsid w:val="00272733"/>
    <w:rsid w:val="00272B14"/>
    <w:rsid w:val="0027535B"/>
    <w:rsid w:val="002753A3"/>
    <w:rsid w:val="002766C8"/>
    <w:rsid w:val="00282B1F"/>
    <w:rsid w:val="0028392A"/>
    <w:rsid w:val="00284F05"/>
    <w:rsid w:val="00285C3E"/>
    <w:rsid w:val="00287F42"/>
    <w:rsid w:val="00290635"/>
    <w:rsid w:val="00291E86"/>
    <w:rsid w:val="00293438"/>
    <w:rsid w:val="00293479"/>
    <w:rsid w:val="002934ED"/>
    <w:rsid w:val="0029523C"/>
    <w:rsid w:val="00295D74"/>
    <w:rsid w:val="002970FD"/>
    <w:rsid w:val="002971A3"/>
    <w:rsid w:val="00297651"/>
    <w:rsid w:val="002A22F2"/>
    <w:rsid w:val="002A2B35"/>
    <w:rsid w:val="002A2FD0"/>
    <w:rsid w:val="002A5B2E"/>
    <w:rsid w:val="002A66C1"/>
    <w:rsid w:val="002A6D2E"/>
    <w:rsid w:val="002B0D31"/>
    <w:rsid w:val="002B14E2"/>
    <w:rsid w:val="002B1745"/>
    <w:rsid w:val="002B212A"/>
    <w:rsid w:val="002B5B89"/>
    <w:rsid w:val="002B7826"/>
    <w:rsid w:val="002C1B42"/>
    <w:rsid w:val="002C2076"/>
    <w:rsid w:val="002C20C8"/>
    <w:rsid w:val="002C2572"/>
    <w:rsid w:val="002C3072"/>
    <w:rsid w:val="002C48EE"/>
    <w:rsid w:val="002C5964"/>
    <w:rsid w:val="002D2226"/>
    <w:rsid w:val="002D3223"/>
    <w:rsid w:val="002D3513"/>
    <w:rsid w:val="002D467D"/>
    <w:rsid w:val="002D5F9F"/>
    <w:rsid w:val="002D6890"/>
    <w:rsid w:val="002D74C3"/>
    <w:rsid w:val="002E0600"/>
    <w:rsid w:val="002E357E"/>
    <w:rsid w:val="002E3707"/>
    <w:rsid w:val="002E3F66"/>
    <w:rsid w:val="002E46E1"/>
    <w:rsid w:val="002E5006"/>
    <w:rsid w:val="002E578A"/>
    <w:rsid w:val="002E65A7"/>
    <w:rsid w:val="002E6757"/>
    <w:rsid w:val="002E6819"/>
    <w:rsid w:val="002E6CD7"/>
    <w:rsid w:val="002E6D72"/>
    <w:rsid w:val="002F0CBD"/>
    <w:rsid w:val="002F0E3E"/>
    <w:rsid w:val="002F140D"/>
    <w:rsid w:val="002F15D1"/>
    <w:rsid w:val="002F1A66"/>
    <w:rsid w:val="002F259B"/>
    <w:rsid w:val="002F3245"/>
    <w:rsid w:val="002F3E25"/>
    <w:rsid w:val="002F3FBC"/>
    <w:rsid w:val="002F4742"/>
    <w:rsid w:val="002F4DE5"/>
    <w:rsid w:val="002F4E8D"/>
    <w:rsid w:val="002F64D1"/>
    <w:rsid w:val="00300C29"/>
    <w:rsid w:val="00301C38"/>
    <w:rsid w:val="00301C7F"/>
    <w:rsid w:val="00301EAA"/>
    <w:rsid w:val="003027BC"/>
    <w:rsid w:val="0030349A"/>
    <w:rsid w:val="00304D88"/>
    <w:rsid w:val="0030619F"/>
    <w:rsid w:val="0030665D"/>
    <w:rsid w:val="00306CC4"/>
    <w:rsid w:val="003077E9"/>
    <w:rsid w:val="003102DA"/>
    <w:rsid w:val="00311865"/>
    <w:rsid w:val="00312C9B"/>
    <w:rsid w:val="00312EFC"/>
    <w:rsid w:val="00313289"/>
    <w:rsid w:val="00313772"/>
    <w:rsid w:val="00313B15"/>
    <w:rsid w:val="00313D3D"/>
    <w:rsid w:val="00313DB1"/>
    <w:rsid w:val="00314AAD"/>
    <w:rsid w:val="00314FA5"/>
    <w:rsid w:val="00316442"/>
    <w:rsid w:val="00316D3E"/>
    <w:rsid w:val="003172E4"/>
    <w:rsid w:val="00320267"/>
    <w:rsid w:val="003207C3"/>
    <w:rsid w:val="00320BA9"/>
    <w:rsid w:val="0032150D"/>
    <w:rsid w:val="00322345"/>
    <w:rsid w:val="003235A6"/>
    <w:rsid w:val="00323F8B"/>
    <w:rsid w:val="0032519D"/>
    <w:rsid w:val="00325DCE"/>
    <w:rsid w:val="0032762E"/>
    <w:rsid w:val="00330069"/>
    <w:rsid w:val="003324E8"/>
    <w:rsid w:val="00332634"/>
    <w:rsid w:val="003331E2"/>
    <w:rsid w:val="00333FD2"/>
    <w:rsid w:val="00334745"/>
    <w:rsid w:val="00334DD9"/>
    <w:rsid w:val="00334EB6"/>
    <w:rsid w:val="003366B2"/>
    <w:rsid w:val="00337918"/>
    <w:rsid w:val="00340D58"/>
    <w:rsid w:val="00341851"/>
    <w:rsid w:val="003418F3"/>
    <w:rsid w:val="00342D7A"/>
    <w:rsid w:val="00343CD7"/>
    <w:rsid w:val="0034638F"/>
    <w:rsid w:val="00346B26"/>
    <w:rsid w:val="00346BA1"/>
    <w:rsid w:val="003474A8"/>
    <w:rsid w:val="00347B92"/>
    <w:rsid w:val="00347B9F"/>
    <w:rsid w:val="00350F09"/>
    <w:rsid w:val="00351151"/>
    <w:rsid w:val="00352474"/>
    <w:rsid w:val="0035256E"/>
    <w:rsid w:val="00352812"/>
    <w:rsid w:val="003537A3"/>
    <w:rsid w:val="00353825"/>
    <w:rsid w:val="00353996"/>
    <w:rsid w:val="00355890"/>
    <w:rsid w:val="0035798D"/>
    <w:rsid w:val="00357AEA"/>
    <w:rsid w:val="00357C01"/>
    <w:rsid w:val="003602B2"/>
    <w:rsid w:val="00360AD9"/>
    <w:rsid w:val="0036110B"/>
    <w:rsid w:val="00361F76"/>
    <w:rsid w:val="0036229B"/>
    <w:rsid w:val="00362ED0"/>
    <w:rsid w:val="003630D4"/>
    <w:rsid w:val="003633C6"/>
    <w:rsid w:val="003635EB"/>
    <w:rsid w:val="003657BC"/>
    <w:rsid w:val="003660BD"/>
    <w:rsid w:val="003664F7"/>
    <w:rsid w:val="003671AF"/>
    <w:rsid w:val="0036762A"/>
    <w:rsid w:val="00370AA7"/>
    <w:rsid w:val="00370E9C"/>
    <w:rsid w:val="00371725"/>
    <w:rsid w:val="00371FCC"/>
    <w:rsid w:val="00372EDA"/>
    <w:rsid w:val="003743CD"/>
    <w:rsid w:val="00376C8D"/>
    <w:rsid w:val="00376D2C"/>
    <w:rsid w:val="00377256"/>
    <w:rsid w:val="003779C6"/>
    <w:rsid w:val="003801DB"/>
    <w:rsid w:val="00380308"/>
    <w:rsid w:val="003834A7"/>
    <w:rsid w:val="003837B8"/>
    <w:rsid w:val="00385104"/>
    <w:rsid w:val="00385620"/>
    <w:rsid w:val="0038633C"/>
    <w:rsid w:val="00386794"/>
    <w:rsid w:val="00386B4E"/>
    <w:rsid w:val="00392DF4"/>
    <w:rsid w:val="00393463"/>
    <w:rsid w:val="003949E9"/>
    <w:rsid w:val="00394A0E"/>
    <w:rsid w:val="00395495"/>
    <w:rsid w:val="003954DB"/>
    <w:rsid w:val="00396ADF"/>
    <w:rsid w:val="003971ED"/>
    <w:rsid w:val="00397542"/>
    <w:rsid w:val="003975FB"/>
    <w:rsid w:val="003A09E1"/>
    <w:rsid w:val="003A10B0"/>
    <w:rsid w:val="003A10D6"/>
    <w:rsid w:val="003A130C"/>
    <w:rsid w:val="003A1D3B"/>
    <w:rsid w:val="003A2072"/>
    <w:rsid w:val="003A24C1"/>
    <w:rsid w:val="003A2681"/>
    <w:rsid w:val="003A6497"/>
    <w:rsid w:val="003B02B6"/>
    <w:rsid w:val="003B17AA"/>
    <w:rsid w:val="003B1D24"/>
    <w:rsid w:val="003B3F65"/>
    <w:rsid w:val="003B5E41"/>
    <w:rsid w:val="003B7307"/>
    <w:rsid w:val="003B7C9D"/>
    <w:rsid w:val="003C0590"/>
    <w:rsid w:val="003C1CCD"/>
    <w:rsid w:val="003C3307"/>
    <w:rsid w:val="003C35D1"/>
    <w:rsid w:val="003C56C7"/>
    <w:rsid w:val="003C66E7"/>
    <w:rsid w:val="003C6EA9"/>
    <w:rsid w:val="003C79C9"/>
    <w:rsid w:val="003D0CD6"/>
    <w:rsid w:val="003D3A30"/>
    <w:rsid w:val="003D4260"/>
    <w:rsid w:val="003D46AA"/>
    <w:rsid w:val="003D4BB4"/>
    <w:rsid w:val="003E0188"/>
    <w:rsid w:val="003E018C"/>
    <w:rsid w:val="003E06DE"/>
    <w:rsid w:val="003E0975"/>
    <w:rsid w:val="003E10CD"/>
    <w:rsid w:val="003E1BD2"/>
    <w:rsid w:val="003E23F2"/>
    <w:rsid w:val="003E3653"/>
    <w:rsid w:val="003E4027"/>
    <w:rsid w:val="003E48F0"/>
    <w:rsid w:val="003E4C26"/>
    <w:rsid w:val="003E50AC"/>
    <w:rsid w:val="003E518D"/>
    <w:rsid w:val="003E55F1"/>
    <w:rsid w:val="003E5CF8"/>
    <w:rsid w:val="003F0663"/>
    <w:rsid w:val="003F1654"/>
    <w:rsid w:val="003F281F"/>
    <w:rsid w:val="003F4850"/>
    <w:rsid w:val="003F4D4F"/>
    <w:rsid w:val="003F515F"/>
    <w:rsid w:val="003F5424"/>
    <w:rsid w:val="003F5780"/>
    <w:rsid w:val="003F5D2F"/>
    <w:rsid w:val="003F7203"/>
    <w:rsid w:val="004015F9"/>
    <w:rsid w:val="00401E56"/>
    <w:rsid w:val="00403108"/>
    <w:rsid w:val="00403651"/>
    <w:rsid w:val="0040571E"/>
    <w:rsid w:val="004059F1"/>
    <w:rsid w:val="004060D8"/>
    <w:rsid w:val="00412667"/>
    <w:rsid w:val="004131DB"/>
    <w:rsid w:val="004139BA"/>
    <w:rsid w:val="004140B2"/>
    <w:rsid w:val="00414233"/>
    <w:rsid w:val="00414943"/>
    <w:rsid w:val="00414B62"/>
    <w:rsid w:val="004153F8"/>
    <w:rsid w:val="00416659"/>
    <w:rsid w:val="00416B38"/>
    <w:rsid w:val="0041748C"/>
    <w:rsid w:val="00420785"/>
    <w:rsid w:val="004228C9"/>
    <w:rsid w:val="00422C26"/>
    <w:rsid w:val="00425269"/>
    <w:rsid w:val="00425F3C"/>
    <w:rsid w:val="004262FF"/>
    <w:rsid w:val="00427EB2"/>
    <w:rsid w:val="00430578"/>
    <w:rsid w:val="00431ADF"/>
    <w:rsid w:val="004340EE"/>
    <w:rsid w:val="004347BA"/>
    <w:rsid w:val="004348DA"/>
    <w:rsid w:val="00434EC9"/>
    <w:rsid w:val="004375CE"/>
    <w:rsid w:val="00437951"/>
    <w:rsid w:val="00440F71"/>
    <w:rsid w:val="00441D12"/>
    <w:rsid w:val="00441D79"/>
    <w:rsid w:val="00442C19"/>
    <w:rsid w:val="00444BAA"/>
    <w:rsid w:val="004467C6"/>
    <w:rsid w:val="004504EE"/>
    <w:rsid w:val="004508AD"/>
    <w:rsid w:val="00450DBD"/>
    <w:rsid w:val="00451981"/>
    <w:rsid w:val="004529BE"/>
    <w:rsid w:val="00455C48"/>
    <w:rsid w:val="00457DC7"/>
    <w:rsid w:val="004600CF"/>
    <w:rsid w:val="00460F9D"/>
    <w:rsid w:val="00461479"/>
    <w:rsid w:val="004618CF"/>
    <w:rsid w:val="00462242"/>
    <w:rsid w:val="00462B73"/>
    <w:rsid w:val="00462DE5"/>
    <w:rsid w:val="00463597"/>
    <w:rsid w:val="004637D7"/>
    <w:rsid w:val="00465E79"/>
    <w:rsid w:val="004677B3"/>
    <w:rsid w:val="00470DCA"/>
    <w:rsid w:val="0047513E"/>
    <w:rsid w:val="004756FC"/>
    <w:rsid w:val="004763A3"/>
    <w:rsid w:val="0047654E"/>
    <w:rsid w:val="004769FA"/>
    <w:rsid w:val="00476EA2"/>
    <w:rsid w:val="00477658"/>
    <w:rsid w:val="00481706"/>
    <w:rsid w:val="00482071"/>
    <w:rsid w:val="00484AB7"/>
    <w:rsid w:val="004876ED"/>
    <w:rsid w:val="00487DD6"/>
    <w:rsid w:val="00487F0D"/>
    <w:rsid w:val="004901C0"/>
    <w:rsid w:val="00490BCA"/>
    <w:rsid w:val="0049147C"/>
    <w:rsid w:val="00492192"/>
    <w:rsid w:val="00492B77"/>
    <w:rsid w:val="00493171"/>
    <w:rsid w:val="00493664"/>
    <w:rsid w:val="00493B11"/>
    <w:rsid w:val="004956F1"/>
    <w:rsid w:val="00495FC7"/>
    <w:rsid w:val="0049703B"/>
    <w:rsid w:val="0049725A"/>
    <w:rsid w:val="004A0CFA"/>
    <w:rsid w:val="004A0D89"/>
    <w:rsid w:val="004A119C"/>
    <w:rsid w:val="004A17D7"/>
    <w:rsid w:val="004A1EEA"/>
    <w:rsid w:val="004A3C5C"/>
    <w:rsid w:val="004A3E91"/>
    <w:rsid w:val="004A471E"/>
    <w:rsid w:val="004A588E"/>
    <w:rsid w:val="004A5EF9"/>
    <w:rsid w:val="004A6F76"/>
    <w:rsid w:val="004A6FB4"/>
    <w:rsid w:val="004B141C"/>
    <w:rsid w:val="004B299E"/>
    <w:rsid w:val="004B351F"/>
    <w:rsid w:val="004B3D4F"/>
    <w:rsid w:val="004B3FC0"/>
    <w:rsid w:val="004B51E1"/>
    <w:rsid w:val="004B5D0B"/>
    <w:rsid w:val="004B64FA"/>
    <w:rsid w:val="004B6817"/>
    <w:rsid w:val="004C1086"/>
    <w:rsid w:val="004C1AA8"/>
    <w:rsid w:val="004C3FCA"/>
    <w:rsid w:val="004C6523"/>
    <w:rsid w:val="004C717C"/>
    <w:rsid w:val="004C72E9"/>
    <w:rsid w:val="004D0F3E"/>
    <w:rsid w:val="004D1CB3"/>
    <w:rsid w:val="004D21E0"/>
    <w:rsid w:val="004D38FE"/>
    <w:rsid w:val="004E01E8"/>
    <w:rsid w:val="004E04A5"/>
    <w:rsid w:val="004E2D23"/>
    <w:rsid w:val="004E3342"/>
    <w:rsid w:val="004E3479"/>
    <w:rsid w:val="004E3D09"/>
    <w:rsid w:val="004E404D"/>
    <w:rsid w:val="004E4357"/>
    <w:rsid w:val="004E4DCB"/>
    <w:rsid w:val="004E530B"/>
    <w:rsid w:val="004E5AC6"/>
    <w:rsid w:val="004E7C21"/>
    <w:rsid w:val="004F0B55"/>
    <w:rsid w:val="004F0D30"/>
    <w:rsid w:val="004F17BF"/>
    <w:rsid w:val="004F4AC9"/>
    <w:rsid w:val="004F4F8C"/>
    <w:rsid w:val="004F5530"/>
    <w:rsid w:val="004F6A3E"/>
    <w:rsid w:val="004F6BA3"/>
    <w:rsid w:val="004F6E9C"/>
    <w:rsid w:val="004F6F78"/>
    <w:rsid w:val="004F7673"/>
    <w:rsid w:val="004F7972"/>
    <w:rsid w:val="004F7B9F"/>
    <w:rsid w:val="005002E6"/>
    <w:rsid w:val="005005C9"/>
    <w:rsid w:val="00500DE6"/>
    <w:rsid w:val="00502860"/>
    <w:rsid w:val="00503087"/>
    <w:rsid w:val="0050401A"/>
    <w:rsid w:val="00504A27"/>
    <w:rsid w:val="0050590B"/>
    <w:rsid w:val="005064E5"/>
    <w:rsid w:val="00506CCB"/>
    <w:rsid w:val="00506EFC"/>
    <w:rsid w:val="00510459"/>
    <w:rsid w:val="00515071"/>
    <w:rsid w:val="00515F11"/>
    <w:rsid w:val="00516CD0"/>
    <w:rsid w:val="00516ECE"/>
    <w:rsid w:val="005172D4"/>
    <w:rsid w:val="005201D2"/>
    <w:rsid w:val="00521245"/>
    <w:rsid w:val="00521DC9"/>
    <w:rsid w:val="00523B18"/>
    <w:rsid w:val="00524061"/>
    <w:rsid w:val="0052599A"/>
    <w:rsid w:val="005309FF"/>
    <w:rsid w:val="00530ACF"/>
    <w:rsid w:val="00530C63"/>
    <w:rsid w:val="00531173"/>
    <w:rsid w:val="00531278"/>
    <w:rsid w:val="0053190E"/>
    <w:rsid w:val="00531DDC"/>
    <w:rsid w:val="00534B43"/>
    <w:rsid w:val="00535783"/>
    <w:rsid w:val="005369A1"/>
    <w:rsid w:val="00536CE9"/>
    <w:rsid w:val="00536D54"/>
    <w:rsid w:val="00537683"/>
    <w:rsid w:val="00537EEC"/>
    <w:rsid w:val="005400F3"/>
    <w:rsid w:val="00540DD5"/>
    <w:rsid w:val="00540E8C"/>
    <w:rsid w:val="00542984"/>
    <w:rsid w:val="00544929"/>
    <w:rsid w:val="0054504E"/>
    <w:rsid w:val="005467F3"/>
    <w:rsid w:val="00547351"/>
    <w:rsid w:val="005474E3"/>
    <w:rsid w:val="0055168A"/>
    <w:rsid w:val="00551C16"/>
    <w:rsid w:val="005561F6"/>
    <w:rsid w:val="00556842"/>
    <w:rsid w:val="0055684D"/>
    <w:rsid w:val="00556CB9"/>
    <w:rsid w:val="005578CC"/>
    <w:rsid w:val="005651CF"/>
    <w:rsid w:val="005654D3"/>
    <w:rsid w:val="005657D4"/>
    <w:rsid w:val="005665A0"/>
    <w:rsid w:val="005665DD"/>
    <w:rsid w:val="0056744F"/>
    <w:rsid w:val="00567DB1"/>
    <w:rsid w:val="005709C9"/>
    <w:rsid w:val="00570E4B"/>
    <w:rsid w:val="005718E4"/>
    <w:rsid w:val="00572314"/>
    <w:rsid w:val="00572A01"/>
    <w:rsid w:val="005731AA"/>
    <w:rsid w:val="0057350E"/>
    <w:rsid w:val="00575B06"/>
    <w:rsid w:val="0057616D"/>
    <w:rsid w:val="00576859"/>
    <w:rsid w:val="00576E95"/>
    <w:rsid w:val="0057711F"/>
    <w:rsid w:val="005804C1"/>
    <w:rsid w:val="00581129"/>
    <w:rsid w:val="00584070"/>
    <w:rsid w:val="005852EB"/>
    <w:rsid w:val="0058600D"/>
    <w:rsid w:val="00586019"/>
    <w:rsid w:val="00587402"/>
    <w:rsid w:val="00587C81"/>
    <w:rsid w:val="00590D38"/>
    <w:rsid w:val="00592852"/>
    <w:rsid w:val="0059345D"/>
    <w:rsid w:val="00596601"/>
    <w:rsid w:val="005A0277"/>
    <w:rsid w:val="005A09B5"/>
    <w:rsid w:val="005A1F9B"/>
    <w:rsid w:val="005A2BAA"/>
    <w:rsid w:val="005A30FB"/>
    <w:rsid w:val="005A4A43"/>
    <w:rsid w:val="005A4BF5"/>
    <w:rsid w:val="005A5694"/>
    <w:rsid w:val="005A5F8F"/>
    <w:rsid w:val="005A6B86"/>
    <w:rsid w:val="005A7398"/>
    <w:rsid w:val="005A75BB"/>
    <w:rsid w:val="005B0BE5"/>
    <w:rsid w:val="005B134A"/>
    <w:rsid w:val="005B4A67"/>
    <w:rsid w:val="005B4B82"/>
    <w:rsid w:val="005B5852"/>
    <w:rsid w:val="005B70BA"/>
    <w:rsid w:val="005B7536"/>
    <w:rsid w:val="005B7795"/>
    <w:rsid w:val="005C1789"/>
    <w:rsid w:val="005C2A0E"/>
    <w:rsid w:val="005C3638"/>
    <w:rsid w:val="005C5024"/>
    <w:rsid w:val="005C539B"/>
    <w:rsid w:val="005C6114"/>
    <w:rsid w:val="005C6E6A"/>
    <w:rsid w:val="005D220F"/>
    <w:rsid w:val="005D2334"/>
    <w:rsid w:val="005D262E"/>
    <w:rsid w:val="005D37BD"/>
    <w:rsid w:val="005D3E1D"/>
    <w:rsid w:val="005D4D56"/>
    <w:rsid w:val="005D591D"/>
    <w:rsid w:val="005DD518"/>
    <w:rsid w:val="005E0AB9"/>
    <w:rsid w:val="005E1395"/>
    <w:rsid w:val="005E35EA"/>
    <w:rsid w:val="005E3612"/>
    <w:rsid w:val="005E37CF"/>
    <w:rsid w:val="005E4337"/>
    <w:rsid w:val="005E7112"/>
    <w:rsid w:val="005E7FF9"/>
    <w:rsid w:val="005F2BF5"/>
    <w:rsid w:val="005F2D90"/>
    <w:rsid w:val="005F2E27"/>
    <w:rsid w:val="005F31B9"/>
    <w:rsid w:val="005F31C0"/>
    <w:rsid w:val="005F3B3E"/>
    <w:rsid w:val="005F51A5"/>
    <w:rsid w:val="005F564A"/>
    <w:rsid w:val="005F66EB"/>
    <w:rsid w:val="005F6F84"/>
    <w:rsid w:val="00600A86"/>
    <w:rsid w:val="00601937"/>
    <w:rsid w:val="00602766"/>
    <w:rsid w:val="00603F1D"/>
    <w:rsid w:val="00605A47"/>
    <w:rsid w:val="0060648A"/>
    <w:rsid w:val="00607224"/>
    <w:rsid w:val="0060742B"/>
    <w:rsid w:val="00611A67"/>
    <w:rsid w:val="00611DC9"/>
    <w:rsid w:val="00612C8B"/>
    <w:rsid w:val="0061387A"/>
    <w:rsid w:val="00613B54"/>
    <w:rsid w:val="00613C52"/>
    <w:rsid w:val="00616A5F"/>
    <w:rsid w:val="00620FF0"/>
    <w:rsid w:val="006214C5"/>
    <w:rsid w:val="00622755"/>
    <w:rsid w:val="00622F0C"/>
    <w:rsid w:val="0062535B"/>
    <w:rsid w:val="00626C82"/>
    <w:rsid w:val="00626DAD"/>
    <w:rsid w:val="006272D2"/>
    <w:rsid w:val="0062758C"/>
    <w:rsid w:val="006275DC"/>
    <w:rsid w:val="00627FA4"/>
    <w:rsid w:val="00630482"/>
    <w:rsid w:val="00630988"/>
    <w:rsid w:val="0063225E"/>
    <w:rsid w:val="00632EFA"/>
    <w:rsid w:val="00633811"/>
    <w:rsid w:val="00633954"/>
    <w:rsid w:val="006342E8"/>
    <w:rsid w:val="006354D8"/>
    <w:rsid w:val="0063602D"/>
    <w:rsid w:val="00637A71"/>
    <w:rsid w:val="00640179"/>
    <w:rsid w:val="00640CB3"/>
    <w:rsid w:val="00643030"/>
    <w:rsid w:val="006438A2"/>
    <w:rsid w:val="00645E6D"/>
    <w:rsid w:val="00646AB8"/>
    <w:rsid w:val="006502B4"/>
    <w:rsid w:val="00650B2C"/>
    <w:rsid w:val="00650B3C"/>
    <w:rsid w:val="006511F9"/>
    <w:rsid w:val="00651890"/>
    <w:rsid w:val="00651BF4"/>
    <w:rsid w:val="00652185"/>
    <w:rsid w:val="0065357E"/>
    <w:rsid w:val="0065597B"/>
    <w:rsid w:val="006573D6"/>
    <w:rsid w:val="00657C3C"/>
    <w:rsid w:val="00661687"/>
    <w:rsid w:val="00661B11"/>
    <w:rsid w:val="00661CAF"/>
    <w:rsid w:val="00666C62"/>
    <w:rsid w:val="00667D6C"/>
    <w:rsid w:val="006707AA"/>
    <w:rsid w:val="006707BA"/>
    <w:rsid w:val="006716D8"/>
    <w:rsid w:val="00671739"/>
    <w:rsid w:val="006718C0"/>
    <w:rsid w:val="00671D0B"/>
    <w:rsid w:val="00673748"/>
    <w:rsid w:val="00673EF0"/>
    <w:rsid w:val="0067496E"/>
    <w:rsid w:val="00674A86"/>
    <w:rsid w:val="006753DC"/>
    <w:rsid w:val="00675BAB"/>
    <w:rsid w:val="00675C89"/>
    <w:rsid w:val="00676122"/>
    <w:rsid w:val="00676C2D"/>
    <w:rsid w:val="006771C8"/>
    <w:rsid w:val="00677C6C"/>
    <w:rsid w:val="00681978"/>
    <w:rsid w:val="00682EE5"/>
    <w:rsid w:val="00683077"/>
    <w:rsid w:val="00683E17"/>
    <w:rsid w:val="006854F9"/>
    <w:rsid w:val="0068628A"/>
    <w:rsid w:val="006867A9"/>
    <w:rsid w:val="006909D0"/>
    <w:rsid w:val="00690C9D"/>
    <w:rsid w:val="00690D35"/>
    <w:rsid w:val="0069517A"/>
    <w:rsid w:val="006951B6"/>
    <w:rsid w:val="006951EA"/>
    <w:rsid w:val="00695995"/>
    <w:rsid w:val="00695C4A"/>
    <w:rsid w:val="006976BB"/>
    <w:rsid w:val="006976C7"/>
    <w:rsid w:val="00697A25"/>
    <w:rsid w:val="00697D35"/>
    <w:rsid w:val="006A0400"/>
    <w:rsid w:val="006A0C84"/>
    <w:rsid w:val="006A1289"/>
    <w:rsid w:val="006A1762"/>
    <w:rsid w:val="006A225A"/>
    <w:rsid w:val="006A3734"/>
    <w:rsid w:val="006A5AE4"/>
    <w:rsid w:val="006A5F79"/>
    <w:rsid w:val="006A6B89"/>
    <w:rsid w:val="006A71F3"/>
    <w:rsid w:val="006A7AD0"/>
    <w:rsid w:val="006B12DA"/>
    <w:rsid w:val="006B1B3F"/>
    <w:rsid w:val="006B1D40"/>
    <w:rsid w:val="006B2069"/>
    <w:rsid w:val="006B24B6"/>
    <w:rsid w:val="006B3261"/>
    <w:rsid w:val="006B378D"/>
    <w:rsid w:val="006B37E6"/>
    <w:rsid w:val="006B50B2"/>
    <w:rsid w:val="006B5EB0"/>
    <w:rsid w:val="006C10B3"/>
    <w:rsid w:val="006C221E"/>
    <w:rsid w:val="006C2914"/>
    <w:rsid w:val="006C2E27"/>
    <w:rsid w:val="006C35A5"/>
    <w:rsid w:val="006C3D89"/>
    <w:rsid w:val="006C4232"/>
    <w:rsid w:val="006C693A"/>
    <w:rsid w:val="006D038F"/>
    <w:rsid w:val="006D0D0B"/>
    <w:rsid w:val="006D0DD4"/>
    <w:rsid w:val="006D2950"/>
    <w:rsid w:val="006D31C1"/>
    <w:rsid w:val="006D34F3"/>
    <w:rsid w:val="006D3FC4"/>
    <w:rsid w:val="006D7FA3"/>
    <w:rsid w:val="006E01FE"/>
    <w:rsid w:val="006E036D"/>
    <w:rsid w:val="006E0620"/>
    <w:rsid w:val="006E0664"/>
    <w:rsid w:val="006E1539"/>
    <w:rsid w:val="006E1A32"/>
    <w:rsid w:val="006E1C26"/>
    <w:rsid w:val="006E2018"/>
    <w:rsid w:val="006E27DC"/>
    <w:rsid w:val="006E39B4"/>
    <w:rsid w:val="006E3AAE"/>
    <w:rsid w:val="006E43F3"/>
    <w:rsid w:val="006E4EBF"/>
    <w:rsid w:val="006E5C56"/>
    <w:rsid w:val="006E6400"/>
    <w:rsid w:val="006E697A"/>
    <w:rsid w:val="006F03E4"/>
    <w:rsid w:val="006F157B"/>
    <w:rsid w:val="006F2310"/>
    <w:rsid w:val="006F2DCC"/>
    <w:rsid w:val="006F4756"/>
    <w:rsid w:val="006F7848"/>
    <w:rsid w:val="006F7B75"/>
    <w:rsid w:val="00700AA6"/>
    <w:rsid w:val="0070103B"/>
    <w:rsid w:val="0070204E"/>
    <w:rsid w:val="007028F2"/>
    <w:rsid w:val="00703339"/>
    <w:rsid w:val="0070346E"/>
    <w:rsid w:val="00705513"/>
    <w:rsid w:val="00706328"/>
    <w:rsid w:val="0070761C"/>
    <w:rsid w:val="0071338C"/>
    <w:rsid w:val="00714672"/>
    <w:rsid w:val="00714683"/>
    <w:rsid w:val="0071599C"/>
    <w:rsid w:val="00715D62"/>
    <w:rsid w:val="0071678A"/>
    <w:rsid w:val="00717611"/>
    <w:rsid w:val="007213DD"/>
    <w:rsid w:val="00723061"/>
    <w:rsid w:val="00725288"/>
    <w:rsid w:val="00725E0E"/>
    <w:rsid w:val="007269B4"/>
    <w:rsid w:val="00726A75"/>
    <w:rsid w:val="00726B4E"/>
    <w:rsid w:val="00731F4A"/>
    <w:rsid w:val="00732348"/>
    <w:rsid w:val="00732F9F"/>
    <w:rsid w:val="00734833"/>
    <w:rsid w:val="00736248"/>
    <w:rsid w:val="0074030C"/>
    <w:rsid w:val="00740B00"/>
    <w:rsid w:val="00740E35"/>
    <w:rsid w:val="00741C61"/>
    <w:rsid w:val="007427A4"/>
    <w:rsid w:val="00743844"/>
    <w:rsid w:val="00743BC0"/>
    <w:rsid w:val="00745031"/>
    <w:rsid w:val="007455F0"/>
    <w:rsid w:val="00745B5C"/>
    <w:rsid w:val="00746C4C"/>
    <w:rsid w:val="00747151"/>
    <w:rsid w:val="0074759A"/>
    <w:rsid w:val="007514C8"/>
    <w:rsid w:val="00754958"/>
    <w:rsid w:val="007556DF"/>
    <w:rsid w:val="0076100A"/>
    <w:rsid w:val="007618F3"/>
    <w:rsid w:val="00761943"/>
    <w:rsid w:val="00761B17"/>
    <w:rsid w:val="00761DAD"/>
    <w:rsid w:val="007625F9"/>
    <w:rsid w:val="00762CDC"/>
    <w:rsid w:val="00762F01"/>
    <w:rsid w:val="00763A0D"/>
    <w:rsid w:val="00764673"/>
    <w:rsid w:val="00764B28"/>
    <w:rsid w:val="007656D6"/>
    <w:rsid w:val="00765F15"/>
    <w:rsid w:val="00767529"/>
    <w:rsid w:val="007705F5"/>
    <w:rsid w:val="00770BDE"/>
    <w:rsid w:val="00773D12"/>
    <w:rsid w:val="00774421"/>
    <w:rsid w:val="007752AC"/>
    <w:rsid w:val="00775666"/>
    <w:rsid w:val="007800B1"/>
    <w:rsid w:val="00780396"/>
    <w:rsid w:val="007809D6"/>
    <w:rsid w:val="007825C1"/>
    <w:rsid w:val="00782C4A"/>
    <w:rsid w:val="00783328"/>
    <w:rsid w:val="0078374A"/>
    <w:rsid w:val="00783B35"/>
    <w:rsid w:val="007842A4"/>
    <w:rsid w:val="0078455A"/>
    <w:rsid w:val="007846D3"/>
    <w:rsid w:val="00784C98"/>
    <w:rsid w:val="00784D52"/>
    <w:rsid w:val="007854D0"/>
    <w:rsid w:val="00785FD5"/>
    <w:rsid w:val="007863BC"/>
    <w:rsid w:val="00787E26"/>
    <w:rsid w:val="00793483"/>
    <w:rsid w:val="00793F74"/>
    <w:rsid w:val="007954C9"/>
    <w:rsid w:val="00796034"/>
    <w:rsid w:val="007970AE"/>
    <w:rsid w:val="007A0572"/>
    <w:rsid w:val="007A0E85"/>
    <w:rsid w:val="007A2084"/>
    <w:rsid w:val="007A2BFA"/>
    <w:rsid w:val="007A2DC3"/>
    <w:rsid w:val="007A2F9F"/>
    <w:rsid w:val="007A387F"/>
    <w:rsid w:val="007A4259"/>
    <w:rsid w:val="007A4B1B"/>
    <w:rsid w:val="007A4F3E"/>
    <w:rsid w:val="007A4FA5"/>
    <w:rsid w:val="007A68ED"/>
    <w:rsid w:val="007A69B2"/>
    <w:rsid w:val="007A719F"/>
    <w:rsid w:val="007A7EA0"/>
    <w:rsid w:val="007B0047"/>
    <w:rsid w:val="007B25B3"/>
    <w:rsid w:val="007B3250"/>
    <w:rsid w:val="007B7C1B"/>
    <w:rsid w:val="007C02C2"/>
    <w:rsid w:val="007C18F5"/>
    <w:rsid w:val="007C1C26"/>
    <w:rsid w:val="007C2385"/>
    <w:rsid w:val="007C2C32"/>
    <w:rsid w:val="007C2C48"/>
    <w:rsid w:val="007C2D9E"/>
    <w:rsid w:val="007C2E4F"/>
    <w:rsid w:val="007C4643"/>
    <w:rsid w:val="007C5F7D"/>
    <w:rsid w:val="007C718F"/>
    <w:rsid w:val="007D2034"/>
    <w:rsid w:val="007D281E"/>
    <w:rsid w:val="007D3660"/>
    <w:rsid w:val="007D5D15"/>
    <w:rsid w:val="007D5EAD"/>
    <w:rsid w:val="007D768A"/>
    <w:rsid w:val="007D78B9"/>
    <w:rsid w:val="007E0311"/>
    <w:rsid w:val="007E08E9"/>
    <w:rsid w:val="007E1361"/>
    <w:rsid w:val="007E1E40"/>
    <w:rsid w:val="007E5006"/>
    <w:rsid w:val="007E6694"/>
    <w:rsid w:val="007E72D0"/>
    <w:rsid w:val="007E7FB6"/>
    <w:rsid w:val="007F0A1B"/>
    <w:rsid w:val="007F1976"/>
    <w:rsid w:val="007F1BE7"/>
    <w:rsid w:val="007F1D4A"/>
    <w:rsid w:val="007F20B6"/>
    <w:rsid w:val="007F33CA"/>
    <w:rsid w:val="007F37D7"/>
    <w:rsid w:val="007F40B0"/>
    <w:rsid w:val="007F544D"/>
    <w:rsid w:val="007F5577"/>
    <w:rsid w:val="007F56BB"/>
    <w:rsid w:val="008007B7"/>
    <w:rsid w:val="00800ED9"/>
    <w:rsid w:val="00801251"/>
    <w:rsid w:val="00801FC4"/>
    <w:rsid w:val="008028C4"/>
    <w:rsid w:val="00802A81"/>
    <w:rsid w:val="00802EFE"/>
    <w:rsid w:val="008038E3"/>
    <w:rsid w:val="00803A78"/>
    <w:rsid w:val="00804FD1"/>
    <w:rsid w:val="0081074E"/>
    <w:rsid w:val="00810A5F"/>
    <w:rsid w:val="00810C1B"/>
    <w:rsid w:val="00810C2B"/>
    <w:rsid w:val="00811052"/>
    <w:rsid w:val="0081148B"/>
    <w:rsid w:val="008114CB"/>
    <w:rsid w:val="00813303"/>
    <w:rsid w:val="00813EC0"/>
    <w:rsid w:val="00814289"/>
    <w:rsid w:val="00814E40"/>
    <w:rsid w:val="008151F1"/>
    <w:rsid w:val="00815E1A"/>
    <w:rsid w:val="008166EA"/>
    <w:rsid w:val="00816991"/>
    <w:rsid w:val="00817FED"/>
    <w:rsid w:val="00820ED2"/>
    <w:rsid w:val="00821CF5"/>
    <w:rsid w:val="00821D9F"/>
    <w:rsid w:val="008228B1"/>
    <w:rsid w:val="00822B59"/>
    <w:rsid w:val="00824695"/>
    <w:rsid w:val="008267A8"/>
    <w:rsid w:val="0082733E"/>
    <w:rsid w:val="00830025"/>
    <w:rsid w:val="008308AA"/>
    <w:rsid w:val="00830D2D"/>
    <w:rsid w:val="00831836"/>
    <w:rsid w:val="00831A3D"/>
    <w:rsid w:val="008320D2"/>
    <w:rsid w:val="0083292D"/>
    <w:rsid w:val="008330EE"/>
    <w:rsid w:val="008341CD"/>
    <w:rsid w:val="008346A6"/>
    <w:rsid w:val="00834E3A"/>
    <w:rsid w:val="0083547C"/>
    <w:rsid w:val="00836120"/>
    <w:rsid w:val="00837781"/>
    <w:rsid w:val="00842550"/>
    <w:rsid w:val="0084305A"/>
    <w:rsid w:val="00843F35"/>
    <w:rsid w:val="00844F10"/>
    <w:rsid w:val="0084635B"/>
    <w:rsid w:val="008504D9"/>
    <w:rsid w:val="008506D3"/>
    <w:rsid w:val="008526F8"/>
    <w:rsid w:val="0085271E"/>
    <w:rsid w:val="008527D8"/>
    <w:rsid w:val="00852C6D"/>
    <w:rsid w:val="008530A6"/>
    <w:rsid w:val="008539B7"/>
    <w:rsid w:val="00853BC5"/>
    <w:rsid w:val="00853E74"/>
    <w:rsid w:val="00854212"/>
    <w:rsid w:val="00856309"/>
    <w:rsid w:val="00856BD6"/>
    <w:rsid w:val="00857B6E"/>
    <w:rsid w:val="00863568"/>
    <w:rsid w:val="00863E52"/>
    <w:rsid w:val="0086402C"/>
    <w:rsid w:val="0086441F"/>
    <w:rsid w:val="008652DE"/>
    <w:rsid w:val="00871619"/>
    <w:rsid w:val="00871679"/>
    <w:rsid w:val="00872D4A"/>
    <w:rsid w:val="008751A5"/>
    <w:rsid w:val="00875216"/>
    <w:rsid w:val="00875706"/>
    <w:rsid w:val="00875A6D"/>
    <w:rsid w:val="008763A1"/>
    <w:rsid w:val="00876997"/>
    <w:rsid w:val="00877E18"/>
    <w:rsid w:val="00880B48"/>
    <w:rsid w:val="00881B6D"/>
    <w:rsid w:val="00882D6C"/>
    <w:rsid w:val="00883526"/>
    <w:rsid w:val="00885199"/>
    <w:rsid w:val="00887160"/>
    <w:rsid w:val="00891110"/>
    <w:rsid w:val="00892B7C"/>
    <w:rsid w:val="00894267"/>
    <w:rsid w:val="00894640"/>
    <w:rsid w:val="00894C1E"/>
    <w:rsid w:val="00896A6E"/>
    <w:rsid w:val="008978CF"/>
    <w:rsid w:val="008A03BE"/>
    <w:rsid w:val="008A0DDD"/>
    <w:rsid w:val="008A1221"/>
    <w:rsid w:val="008A1928"/>
    <w:rsid w:val="008A2E29"/>
    <w:rsid w:val="008A3868"/>
    <w:rsid w:val="008A4F14"/>
    <w:rsid w:val="008A53E4"/>
    <w:rsid w:val="008B0E72"/>
    <w:rsid w:val="008B1198"/>
    <w:rsid w:val="008B2529"/>
    <w:rsid w:val="008B2FA4"/>
    <w:rsid w:val="008B30C9"/>
    <w:rsid w:val="008B4020"/>
    <w:rsid w:val="008B6843"/>
    <w:rsid w:val="008C01BE"/>
    <w:rsid w:val="008C2B71"/>
    <w:rsid w:val="008C4FB6"/>
    <w:rsid w:val="008C603C"/>
    <w:rsid w:val="008C6DBB"/>
    <w:rsid w:val="008C6DBC"/>
    <w:rsid w:val="008C701B"/>
    <w:rsid w:val="008C71BB"/>
    <w:rsid w:val="008C7FC3"/>
    <w:rsid w:val="008D07F4"/>
    <w:rsid w:val="008D0C02"/>
    <w:rsid w:val="008D130B"/>
    <w:rsid w:val="008D1C41"/>
    <w:rsid w:val="008D20DE"/>
    <w:rsid w:val="008D2A37"/>
    <w:rsid w:val="008D2D5E"/>
    <w:rsid w:val="008D5821"/>
    <w:rsid w:val="008D65D9"/>
    <w:rsid w:val="008D697E"/>
    <w:rsid w:val="008D6A54"/>
    <w:rsid w:val="008D7027"/>
    <w:rsid w:val="008D7B76"/>
    <w:rsid w:val="008D7C21"/>
    <w:rsid w:val="008E0EF6"/>
    <w:rsid w:val="008E18EA"/>
    <w:rsid w:val="008E1A4A"/>
    <w:rsid w:val="008E2382"/>
    <w:rsid w:val="008E23A3"/>
    <w:rsid w:val="008E2E2A"/>
    <w:rsid w:val="008E3D49"/>
    <w:rsid w:val="008E4054"/>
    <w:rsid w:val="008E41A0"/>
    <w:rsid w:val="008E46B5"/>
    <w:rsid w:val="008E5823"/>
    <w:rsid w:val="008E611B"/>
    <w:rsid w:val="008E70DE"/>
    <w:rsid w:val="008E7991"/>
    <w:rsid w:val="008F0D26"/>
    <w:rsid w:val="008F0E00"/>
    <w:rsid w:val="008F13FD"/>
    <w:rsid w:val="008F31DC"/>
    <w:rsid w:val="008F3733"/>
    <w:rsid w:val="008F4517"/>
    <w:rsid w:val="008F5CE0"/>
    <w:rsid w:val="008F6D56"/>
    <w:rsid w:val="008F74C2"/>
    <w:rsid w:val="008F77FB"/>
    <w:rsid w:val="00900FA2"/>
    <w:rsid w:val="009013DF"/>
    <w:rsid w:val="0090216B"/>
    <w:rsid w:val="00903B55"/>
    <w:rsid w:val="009047F6"/>
    <w:rsid w:val="00905DBE"/>
    <w:rsid w:val="00906A42"/>
    <w:rsid w:val="00907152"/>
    <w:rsid w:val="009074E4"/>
    <w:rsid w:val="00907A36"/>
    <w:rsid w:val="00907AB9"/>
    <w:rsid w:val="009107FF"/>
    <w:rsid w:val="00910A1A"/>
    <w:rsid w:val="00912E81"/>
    <w:rsid w:val="00915034"/>
    <w:rsid w:val="0091580F"/>
    <w:rsid w:val="009173C4"/>
    <w:rsid w:val="00920384"/>
    <w:rsid w:val="009205C4"/>
    <w:rsid w:val="00922571"/>
    <w:rsid w:val="009232D6"/>
    <w:rsid w:val="0092368A"/>
    <w:rsid w:val="00924401"/>
    <w:rsid w:val="0092649E"/>
    <w:rsid w:val="00927E82"/>
    <w:rsid w:val="00931B0C"/>
    <w:rsid w:val="00932181"/>
    <w:rsid w:val="00933096"/>
    <w:rsid w:val="00933960"/>
    <w:rsid w:val="00936466"/>
    <w:rsid w:val="0093693A"/>
    <w:rsid w:val="009373AE"/>
    <w:rsid w:val="00937CAF"/>
    <w:rsid w:val="00937D1A"/>
    <w:rsid w:val="0094007A"/>
    <w:rsid w:val="00940651"/>
    <w:rsid w:val="009408AC"/>
    <w:rsid w:val="00940C3A"/>
    <w:rsid w:val="00940DB7"/>
    <w:rsid w:val="00941585"/>
    <w:rsid w:val="009417D6"/>
    <w:rsid w:val="00942249"/>
    <w:rsid w:val="00942F44"/>
    <w:rsid w:val="009464D2"/>
    <w:rsid w:val="00947321"/>
    <w:rsid w:val="00947E24"/>
    <w:rsid w:val="009523A5"/>
    <w:rsid w:val="00952CA4"/>
    <w:rsid w:val="0095335A"/>
    <w:rsid w:val="009537EB"/>
    <w:rsid w:val="0095483E"/>
    <w:rsid w:val="00955CFF"/>
    <w:rsid w:val="00956B0D"/>
    <w:rsid w:val="00956CC1"/>
    <w:rsid w:val="00957228"/>
    <w:rsid w:val="00961091"/>
    <w:rsid w:val="009627B3"/>
    <w:rsid w:val="009628C0"/>
    <w:rsid w:val="009634AA"/>
    <w:rsid w:val="009720F8"/>
    <w:rsid w:val="0097317D"/>
    <w:rsid w:val="0097330C"/>
    <w:rsid w:val="009734B7"/>
    <w:rsid w:val="009761A8"/>
    <w:rsid w:val="00976827"/>
    <w:rsid w:val="00976BA3"/>
    <w:rsid w:val="00980716"/>
    <w:rsid w:val="00981495"/>
    <w:rsid w:val="009816F8"/>
    <w:rsid w:val="00982CC7"/>
    <w:rsid w:val="00983EEC"/>
    <w:rsid w:val="00984404"/>
    <w:rsid w:val="0098562F"/>
    <w:rsid w:val="0098568C"/>
    <w:rsid w:val="009856FE"/>
    <w:rsid w:val="00985D13"/>
    <w:rsid w:val="009869C2"/>
    <w:rsid w:val="00987352"/>
    <w:rsid w:val="00992871"/>
    <w:rsid w:val="00993D0A"/>
    <w:rsid w:val="00994208"/>
    <w:rsid w:val="00994C3E"/>
    <w:rsid w:val="009951DE"/>
    <w:rsid w:val="009952BB"/>
    <w:rsid w:val="0099545D"/>
    <w:rsid w:val="009961A6"/>
    <w:rsid w:val="009964F8"/>
    <w:rsid w:val="00996F4E"/>
    <w:rsid w:val="00997B50"/>
    <w:rsid w:val="00997B9D"/>
    <w:rsid w:val="009A0C49"/>
    <w:rsid w:val="009A1167"/>
    <w:rsid w:val="009A3098"/>
    <w:rsid w:val="009A3124"/>
    <w:rsid w:val="009A3E7D"/>
    <w:rsid w:val="009A3F6F"/>
    <w:rsid w:val="009A437C"/>
    <w:rsid w:val="009A73F2"/>
    <w:rsid w:val="009B19BE"/>
    <w:rsid w:val="009B22A4"/>
    <w:rsid w:val="009B4571"/>
    <w:rsid w:val="009B4B5A"/>
    <w:rsid w:val="009C27E1"/>
    <w:rsid w:val="009C32D5"/>
    <w:rsid w:val="009C4BD8"/>
    <w:rsid w:val="009C5853"/>
    <w:rsid w:val="009C5B0D"/>
    <w:rsid w:val="009C670B"/>
    <w:rsid w:val="009C7EB3"/>
    <w:rsid w:val="009D05C0"/>
    <w:rsid w:val="009D05FE"/>
    <w:rsid w:val="009D08D8"/>
    <w:rsid w:val="009D0CBC"/>
    <w:rsid w:val="009D23BF"/>
    <w:rsid w:val="009D31B0"/>
    <w:rsid w:val="009D432E"/>
    <w:rsid w:val="009D5A45"/>
    <w:rsid w:val="009D5DE5"/>
    <w:rsid w:val="009D6A46"/>
    <w:rsid w:val="009D7A34"/>
    <w:rsid w:val="009E05F5"/>
    <w:rsid w:val="009E08AD"/>
    <w:rsid w:val="009E0CE3"/>
    <w:rsid w:val="009E147D"/>
    <w:rsid w:val="009E3943"/>
    <w:rsid w:val="009E40C9"/>
    <w:rsid w:val="009E415E"/>
    <w:rsid w:val="009E458F"/>
    <w:rsid w:val="009E652A"/>
    <w:rsid w:val="009E7FD3"/>
    <w:rsid w:val="009F2DFF"/>
    <w:rsid w:val="009F3280"/>
    <w:rsid w:val="009F35BF"/>
    <w:rsid w:val="009F398D"/>
    <w:rsid w:val="009F406B"/>
    <w:rsid w:val="009F4E46"/>
    <w:rsid w:val="00A002D5"/>
    <w:rsid w:val="00A005FB"/>
    <w:rsid w:val="00A00E01"/>
    <w:rsid w:val="00A0232C"/>
    <w:rsid w:val="00A03578"/>
    <w:rsid w:val="00A0478C"/>
    <w:rsid w:val="00A04DBF"/>
    <w:rsid w:val="00A0606A"/>
    <w:rsid w:val="00A070D6"/>
    <w:rsid w:val="00A1055C"/>
    <w:rsid w:val="00A11F92"/>
    <w:rsid w:val="00A121D0"/>
    <w:rsid w:val="00A13584"/>
    <w:rsid w:val="00A13FEA"/>
    <w:rsid w:val="00A143D0"/>
    <w:rsid w:val="00A14739"/>
    <w:rsid w:val="00A166B7"/>
    <w:rsid w:val="00A17872"/>
    <w:rsid w:val="00A20502"/>
    <w:rsid w:val="00A207A6"/>
    <w:rsid w:val="00A208BF"/>
    <w:rsid w:val="00A228B0"/>
    <w:rsid w:val="00A228C8"/>
    <w:rsid w:val="00A22C76"/>
    <w:rsid w:val="00A22DAF"/>
    <w:rsid w:val="00A23C84"/>
    <w:rsid w:val="00A23D89"/>
    <w:rsid w:val="00A24052"/>
    <w:rsid w:val="00A24587"/>
    <w:rsid w:val="00A25D94"/>
    <w:rsid w:val="00A263F0"/>
    <w:rsid w:val="00A30D5B"/>
    <w:rsid w:val="00A31F4E"/>
    <w:rsid w:val="00A32118"/>
    <w:rsid w:val="00A32119"/>
    <w:rsid w:val="00A3246D"/>
    <w:rsid w:val="00A32A84"/>
    <w:rsid w:val="00A32D35"/>
    <w:rsid w:val="00A3550F"/>
    <w:rsid w:val="00A355B0"/>
    <w:rsid w:val="00A35D91"/>
    <w:rsid w:val="00A4015D"/>
    <w:rsid w:val="00A41D8F"/>
    <w:rsid w:val="00A423A8"/>
    <w:rsid w:val="00A4242F"/>
    <w:rsid w:val="00A42FBC"/>
    <w:rsid w:val="00A460C4"/>
    <w:rsid w:val="00A46AE3"/>
    <w:rsid w:val="00A46C01"/>
    <w:rsid w:val="00A511D9"/>
    <w:rsid w:val="00A51ED1"/>
    <w:rsid w:val="00A52BF6"/>
    <w:rsid w:val="00A52F4B"/>
    <w:rsid w:val="00A537A5"/>
    <w:rsid w:val="00A5386E"/>
    <w:rsid w:val="00A53E42"/>
    <w:rsid w:val="00A55BB8"/>
    <w:rsid w:val="00A55DD8"/>
    <w:rsid w:val="00A56806"/>
    <w:rsid w:val="00A6079E"/>
    <w:rsid w:val="00A61425"/>
    <w:rsid w:val="00A626D1"/>
    <w:rsid w:val="00A628BD"/>
    <w:rsid w:val="00A63D58"/>
    <w:rsid w:val="00A65BD2"/>
    <w:rsid w:val="00A65DCD"/>
    <w:rsid w:val="00A66A7A"/>
    <w:rsid w:val="00A7221F"/>
    <w:rsid w:val="00A730D8"/>
    <w:rsid w:val="00A73854"/>
    <w:rsid w:val="00A74265"/>
    <w:rsid w:val="00A74513"/>
    <w:rsid w:val="00A75300"/>
    <w:rsid w:val="00A77E90"/>
    <w:rsid w:val="00A800C3"/>
    <w:rsid w:val="00A816CC"/>
    <w:rsid w:val="00A81DF0"/>
    <w:rsid w:val="00A82FF6"/>
    <w:rsid w:val="00A83F0F"/>
    <w:rsid w:val="00A84E4D"/>
    <w:rsid w:val="00A858B3"/>
    <w:rsid w:val="00A86328"/>
    <w:rsid w:val="00A9454E"/>
    <w:rsid w:val="00A94AB4"/>
    <w:rsid w:val="00A951DE"/>
    <w:rsid w:val="00A9602F"/>
    <w:rsid w:val="00A96531"/>
    <w:rsid w:val="00A96E31"/>
    <w:rsid w:val="00A9784A"/>
    <w:rsid w:val="00A97D17"/>
    <w:rsid w:val="00A97DDE"/>
    <w:rsid w:val="00AA0873"/>
    <w:rsid w:val="00AA0E5D"/>
    <w:rsid w:val="00AA17C2"/>
    <w:rsid w:val="00AA328F"/>
    <w:rsid w:val="00AA53BC"/>
    <w:rsid w:val="00AA595B"/>
    <w:rsid w:val="00AB1015"/>
    <w:rsid w:val="00AB1224"/>
    <w:rsid w:val="00AB1A30"/>
    <w:rsid w:val="00AB233E"/>
    <w:rsid w:val="00AB2634"/>
    <w:rsid w:val="00AB33B3"/>
    <w:rsid w:val="00AB3882"/>
    <w:rsid w:val="00AB43EB"/>
    <w:rsid w:val="00AB45F8"/>
    <w:rsid w:val="00AB639A"/>
    <w:rsid w:val="00AB74A4"/>
    <w:rsid w:val="00AB763D"/>
    <w:rsid w:val="00AB7C0F"/>
    <w:rsid w:val="00AC0E22"/>
    <w:rsid w:val="00AC1AA5"/>
    <w:rsid w:val="00AC2E9A"/>
    <w:rsid w:val="00AC3376"/>
    <w:rsid w:val="00AC3582"/>
    <w:rsid w:val="00AC392B"/>
    <w:rsid w:val="00AC3CF7"/>
    <w:rsid w:val="00AC40EB"/>
    <w:rsid w:val="00AC490C"/>
    <w:rsid w:val="00AC490F"/>
    <w:rsid w:val="00AC538F"/>
    <w:rsid w:val="00AC71A0"/>
    <w:rsid w:val="00AC73D7"/>
    <w:rsid w:val="00AC7559"/>
    <w:rsid w:val="00AC76C4"/>
    <w:rsid w:val="00AC7BFC"/>
    <w:rsid w:val="00AD0ADE"/>
    <w:rsid w:val="00AD11A5"/>
    <w:rsid w:val="00AD1E04"/>
    <w:rsid w:val="00AD2133"/>
    <w:rsid w:val="00AD23AA"/>
    <w:rsid w:val="00AD2E4C"/>
    <w:rsid w:val="00AD3F14"/>
    <w:rsid w:val="00AD44DA"/>
    <w:rsid w:val="00AD487A"/>
    <w:rsid w:val="00AD58C2"/>
    <w:rsid w:val="00AD6475"/>
    <w:rsid w:val="00AD716E"/>
    <w:rsid w:val="00AD7375"/>
    <w:rsid w:val="00AE012D"/>
    <w:rsid w:val="00AE2266"/>
    <w:rsid w:val="00AE4C18"/>
    <w:rsid w:val="00AE579C"/>
    <w:rsid w:val="00AE6C0B"/>
    <w:rsid w:val="00AE6DD8"/>
    <w:rsid w:val="00AE7CBB"/>
    <w:rsid w:val="00AF0144"/>
    <w:rsid w:val="00AF0EFC"/>
    <w:rsid w:val="00AF1478"/>
    <w:rsid w:val="00AF3941"/>
    <w:rsid w:val="00AF3BD5"/>
    <w:rsid w:val="00AF3F3F"/>
    <w:rsid w:val="00AF4190"/>
    <w:rsid w:val="00AF48AD"/>
    <w:rsid w:val="00AF4A41"/>
    <w:rsid w:val="00AF4E07"/>
    <w:rsid w:val="00AF54E9"/>
    <w:rsid w:val="00AF7498"/>
    <w:rsid w:val="00AF784A"/>
    <w:rsid w:val="00AF7999"/>
    <w:rsid w:val="00B004C1"/>
    <w:rsid w:val="00B006AD"/>
    <w:rsid w:val="00B007CC"/>
    <w:rsid w:val="00B00DEB"/>
    <w:rsid w:val="00B016FD"/>
    <w:rsid w:val="00B0176B"/>
    <w:rsid w:val="00B021A9"/>
    <w:rsid w:val="00B0301E"/>
    <w:rsid w:val="00B0463E"/>
    <w:rsid w:val="00B049E8"/>
    <w:rsid w:val="00B04EB4"/>
    <w:rsid w:val="00B054C5"/>
    <w:rsid w:val="00B05A09"/>
    <w:rsid w:val="00B05C78"/>
    <w:rsid w:val="00B05EF0"/>
    <w:rsid w:val="00B06138"/>
    <w:rsid w:val="00B103FC"/>
    <w:rsid w:val="00B11079"/>
    <w:rsid w:val="00B11340"/>
    <w:rsid w:val="00B113DC"/>
    <w:rsid w:val="00B12885"/>
    <w:rsid w:val="00B1306F"/>
    <w:rsid w:val="00B14166"/>
    <w:rsid w:val="00B16AB7"/>
    <w:rsid w:val="00B1723F"/>
    <w:rsid w:val="00B17D3B"/>
    <w:rsid w:val="00B17FA5"/>
    <w:rsid w:val="00B20E54"/>
    <w:rsid w:val="00B2196F"/>
    <w:rsid w:val="00B219F3"/>
    <w:rsid w:val="00B22705"/>
    <w:rsid w:val="00B22DD1"/>
    <w:rsid w:val="00B23E96"/>
    <w:rsid w:val="00B247A0"/>
    <w:rsid w:val="00B249D2"/>
    <w:rsid w:val="00B251C0"/>
    <w:rsid w:val="00B3004B"/>
    <w:rsid w:val="00B31247"/>
    <w:rsid w:val="00B31A6E"/>
    <w:rsid w:val="00B322E2"/>
    <w:rsid w:val="00B341A4"/>
    <w:rsid w:val="00B34A88"/>
    <w:rsid w:val="00B361CC"/>
    <w:rsid w:val="00B37DEB"/>
    <w:rsid w:val="00B40523"/>
    <w:rsid w:val="00B4106A"/>
    <w:rsid w:val="00B426A7"/>
    <w:rsid w:val="00B42844"/>
    <w:rsid w:val="00B433B9"/>
    <w:rsid w:val="00B43B46"/>
    <w:rsid w:val="00B476E1"/>
    <w:rsid w:val="00B479A7"/>
    <w:rsid w:val="00B5170E"/>
    <w:rsid w:val="00B52EED"/>
    <w:rsid w:val="00B5333E"/>
    <w:rsid w:val="00B55230"/>
    <w:rsid w:val="00B55A20"/>
    <w:rsid w:val="00B56A5D"/>
    <w:rsid w:val="00B56D84"/>
    <w:rsid w:val="00B625AB"/>
    <w:rsid w:val="00B63086"/>
    <w:rsid w:val="00B63FFB"/>
    <w:rsid w:val="00B641CD"/>
    <w:rsid w:val="00B64860"/>
    <w:rsid w:val="00B65AB3"/>
    <w:rsid w:val="00B67EE9"/>
    <w:rsid w:val="00B707F4"/>
    <w:rsid w:val="00B73763"/>
    <w:rsid w:val="00B74DE1"/>
    <w:rsid w:val="00B759BC"/>
    <w:rsid w:val="00B765A7"/>
    <w:rsid w:val="00B76DEA"/>
    <w:rsid w:val="00B8024A"/>
    <w:rsid w:val="00B809D3"/>
    <w:rsid w:val="00B80A76"/>
    <w:rsid w:val="00B80D36"/>
    <w:rsid w:val="00B814C3"/>
    <w:rsid w:val="00B83F54"/>
    <w:rsid w:val="00B8425C"/>
    <w:rsid w:val="00B8436C"/>
    <w:rsid w:val="00B8439A"/>
    <w:rsid w:val="00B84694"/>
    <w:rsid w:val="00B84A74"/>
    <w:rsid w:val="00B851BA"/>
    <w:rsid w:val="00B854F5"/>
    <w:rsid w:val="00B855F2"/>
    <w:rsid w:val="00B86BBF"/>
    <w:rsid w:val="00B87AC0"/>
    <w:rsid w:val="00B92E86"/>
    <w:rsid w:val="00B94D65"/>
    <w:rsid w:val="00B97691"/>
    <w:rsid w:val="00BA1985"/>
    <w:rsid w:val="00BA2939"/>
    <w:rsid w:val="00BA39A0"/>
    <w:rsid w:val="00BA3D5A"/>
    <w:rsid w:val="00BA3ED2"/>
    <w:rsid w:val="00BA499A"/>
    <w:rsid w:val="00BA4DDD"/>
    <w:rsid w:val="00BA5210"/>
    <w:rsid w:val="00BA5751"/>
    <w:rsid w:val="00BA59FF"/>
    <w:rsid w:val="00BA5FCF"/>
    <w:rsid w:val="00BA6D7F"/>
    <w:rsid w:val="00BA762A"/>
    <w:rsid w:val="00BB05A5"/>
    <w:rsid w:val="00BB0697"/>
    <w:rsid w:val="00BB0AA1"/>
    <w:rsid w:val="00BB1A15"/>
    <w:rsid w:val="00BB49C5"/>
    <w:rsid w:val="00BB539B"/>
    <w:rsid w:val="00BB5E15"/>
    <w:rsid w:val="00BB6643"/>
    <w:rsid w:val="00BB6BBD"/>
    <w:rsid w:val="00BC0209"/>
    <w:rsid w:val="00BC09EE"/>
    <w:rsid w:val="00BC168E"/>
    <w:rsid w:val="00BC2CCF"/>
    <w:rsid w:val="00BC3DEE"/>
    <w:rsid w:val="00BC6267"/>
    <w:rsid w:val="00BC7FED"/>
    <w:rsid w:val="00BD00C1"/>
    <w:rsid w:val="00BD08D1"/>
    <w:rsid w:val="00BD22A0"/>
    <w:rsid w:val="00BD472A"/>
    <w:rsid w:val="00BD4E3C"/>
    <w:rsid w:val="00BD5946"/>
    <w:rsid w:val="00BD5E64"/>
    <w:rsid w:val="00BD6E77"/>
    <w:rsid w:val="00BD7244"/>
    <w:rsid w:val="00BE01CA"/>
    <w:rsid w:val="00BE3562"/>
    <w:rsid w:val="00BE3AF9"/>
    <w:rsid w:val="00BE4A0D"/>
    <w:rsid w:val="00BE4E90"/>
    <w:rsid w:val="00BE692F"/>
    <w:rsid w:val="00BF05A4"/>
    <w:rsid w:val="00BF0E00"/>
    <w:rsid w:val="00BF1009"/>
    <w:rsid w:val="00BF295D"/>
    <w:rsid w:val="00BF356F"/>
    <w:rsid w:val="00BF6BE9"/>
    <w:rsid w:val="00C007A4"/>
    <w:rsid w:val="00C00DC2"/>
    <w:rsid w:val="00C0206E"/>
    <w:rsid w:val="00C027EB"/>
    <w:rsid w:val="00C0285D"/>
    <w:rsid w:val="00C04198"/>
    <w:rsid w:val="00C04DA9"/>
    <w:rsid w:val="00C06571"/>
    <w:rsid w:val="00C1092B"/>
    <w:rsid w:val="00C1534D"/>
    <w:rsid w:val="00C15F94"/>
    <w:rsid w:val="00C16AFD"/>
    <w:rsid w:val="00C172C9"/>
    <w:rsid w:val="00C17D77"/>
    <w:rsid w:val="00C2115A"/>
    <w:rsid w:val="00C212E5"/>
    <w:rsid w:val="00C22886"/>
    <w:rsid w:val="00C24818"/>
    <w:rsid w:val="00C24ECC"/>
    <w:rsid w:val="00C251DE"/>
    <w:rsid w:val="00C2584B"/>
    <w:rsid w:val="00C26093"/>
    <w:rsid w:val="00C26748"/>
    <w:rsid w:val="00C26D3C"/>
    <w:rsid w:val="00C2789C"/>
    <w:rsid w:val="00C27927"/>
    <w:rsid w:val="00C27AAD"/>
    <w:rsid w:val="00C306E4"/>
    <w:rsid w:val="00C3137E"/>
    <w:rsid w:val="00C320EA"/>
    <w:rsid w:val="00C32181"/>
    <w:rsid w:val="00C33760"/>
    <w:rsid w:val="00C33CB3"/>
    <w:rsid w:val="00C348A3"/>
    <w:rsid w:val="00C348BC"/>
    <w:rsid w:val="00C348C8"/>
    <w:rsid w:val="00C35574"/>
    <w:rsid w:val="00C36664"/>
    <w:rsid w:val="00C40515"/>
    <w:rsid w:val="00C411E5"/>
    <w:rsid w:val="00C4356E"/>
    <w:rsid w:val="00C4499D"/>
    <w:rsid w:val="00C4545B"/>
    <w:rsid w:val="00C45981"/>
    <w:rsid w:val="00C46332"/>
    <w:rsid w:val="00C466F9"/>
    <w:rsid w:val="00C47302"/>
    <w:rsid w:val="00C50278"/>
    <w:rsid w:val="00C5076F"/>
    <w:rsid w:val="00C521BB"/>
    <w:rsid w:val="00C52CE8"/>
    <w:rsid w:val="00C538E9"/>
    <w:rsid w:val="00C53FAB"/>
    <w:rsid w:val="00C564D2"/>
    <w:rsid w:val="00C56CAA"/>
    <w:rsid w:val="00C5740C"/>
    <w:rsid w:val="00C57424"/>
    <w:rsid w:val="00C577A6"/>
    <w:rsid w:val="00C57FEE"/>
    <w:rsid w:val="00C60389"/>
    <w:rsid w:val="00C609BC"/>
    <w:rsid w:val="00C63369"/>
    <w:rsid w:val="00C6395D"/>
    <w:rsid w:val="00C66FF8"/>
    <w:rsid w:val="00C7034C"/>
    <w:rsid w:val="00C70543"/>
    <w:rsid w:val="00C71136"/>
    <w:rsid w:val="00C71140"/>
    <w:rsid w:val="00C72380"/>
    <w:rsid w:val="00C7452D"/>
    <w:rsid w:val="00C75279"/>
    <w:rsid w:val="00C75339"/>
    <w:rsid w:val="00C7581D"/>
    <w:rsid w:val="00C76ED9"/>
    <w:rsid w:val="00C773CD"/>
    <w:rsid w:val="00C8101A"/>
    <w:rsid w:val="00C815F3"/>
    <w:rsid w:val="00C8297F"/>
    <w:rsid w:val="00C83CEE"/>
    <w:rsid w:val="00C83F5C"/>
    <w:rsid w:val="00C841CB"/>
    <w:rsid w:val="00C851DB"/>
    <w:rsid w:val="00C858E8"/>
    <w:rsid w:val="00C85F11"/>
    <w:rsid w:val="00C86466"/>
    <w:rsid w:val="00C86667"/>
    <w:rsid w:val="00C87D65"/>
    <w:rsid w:val="00C91B3B"/>
    <w:rsid w:val="00C927DA"/>
    <w:rsid w:val="00C937A1"/>
    <w:rsid w:val="00C93B51"/>
    <w:rsid w:val="00C9489C"/>
    <w:rsid w:val="00C95C04"/>
    <w:rsid w:val="00C96CEE"/>
    <w:rsid w:val="00C9732B"/>
    <w:rsid w:val="00C97E5A"/>
    <w:rsid w:val="00CA0414"/>
    <w:rsid w:val="00CA053A"/>
    <w:rsid w:val="00CA13FD"/>
    <w:rsid w:val="00CA18B4"/>
    <w:rsid w:val="00CA28A5"/>
    <w:rsid w:val="00CA427F"/>
    <w:rsid w:val="00CA4BE7"/>
    <w:rsid w:val="00CA5475"/>
    <w:rsid w:val="00CA5C47"/>
    <w:rsid w:val="00CA70DA"/>
    <w:rsid w:val="00CA7273"/>
    <w:rsid w:val="00CB12EF"/>
    <w:rsid w:val="00CB1321"/>
    <w:rsid w:val="00CB175C"/>
    <w:rsid w:val="00CB203B"/>
    <w:rsid w:val="00CB2264"/>
    <w:rsid w:val="00CB37D1"/>
    <w:rsid w:val="00CB3E26"/>
    <w:rsid w:val="00CB54F8"/>
    <w:rsid w:val="00CB7733"/>
    <w:rsid w:val="00CB781D"/>
    <w:rsid w:val="00CB7CED"/>
    <w:rsid w:val="00CC0DB7"/>
    <w:rsid w:val="00CC19B5"/>
    <w:rsid w:val="00CC1E8B"/>
    <w:rsid w:val="00CC2949"/>
    <w:rsid w:val="00CC41F6"/>
    <w:rsid w:val="00CC5654"/>
    <w:rsid w:val="00CC5894"/>
    <w:rsid w:val="00CC5DCB"/>
    <w:rsid w:val="00CC6ECB"/>
    <w:rsid w:val="00CD009F"/>
    <w:rsid w:val="00CD04A4"/>
    <w:rsid w:val="00CD0F09"/>
    <w:rsid w:val="00CD2214"/>
    <w:rsid w:val="00CD3AEC"/>
    <w:rsid w:val="00CD504F"/>
    <w:rsid w:val="00CD5B42"/>
    <w:rsid w:val="00CD5D50"/>
    <w:rsid w:val="00CD73EC"/>
    <w:rsid w:val="00CD757B"/>
    <w:rsid w:val="00CD7DE5"/>
    <w:rsid w:val="00CE0C1D"/>
    <w:rsid w:val="00CE1450"/>
    <w:rsid w:val="00CE5D34"/>
    <w:rsid w:val="00CE5E4D"/>
    <w:rsid w:val="00CE67A1"/>
    <w:rsid w:val="00CE6AE0"/>
    <w:rsid w:val="00CF05D0"/>
    <w:rsid w:val="00CF0FE6"/>
    <w:rsid w:val="00CF199B"/>
    <w:rsid w:val="00CF23AA"/>
    <w:rsid w:val="00CF2652"/>
    <w:rsid w:val="00CF2827"/>
    <w:rsid w:val="00CF3322"/>
    <w:rsid w:val="00CF46E2"/>
    <w:rsid w:val="00CF471B"/>
    <w:rsid w:val="00CF59B7"/>
    <w:rsid w:val="00CF5B7F"/>
    <w:rsid w:val="00CF6D9D"/>
    <w:rsid w:val="00CF6FFC"/>
    <w:rsid w:val="00CF752A"/>
    <w:rsid w:val="00D0281E"/>
    <w:rsid w:val="00D03155"/>
    <w:rsid w:val="00D03E09"/>
    <w:rsid w:val="00D05A9F"/>
    <w:rsid w:val="00D06E7F"/>
    <w:rsid w:val="00D0F5C3"/>
    <w:rsid w:val="00D100D9"/>
    <w:rsid w:val="00D102BF"/>
    <w:rsid w:val="00D11972"/>
    <w:rsid w:val="00D12174"/>
    <w:rsid w:val="00D12658"/>
    <w:rsid w:val="00D12668"/>
    <w:rsid w:val="00D12766"/>
    <w:rsid w:val="00D1396E"/>
    <w:rsid w:val="00D1484B"/>
    <w:rsid w:val="00D14A74"/>
    <w:rsid w:val="00D14C68"/>
    <w:rsid w:val="00D16D1E"/>
    <w:rsid w:val="00D1759E"/>
    <w:rsid w:val="00D2005B"/>
    <w:rsid w:val="00D205B7"/>
    <w:rsid w:val="00D20979"/>
    <w:rsid w:val="00D20E6E"/>
    <w:rsid w:val="00D2140A"/>
    <w:rsid w:val="00D25750"/>
    <w:rsid w:val="00D25F6D"/>
    <w:rsid w:val="00D2627D"/>
    <w:rsid w:val="00D3333D"/>
    <w:rsid w:val="00D3514F"/>
    <w:rsid w:val="00D35158"/>
    <w:rsid w:val="00D35F61"/>
    <w:rsid w:val="00D370B9"/>
    <w:rsid w:val="00D42138"/>
    <w:rsid w:val="00D42444"/>
    <w:rsid w:val="00D444E4"/>
    <w:rsid w:val="00D44ED5"/>
    <w:rsid w:val="00D458E0"/>
    <w:rsid w:val="00D45CDE"/>
    <w:rsid w:val="00D45DC6"/>
    <w:rsid w:val="00D45F87"/>
    <w:rsid w:val="00D476DD"/>
    <w:rsid w:val="00D50CAD"/>
    <w:rsid w:val="00D50DF2"/>
    <w:rsid w:val="00D512F9"/>
    <w:rsid w:val="00D5207D"/>
    <w:rsid w:val="00D520CC"/>
    <w:rsid w:val="00D52D8B"/>
    <w:rsid w:val="00D54A4E"/>
    <w:rsid w:val="00D61199"/>
    <w:rsid w:val="00D62CA5"/>
    <w:rsid w:val="00D630DE"/>
    <w:rsid w:val="00D649B5"/>
    <w:rsid w:val="00D64B21"/>
    <w:rsid w:val="00D66467"/>
    <w:rsid w:val="00D66D9B"/>
    <w:rsid w:val="00D66F02"/>
    <w:rsid w:val="00D706A2"/>
    <w:rsid w:val="00D70C30"/>
    <w:rsid w:val="00D70E29"/>
    <w:rsid w:val="00D7180D"/>
    <w:rsid w:val="00D71FB3"/>
    <w:rsid w:val="00D72836"/>
    <w:rsid w:val="00D72EE7"/>
    <w:rsid w:val="00D73AAE"/>
    <w:rsid w:val="00D74BB0"/>
    <w:rsid w:val="00D752D5"/>
    <w:rsid w:val="00D77690"/>
    <w:rsid w:val="00D8083C"/>
    <w:rsid w:val="00D808D7"/>
    <w:rsid w:val="00D80F99"/>
    <w:rsid w:val="00D80FDA"/>
    <w:rsid w:val="00D81A90"/>
    <w:rsid w:val="00D835BB"/>
    <w:rsid w:val="00D837C7"/>
    <w:rsid w:val="00D83A55"/>
    <w:rsid w:val="00D83ABB"/>
    <w:rsid w:val="00D852DF"/>
    <w:rsid w:val="00D857E6"/>
    <w:rsid w:val="00D85E21"/>
    <w:rsid w:val="00D9027F"/>
    <w:rsid w:val="00D90CD2"/>
    <w:rsid w:val="00D90FA5"/>
    <w:rsid w:val="00D91461"/>
    <w:rsid w:val="00D91549"/>
    <w:rsid w:val="00D92D9E"/>
    <w:rsid w:val="00D930C8"/>
    <w:rsid w:val="00D931AE"/>
    <w:rsid w:val="00D93332"/>
    <w:rsid w:val="00D933FB"/>
    <w:rsid w:val="00D950BA"/>
    <w:rsid w:val="00D95EA9"/>
    <w:rsid w:val="00D966AE"/>
    <w:rsid w:val="00D96883"/>
    <w:rsid w:val="00D97998"/>
    <w:rsid w:val="00DA115C"/>
    <w:rsid w:val="00DA1BE3"/>
    <w:rsid w:val="00DA3053"/>
    <w:rsid w:val="00DA3803"/>
    <w:rsid w:val="00DA4943"/>
    <w:rsid w:val="00DA4CEF"/>
    <w:rsid w:val="00DA50DA"/>
    <w:rsid w:val="00DA59AE"/>
    <w:rsid w:val="00DB016D"/>
    <w:rsid w:val="00DB11C4"/>
    <w:rsid w:val="00DB1928"/>
    <w:rsid w:val="00DB1CB7"/>
    <w:rsid w:val="00DB2EEF"/>
    <w:rsid w:val="00DB3544"/>
    <w:rsid w:val="00DB5868"/>
    <w:rsid w:val="00DB59FE"/>
    <w:rsid w:val="00DB5DDB"/>
    <w:rsid w:val="00DB67CA"/>
    <w:rsid w:val="00DB6E65"/>
    <w:rsid w:val="00DB714B"/>
    <w:rsid w:val="00DC002C"/>
    <w:rsid w:val="00DC10B7"/>
    <w:rsid w:val="00DC1512"/>
    <w:rsid w:val="00DC1B6C"/>
    <w:rsid w:val="00DC2912"/>
    <w:rsid w:val="00DC2E50"/>
    <w:rsid w:val="00DC460D"/>
    <w:rsid w:val="00DC4831"/>
    <w:rsid w:val="00DC503D"/>
    <w:rsid w:val="00DC5BB6"/>
    <w:rsid w:val="00DC5D8D"/>
    <w:rsid w:val="00DD07EE"/>
    <w:rsid w:val="00DD0D86"/>
    <w:rsid w:val="00DD1DDE"/>
    <w:rsid w:val="00DD2CD3"/>
    <w:rsid w:val="00DD2E00"/>
    <w:rsid w:val="00DD52BA"/>
    <w:rsid w:val="00DE0CD7"/>
    <w:rsid w:val="00DE2E4D"/>
    <w:rsid w:val="00DE6135"/>
    <w:rsid w:val="00DE7C79"/>
    <w:rsid w:val="00DF07C5"/>
    <w:rsid w:val="00DF1458"/>
    <w:rsid w:val="00DF3842"/>
    <w:rsid w:val="00DF3B6C"/>
    <w:rsid w:val="00DF3BCD"/>
    <w:rsid w:val="00DF48B8"/>
    <w:rsid w:val="00DF5697"/>
    <w:rsid w:val="00DF5D80"/>
    <w:rsid w:val="00DF6D68"/>
    <w:rsid w:val="00DF7A69"/>
    <w:rsid w:val="00E0033E"/>
    <w:rsid w:val="00E00D87"/>
    <w:rsid w:val="00E01E30"/>
    <w:rsid w:val="00E020AB"/>
    <w:rsid w:val="00E034D8"/>
    <w:rsid w:val="00E042D9"/>
    <w:rsid w:val="00E05157"/>
    <w:rsid w:val="00E055E0"/>
    <w:rsid w:val="00E061A9"/>
    <w:rsid w:val="00E1047A"/>
    <w:rsid w:val="00E10EE3"/>
    <w:rsid w:val="00E10EF9"/>
    <w:rsid w:val="00E13291"/>
    <w:rsid w:val="00E1494F"/>
    <w:rsid w:val="00E14A1E"/>
    <w:rsid w:val="00E155FB"/>
    <w:rsid w:val="00E1671B"/>
    <w:rsid w:val="00E17035"/>
    <w:rsid w:val="00E171C1"/>
    <w:rsid w:val="00E17859"/>
    <w:rsid w:val="00E21919"/>
    <w:rsid w:val="00E24202"/>
    <w:rsid w:val="00E2636C"/>
    <w:rsid w:val="00E27ACB"/>
    <w:rsid w:val="00E27C5C"/>
    <w:rsid w:val="00E30840"/>
    <w:rsid w:val="00E314A1"/>
    <w:rsid w:val="00E3348C"/>
    <w:rsid w:val="00E33D37"/>
    <w:rsid w:val="00E36311"/>
    <w:rsid w:val="00E37E65"/>
    <w:rsid w:val="00E402B1"/>
    <w:rsid w:val="00E408D2"/>
    <w:rsid w:val="00E4095E"/>
    <w:rsid w:val="00E40F4C"/>
    <w:rsid w:val="00E41C57"/>
    <w:rsid w:val="00E41CA5"/>
    <w:rsid w:val="00E42A02"/>
    <w:rsid w:val="00E435A6"/>
    <w:rsid w:val="00E470A5"/>
    <w:rsid w:val="00E50B85"/>
    <w:rsid w:val="00E52A9D"/>
    <w:rsid w:val="00E531F7"/>
    <w:rsid w:val="00E53B0C"/>
    <w:rsid w:val="00E55211"/>
    <w:rsid w:val="00E552AD"/>
    <w:rsid w:val="00E56C9C"/>
    <w:rsid w:val="00E57771"/>
    <w:rsid w:val="00E59BBD"/>
    <w:rsid w:val="00E60477"/>
    <w:rsid w:val="00E6176C"/>
    <w:rsid w:val="00E62D34"/>
    <w:rsid w:val="00E63039"/>
    <w:rsid w:val="00E63F14"/>
    <w:rsid w:val="00E64D97"/>
    <w:rsid w:val="00E65712"/>
    <w:rsid w:val="00E66207"/>
    <w:rsid w:val="00E66356"/>
    <w:rsid w:val="00E666FD"/>
    <w:rsid w:val="00E66E73"/>
    <w:rsid w:val="00E70787"/>
    <w:rsid w:val="00E70B8C"/>
    <w:rsid w:val="00E7136A"/>
    <w:rsid w:val="00E727A0"/>
    <w:rsid w:val="00E7303D"/>
    <w:rsid w:val="00E73495"/>
    <w:rsid w:val="00E73DBB"/>
    <w:rsid w:val="00E74D29"/>
    <w:rsid w:val="00E75F99"/>
    <w:rsid w:val="00E7633B"/>
    <w:rsid w:val="00E767CD"/>
    <w:rsid w:val="00E80EA7"/>
    <w:rsid w:val="00E81D00"/>
    <w:rsid w:val="00E81D3D"/>
    <w:rsid w:val="00E832B1"/>
    <w:rsid w:val="00E83703"/>
    <w:rsid w:val="00E83979"/>
    <w:rsid w:val="00E83F2D"/>
    <w:rsid w:val="00E83F92"/>
    <w:rsid w:val="00E8673C"/>
    <w:rsid w:val="00E87BD9"/>
    <w:rsid w:val="00E9070A"/>
    <w:rsid w:val="00E90E74"/>
    <w:rsid w:val="00E90FC5"/>
    <w:rsid w:val="00E913D2"/>
    <w:rsid w:val="00E92A27"/>
    <w:rsid w:val="00E92A2A"/>
    <w:rsid w:val="00E92C75"/>
    <w:rsid w:val="00E933F4"/>
    <w:rsid w:val="00E938BE"/>
    <w:rsid w:val="00E9424B"/>
    <w:rsid w:val="00E95043"/>
    <w:rsid w:val="00E950E6"/>
    <w:rsid w:val="00E953B4"/>
    <w:rsid w:val="00E95886"/>
    <w:rsid w:val="00E95F0E"/>
    <w:rsid w:val="00E95F95"/>
    <w:rsid w:val="00E979A9"/>
    <w:rsid w:val="00EA273F"/>
    <w:rsid w:val="00EA5A24"/>
    <w:rsid w:val="00EA68C9"/>
    <w:rsid w:val="00EA7C3F"/>
    <w:rsid w:val="00EB1740"/>
    <w:rsid w:val="00EB1A94"/>
    <w:rsid w:val="00EB20DE"/>
    <w:rsid w:val="00EB2448"/>
    <w:rsid w:val="00EB33F0"/>
    <w:rsid w:val="00EB3693"/>
    <w:rsid w:val="00EB3EC0"/>
    <w:rsid w:val="00EB4572"/>
    <w:rsid w:val="00EB5738"/>
    <w:rsid w:val="00EB678D"/>
    <w:rsid w:val="00EC005D"/>
    <w:rsid w:val="00EC1E94"/>
    <w:rsid w:val="00EC1FE3"/>
    <w:rsid w:val="00EC31D2"/>
    <w:rsid w:val="00EC3451"/>
    <w:rsid w:val="00EC3A62"/>
    <w:rsid w:val="00EC3C90"/>
    <w:rsid w:val="00EC414D"/>
    <w:rsid w:val="00EC46AA"/>
    <w:rsid w:val="00EC4E6B"/>
    <w:rsid w:val="00EC583B"/>
    <w:rsid w:val="00EC6A4D"/>
    <w:rsid w:val="00EC7C6A"/>
    <w:rsid w:val="00ED06D9"/>
    <w:rsid w:val="00ED09B8"/>
    <w:rsid w:val="00ED0ECC"/>
    <w:rsid w:val="00ED1E8D"/>
    <w:rsid w:val="00ED38EB"/>
    <w:rsid w:val="00ED3CC7"/>
    <w:rsid w:val="00ED3DB7"/>
    <w:rsid w:val="00ED5716"/>
    <w:rsid w:val="00ED784E"/>
    <w:rsid w:val="00EE0621"/>
    <w:rsid w:val="00EE0848"/>
    <w:rsid w:val="00EE30AA"/>
    <w:rsid w:val="00EE75F8"/>
    <w:rsid w:val="00EE7D67"/>
    <w:rsid w:val="00EF148E"/>
    <w:rsid w:val="00EF22BB"/>
    <w:rsid w:val="00EF2C74"/>
    <w:rsid w:val="00EF3BF3"/>
    <w:rsid w:val="00EF4452"/>
    <w:rsid w:val="00EF4A22"/>
    <w:rsid w:val="00EF6E4F"/>
    <w:rsid w:val="00EF7B46"/>
    <w:rsid w:val="00F00000"/>
    <w:rsid w:val="00F001E5"/>
    <w:rsid w:val="00F01541"/>
    <w:rsid w:val="00F01D1D"/>
    <w:rsid w:val="00F028F8"/>
    <w:rsid w:val="00F02F42"/>
    <w:rsid w:val="00F03BC7"/>
    <w:rsid w:val="00F03E6C"/>
    <w:rsid w:val="00F044BF"/>
    <w:rsid w:val="00F05D39"/>
    <w:rsid w:val="00F0703F"/>
    <w:rsid w:val="00F074ED"/>
    <w:rsid w:val="00F10B9E"/>
    <w:rsid w:val="00F1247C"/>
    <w:rsid w:val="00F12C1F"/>
    <w:rsid w:val="00F1482A"/>
    <w:rsid w:val="00F15336"/>
    <w:rsid w:val="00F155A9"/>
    <w:rsid w:val="00F16719"/>
    <w:rsid w:val="00F16BC0"/>
    <w:rsid w:val="00F1713F"/>
    <w:rsid w:val="00F1746D"/>
    <w:rsid w:val="00F17B38"/>
    <w:rsid w:val="00F207D7"/>
    <w:rsid w:val="00F20D43"/>
    <w:rsid w:val="00F22C72"/>
    <w:rsid w:val="00F22EBE"/>
    <w:rsid w:val="00F23302"/>
    <w:rsid w:val="00F23C49"/>
    <w:rsid w:val="00F248F0"/>
    <w:rsid w:val="00F24906"/>
    <w:rsid w:val="00F24A02"/>
    <w:rsid w:val="00F24CBA"/>
    <w:rsid w:val="00F2707C"/>
    <w:rsid w:val="00F3034F"/>
    <w:rsid w:val="00F303E6"/>
    <w:rsid w:val="00F30420"/>
    <w:rsid w:val="00F33D13"/>
    <w:rsid w:val="00F34FA2"/>
    <w:rsid w:val="00F37077"/>
    <w:rsid w:val="00F418F6"/>
    <w:rsid w:val="00F41E95"/>
    <w:rsid w:val="00F423DA"/>
    <w:rsid w:val="00F42510"/>
    <w:rsid w:val="00F42DD3"/>
    <w:rsid w:val="00F4326D"/>
    <w:rsid w:val="00F441FE"/>
    <w:rsid w:val="00F453BC"/>
    <w:rsid w:val="00F45821"/>
    <w:rsid w:val="00F4726A"/>
    <w:rsid w:val="00F47DC6"/>
    <w:rsid w:val="00F51C75"/>
    <w:rsid w:val="00F524B4"/>
    <w:rsid w:val="00F537BB"/>
    <w:rsid w:val="00F53BF7"/>
    <w:rsid w:val="00F55522"/>
    <w:rsid w:val="00F55F8E"/>
    <w:rsid w:val="00F57762"/>
    <w:rsid w:val="00F60412"/>
    <w:rsid w:val="00F6079F"/>
    <w:rsid w:val="00F61A05"/>
    <w:rsid w:val="00F61B97"/>
    <w:rsid w:val="00F61D66"/>
    <w:rsid w:val="00F6316E"/>
    <w:rsid w:val="00F6353F"/>
    <w:rsid w:val="00F6365C"/>
    <w:rsid w:val="00F638EB"/>
    <w:rsid w:val="00F64236"/>
    <w:rsid w:val="00F6464B"/>
    <w:rsid w:val="00F648C9"/>
    <w:rsid w:val="00F654CD"/>
    <w:rsid w:val="00F6596A"/>
    <w:rsid w:val="00F65F3B"/>
    <w:rsid w:val="00F663AF"/>
    <w:rsid w:val="00F66A07"/>
    <w:rsid w:val="00F71C9F"/>
    <w:rsid w:val="00F71E39"/>
    <w:rsid w:val="00F72A6B"/>
    <w:rsid w:val="00F73484"/>
    <w:rsid w:val="00F745CD"/>
    <w:rsid w:val="00F75057"/>
    <w:rsid w:val="00F750A2"/>
    <w:rsid w:val="00F83F0C"/>
    <w:rsid w:val="00F8453F"/>
    <w:rsid w:val="00F84552"/>
    <w:rsid w:val="00F84F7B"/>
    <w:rsid w:val="00F852F7"/>
    <w:rsid w:val="00F85452"/>
    <w:rsid w:val="00F85590"/>
    <w:rsid w:val="00F856D1"/>
    <w:rsid w:val="00F87166"/>
    <w:rsid w:val="00F87185"/>
    <w:rsid w:val="00F9381A"/>
    <w:rsid w:val="00F949B8"/>
    <w:rsid w:val="00F94AEA"/>
    <w:rsid w:val="00F9531B"/>
    <w:rsid w:val="00F957CC"/>
    <w:rsid w:val="00F96932"/>
    <w:rsid w:val="00F973AA"/>
    <w:rsid w:val="00F976EB"/>
    <w:rsid w:val="00FA2F6D"/>
    <w:rsid w:val="00FA3F41"/>
    <w:rsid w:val="00FA5787"/>
    <w:rsid w:val="00FA5F8F"/>
    <w:rsid w:val="00FA6413"/>
    <w:rsid w:val="00FA6A6F"/>
    <w:rsid w:val="00FA6EA8"/>
    <w:rsid w:val="00FA77B9"/>
    <w:rsid w:val="00FB05EF"/>
    <w:rsid w:val="00FB0E18"/>
    <w:rsid w:val="00FB2AB4"/>
    <w:rsid w:val="00FB2E67"/>
    <w:rsid w:val="00FB2F3D"/>
    <w:rsid w:val="00FB50B9"/>
    <w:rsid w:val="00FB5864"/>
    <w:rsid w:val="00FB5A26"/>
    <w:rsid w:val="00FB5D2D"/>
    <w:rsid w:val="00FB684E"/>
    <w:rsid w:val="00FB72BF"/>
    <w:rsid w:val="00FB7CBF"/>
    <w:rsid w:val="00FC044A"/>
    <w:rsid w:val="00FC0C4D"/>
    <w:rsid w:val="00FC1E18"/>
    <w:rsid w:val="00FC2C08"/>
    <w:rsid w:val="00FC434B"/>
    <w:rsid w:val="00FC4AB4"/>
    <w:rsid w:val="00FC54CB"/>
    <w:rsid w:val="00FC5CE9"/>
    <w:rsid w:val="00FC65F7"/>
    <w:rsid w:val="00FC7693"/>
    <w:rsid w:val="00FC76C8"/>
    <w:rsid w:val="00FC78B0"/>
    <w:rsid w:val="00FC7D2E"/>
    <w:rsid w:val="00FD0782"/>
    <w:rsid w:val="00FD0DB5"/>
    <w:rsid w:val="00FD15C2"/>
    <w:rsid w:val="00FD29A4"/>
    <w:rsid w:val="00FD372E"/>
    <w:rsid w:val="00FD465A"/>
    <w:rsid w:val="00FD7765"/>
    <w:rsid w:val="00FD79CF"/>
    <w:rsid w:val="00FD7CDB"/>
    <w:rsid w:val="00FE2C13"/>
    <w:rsid w:val="00FE3636"/>
    <w:rsid w:val="00FE46AD"/>
    <w:rsid w:val="00FE4AE0"/>
    <w:rsid w:val="00FE596A"/>
    <w:rsid w:val="00FE6523"/>
    <w:rsid w:val="00FE6A21"/>
    <w:rsid w:val="00FE6B0E"/>
    <w:rsid w:val="00FE6CEA"/>
    <w:rsid w:val="00FE7185"/>
    <w:rsid w:val="00FF02B5"/>
    <w:rsid w:val="00FF0AEE"/>
    <w:rsid w:val="00FF1324"/>
    <w:rsid w:val="00FF185D"/>
    <w:rsid w:val="00FF1C96"/>
    <w:rsid w:val="00FF1D73"/>
    <w:rsid w:val="00FF1F83"/>
    <w:rsid w:val="00FF2D97"/>
    <w:rsid w:val="00FF3F14"/>
    <w:rsid w:val="00FF4C0F"/>
    <w:rsid w:val="00FF4E0E"/>
    <w:rsid w:val="00FF5FC3"/>
    <w:rsid w:val="00FF648C"/>
    <w:rsid w:val="00FF73E0"/>
    <w:rsid w:val="014C2A43"/>
    <w:rsid w:val="015752DA"/>
    <w:rsid w:val="016F6B69"/>
    <w:rsid w:val="017EF3A8"/>
    <w:rsid w:val="0281D6F8"/>
    <w:rsid w:val="02F9BDB4"/>
    <w:rsid w:val="034192D8"/>
    <w:rsid w:val="036995D8"/>
    <w:rsid w:val="03795F2B"/>
    <w:rsid w:val="03A7E5AE"/>
    <w:rsid w:val="040FE6D2"/>
    <w:rsid w:val="0429B58A"/>
    <w:rsid w:val="04406A41"/>
    <w:rsid w:val="0491FC76"/>
    <w:rsid w:val="04D809DC"/>
    <w:rsid w:val="051CB6B2"/>
    <w:rsid w:val="052916D4"/>
    <w:rsid w:val="061D4BC2"/>
    <w:rsid w:val="06398BF2"/>
    <w:rsid w:val="063C8D87"/>
    <w:rsid w:val="063F12AB"/>
    <w:rsid w:val="06B3B73C"/>
    <w:rsid w:val="06E49077"/>
    <w:rsid w:val="07296779"/>
    <w:rsid w:val="0747A446"/>
    <w:rsid w:val="07726363"/>
    <w:rsid w:val="07E2A912"/>
    <w:rsid w:val="0838DE7B"/>
    <w:rsid w:val="08534086"/>
    <w:rsid w:val="08B3BE37"/>
    <w:rsid w:val="08ECD98C"/>
    <w:rsid w:val="0935C033"/>
    <w:rsid w:val="0954B79C"/>
    <w:rsid w:val="09976A2C"/>
    <w:rsid w:val="09EF6F50"/>
    <w:rsid w:val="0A1147EF"/>
    <w:rsid w:val="0A21F85C"/>
    <w:rsid w:val="0A274261"/>
    <w:rsid w:val="0A2EB358"/>
    <w:rsid w:val="0A8DCCC4"/>
    <w:rsid w:val="0ABF5F80"/>
    <w:rsid w:val="0B061ED1"/>
    <w:rsid w:val="0B1AD028"/>
    <w:rsid w:val="0B1CB23B"/>
    <w:rsid w:val="0B62C128"/>
    <w:rsid w:val="0B9786EC"/>
    <w:rsid w:val="0BA5E8BD"/>
    <w:rsid w:val="0BB32D4D"/>
    <w:rsid w:val="0BB33A95"/>
    <w:rsid w:val="0BC6D471"/>
    <w:rsid w:val="0C342C16"/>
    <w:rsid w:val="0C5B797C"/>
    <w:rsid w:val="0C64333E"/>
    <w:rsid w:val="0C83BD78"/>
    <w:rsid w:val="0CDB016B"/>
    <w:rsid w:val="0CE91FED"/>
    <w:rsid w:val="0D0C2318"/>
    <w:rsid w:val="0D87287C"/>
    <w:rsid w:val="0D937AF0"/>
    <w:rsid w:val="0E1D9DE6"/>
    <w:rsid w:val="0E22C1E7"/>
    <w:rsid w:val="0E4BE2CD"/>
    <w:rsid w:val="0E4F28BA"/>
    <w:rsid w:val="0E809092"/>
    <w:rsid w:val="0EE85A82"/>
    <w:rsid w:val="0F22F2EA"/>
    <w:rsid w:val="0F5972B8"/>
    <w:rsid w:val="0F73F883"/>
    <w:rsid w:val="0FEF3606"/>
    <w:rsid w:val="0FFCFE3D"/>
    <w:rsid w:val="1022B08C"/>
    <w:rsid w:val="102E0C19"/>
    <w:rsid w:val="103914C9"/>
    <w:rsid w:val="10782400"/>
    <w:rsid w:val="11118AA5"/>
    <w:rsid w:val="11312CA6"/>
    <w:rsid w:val="1136DFC0"/>
    <w:rsid w:val="12D5598D"/>
    <w:rsid w:val="12EC95C7"/>
    <w:rsid w:val="130088AB"/>
    <w:rsid w:val="14457847"/>
    <w:rsid w:val="146227EC"/>
    <w:rsid w:val="1464E5DD"/>
    <w:rsid w:val="148FF19C"/>
    <w:rsid w:val="149C9563"/>
    <w:rsid w:val="14D69481"/>
    <w:rsid w:val="14EE64B7"/>
    <w:rsid w:val="156BCA54"/>
    <w:rsid w:val="15B22FC6"/>
    <w:rsid w:val="15BE4C89"/>
    <w:rsid w:val="15CC3AD8"/>
    <w:rsid w:val="160B83A4"/>
    <w:rsid w:val="165AE50B"/>
    <w:rsid w:val="1689C28A"/>
    <w:rsid w:val="16DC3A55"/>
    <w:rsid w:val="179C2BAF"/>
    <w:rsid w:val="18A9B5E5"/>
    <w:rsid w:val="18EC6660"/>
    <w:rsid w:val="18F7B705"/>
    <w:rsid w:val="191DD869"/>
    <w:rsid w:val="19961517"/>
    <w:rsid w:val="19AD3E99"/>
    <w:rsid w:val="1A5EF17C"/>
    <w:rsid w:val="1A74DB16"/>
    <w:rsid w:val="1AD972DA"/>
    <w:rsid w:val="1B26C702"/>
    <w:rsid w:val="1B47484C"/>
    <w:rsid w:val="1BA94DFB"/>
    <w:rsid w:val="1BE12654"/>
    <w:rsid w:val="1BE7206E"/>
    <w:rsid w:val="1BF90FDD"/>
    <w:rsid w:val="1C5E14F5"/>
    <w:rsid w:val="1C841CAA"/>
    <w:rsid w:val="1CA71978"/>
    <w:rsid w:val="1D1DAF69"/>
    <w:rsid w:val="1D1FDB95"/>
    <w:rsid w:val="1D2FEAFA"/>
    <w:rsid w:val="1D384849"/>
    <w:rsid w:val="1D835120"/>
    <w:rsid w:val="1DFBA9CE"/>
    <w:rsid w:val="1E1B22FA"/>
    <w:rsid w:val="1EA128FD"/>
    <w:rsid w:val="1F68D19F"/>
    <w:rsid w:val="20502FFE"/>
    <w:rsid w:val="20632B8D"/>
    <w:rsid w:val="20AD97C7"/>
    <w:rsid w:val="20FAD59C"/>
    <w:rsid w:val="212383B5"/>
    <w:rsid w:val="2164A6B4"/>
    <w:rsid w:val="219AFB7A"/>
    <w:rsid w:val="21A824AA"/>
    <w:rsid w:val="21A97BFC"/>
    <w:rsid w:val="21AF4C27"/>
    <w:rsid w:val="2256C3C7"/>
    <w:rsid w:val="228C42AD"/>
    <w:rsid w:val="23A65B01"/>
    <w:rsid w:val="243DEFEB"/>
    <w:rsid w:val="245B31A0"/>
    <w:rsid w:val="245E1126"/>
    <w:rsid w:val="24C241D7"/>
    <w:rsid w:val="24DD5484"/>
    <w:rsid w:val="24E87EEC"/>
    <w:rsid w:val="2530A31F"/>
    <w:rsid w:val="2541B8C1"/>
    <w:rsid w:val="254221FF"/>
    <w:rsid w:val="257F521E"/>
    <w:rsid w:val="25B88C45"/>
    <w:rsid w:val="2603F771"/>
    <w:rsid w:val="260FA2FE"/>
    <w:rsid w:val="26740BBA"/>
    <w:rsid w:val="26A52A91"/>
    <w:rsid w:val="26E2D759"/>
    <w:rsid w:val="26F227EE"/>
    <w:rsid w:val="270B05BC"/>
    <w:rsid w:val="270E4688"/>
    <w:rsid w:val="2719C012"/>
    <w:rsid w:val="271E58AF"/>
    <w:rsid w:val="271E8A78"/>
    <w:rsid w:val="272E3A6B"/>
    <w:rsid w:val="27691A94"/>
    <w:rsid w:val="278C0DDD"/>
    <w:rsid w:val="27A11A2D"/>
    <w:rsid w:val="27BF798D"/>
    <w:rsid w:val="27D80F50"/>
    <w:rsid w:val="2850CF3C"/>
    <w:rsid w:val="28748ADD"/>
    <w:rsid w:val="2880ED16"/>
    <w:rsid w:val="29062CAA"/>
    <w:rsid w:val="290D167B"/>
    <w:rsid w:val="2A64DCAE"/>
    <w:rsid w:val="2A7BE814"/>
    <w:rsid w:val="2AC0CAB0"/>
    <w:rsid w:val="2AF4B3AD"/>
    <w:rsid w:val="2B1915DD"/>
    <w:rsid w:val="2B347579"/>
    <w:rsid w:val="2B6E0491"/>
    <w:rsid w:val="2BABC47E"/>
    <w:rsid w:val="2BC32E7D"/>
    <w:rsid w:val="2BE249C3"/>
    <w:rsid w:val="2BE847C8"/>
    <w:rsid w:val="2C1E434D"/>
    <w:rsid w:val="2C3D4F9C"/>
    <w:rsid w:val="2CADE582"/>
    <w:rsid w:val="2CDCE75A"/>
    <w:rsid w:val="2CF140B1"/>
    <w:rsid w:val="2DE5DEF7"/>
    <w:rsid w:val="2E4F468D"/>
    <w:rsid w:val="2E56AF63"/>
    <w:rsid w:val="2E823084"/>
    <w:rsid w:val="2E9B7EAF"/>
    <w:rsid w:val="2EDBD113"/>
    <w:rsid w:val="2F19804C"/>
    <w:rsid w:val="2F5DACA0"/>
    <w:rsid w:val="2FB35EFF"/>
    <w:rsid w:val="2FB720D4"/>
    <w:rsid w:val="300CD875"/>
    <w:rsid w:val="3018198B"/>
    <w:rsid w:val="30472C31"/>
    <w:rsid w:val="305D5EB8"/>
    <w:rsid w:val="30AA48B3"/>
    <w:rsid w:val="30B03B7C"/>
    <w:rsid w:val="311FD9BC"/>
    <w:rsid w:val="31D7AF42"/>
    <w:rsid w:val="320FE718"/>
    <w:rsid w:val="32CBDFB5"/>
    <w:rsid w:val="32CE862D"/>
    <w:rsid w:val="331DECF8"/>
    <w:rsid w:val="3339C2E7"/>
    <w:rsid w:val="341CFE18"/>
    <w:rsid w:val="34513179"/>
    <w:rsid w:val="349615B5"/>
    <w:rsid w:val="34B536F0"/>
    <w:rsid w:val="350D6F77"/>
    <w:rsid w:val="353FC615"/>
    <w:rsid w:val="35999CBD"/>
    <w:rsid w:val="35E93D21"/>
    <w:rsid w:val="3613CD07"/>
    <w:rsid w:val="36A51AAE"/>
    <w:rsid w:val="36CA589B"/>
    <w:rsid w:val="36EAE493"/>
    <w:rsid w:val="3741B703"/>
    <w:rsid w:val="374BB519"/>
    <w:rsid w:val="379161B2"/>
    <w:rsid w:val="3791E292"/>
    <w:rsid w:val="379BED72"/>
    <w:rsid w:val="381F6F72"/>
    <w:rsid w:val="3822B6E8"/>
    <w:rsid w:val="388EB6CB"/>
    <w:rsid w:val="38E67E31"/>
    <w:rsid w:val="3921A03B"/>
    <w:rsid w:val="39345EF8"/>
    <w:rsid w:val="3957BBA8"/>
    <w:rsid w:val="395AEEB1"/>
    <w:rsid w:val="39687788"/>
    <w:rsid w:val="398D25EB"/>
    <w:rsid w:val="3A73F2B4"/>
    <w:rsid w:val="3A86D934"/>
    <w:rsid w:val="3B09A3B4"/>
    <w:rsid w:val="3BBC377B"/>
    <w:rsid w:val="3BD0F6DE"/>
    <w:rsid w:val="3BE86800"/>
    <w:rsid w:val="3CB5F971"/>
    <w:rsid w:val="3D13E5B5"/>
    <w:rsid w:val="3D3C10CD"/>
    <w:rsid w:val="3D695279"/>
    <w:rsid w:val="3E10F029"/>
    <w:rsid w:val="3E628714"/>
    <w:rsid w:val="3F01BDD8"/>
    <w:rsid w:val="3F051AFA"/>
    <w:rsid w:val="3F29F7E7"/>
    <w:rsid w:val="3F92F707"/>
    <w:rsid w:val="3FA07E84"/>
    <w:rsid w:val="3FB8A636"/>
    <w:rsid w:val="4019E360"/>
    <w:rsid w:val="4142D583"/>
    <w:rsid w:val="4172C507"/>
    <w:rsid w:val="417DD9B3"/>
    <w:rsid w:val="4185DA99"/>
    <w:rsid w:val="41A925CC"/>
    <w:rsid w:val="41EFD910"/>
    <w:rsid w:val="41F78E94"/>
    <w:rsid w:val="4204E6FC"/>
    <w:rsid w:val="42699D7F"/>
    <w:rsid w:val="42DCCF45"/>
    <w:rsid w:val="430892FF"/>
    <w:rsid w:val="43570111"/>
    <w:rsid w:val="43DE6058"/>
    <w:rsid w:val="43E4715E"/>
    <w:rsid w:val="44213823"/>
    <w:rsid w:val="443BC5FB"/>
    <w:rsid w:val="44DDA8A0"/>
    <w:rsid w:val="454097B1"/>
    <w:rsid w:val="462C138C"/>
    <w:rsid w:val="46C25B4F"/>
    <w:rsid w:val="46CBB57C"/>
    <w:rsid w:val="46E5A187"/>
    <w:rsid w:val="46E5A7A9"/>
    <w:rsid w:val="46ED3DBC"/>
    <w:rsid w:val="46F757BD"/>
    <w:rsid w:val="4735A3C8"/>
    <w:rsid w:val="4768A245"/>
    <w:rsid w:val="47C6B0BE"/>
    <w:rsid w:val="47F21805"/>
    <w:rsid w:val="480A1464"/>
    <w:rsid w:val="4962B2EC"/>
    <w:rsid w:val="49C29960"/>
    <w:rsid w:val="49CEBB2F"/>
    <w:rsid w:val="49CF42B0"/>
    <w:rsid w:val="4A06E510"/>
    <w:rsid w:val="4A1F9AD2"/>
    <w:rsid w:val="4A843B35"/>
    <w:rsid w:val="4B73D0DE"/>
    <w:rsid w:val="4C0B8EDF"/>
    <w:rsid w:val="4CD6EDB2"/>
    <w:rsid w:val="4D00AB69"/>
    <w:rsid w:val="4D9842A5"/>
    <w:rsid w:val="4DF67416"/>
    <w:rsid w:val="4E300E42"/>
    <w:rsid w:val="4E5CCB86"/>
    <w:rsid w:val="4E8544D7"/>
    <w:rsid w:val="4EFCB0A9"/>
    <w:rsid w:val="4FA0BFDF"/>
    <w:rsid w:val="4FDA6CA6"/>
    <w:rsid w:val="4FE508BD"/>
    <w:rsid w:val="505990F2"/>
    <w:rsid w:val="50A1391B"/>
    <w:rsid w:val="50AA7B7C"/>
    <w:rsid w:val="50B5E3FB"/>
    <w:rsid w:val="515EA22C"/>
    <w:rsid w:val="51A07BB3"/>
    <w:rsid w:val="522B8E6F"/>
    <w:rsid w:val="52641C79"/>
    <w:rsid w:val="5268A434"/>
    <w:rsid w:val="52903E95"/>
    <w:rsid w:val="5303B825"/>
    <w:rsid w:val="531AE6FD"/>
    <w:rsid w:val="531C241A"/>
    <w:rsid w:val="5327CBFC"/>
    <w:rsid w:val="5335E4EE"/>
    <w:rsid w:val="5364D1E4"/>
    <w:rsid w:val="54267894"/>
    <w:rsid w:val="544E2A65"/>
    <w:rsid w:val="546BBA78"/>
    <w:rsid w:val="54D932A6"/>
    <w:rsid w:val="54FA65E1"/>
    <w:rsid w:val="55072FAA"/>
    <w:rsid w:val="5541ED1C"/>
    <w:rsid w:val="5550C1CE"/>
    <w:rsid w:val="55A2EB3A"/>
    <w:rsid w:val="55AA0DF7"/>
    <w:rsid w:val="5680D527"/>
    <w:rsid w:val="56938F79"/>
    <w:rsid w:val="56A8966A"/>
    <w:rsid w:val="576311A3"/>
    <w:rsid w:val="57983D05"/>
    <w:rsid w:val="57B8AF23"/>
    <w:rsid w:val="57D4B396"/>
    <w:rsid w:val="57D5780E"/>
    <w:rsid w:val="57F2E5A3"/>
    <w:rsid w:val="586A686C"/>
    <w:rsid w:val="587D8C0E"/>
    <w:rsid w:val="58D9D009"/>
    <w:rsid w:val="5977F357"/>
    <w:rsid w:val="5979A82B"/>
    <w:rsid w:val="5A2D01CE"/>
    <w:rsid w:val="5A805C22"/>
    <w:rsid w:val="5AE86739"/>
    <w:rsid w:val="5B79BBC2"/>
    <w:rsid w:val="5B8325C5"/>
    <w:rsid w:val="5B87C951"/>
    <w:rsid w:val="5B9C2D0F"/>
    <w:rsid w:val="5C150FF3"/>
    <w:rsid w:val="5C15795B"/>
    <w:rsid w:val="5C874D3B"/>
    <w:rsid w:val="5C9F3EA0"/>
    <w:rsid w:val="5CB60312"/>
    <w:rsid w:val="5D1547FE"/>
    <w:rsid w:val="5D9BD57E"/>
    <w:rsid w:val="5DC4FBA6"/>
    <w:rsid w:val="5DE3FA5C"/>
    <w:rsid w:val="5E13C675"/>
    <w:rsid w:val="5E45E9E8"/>
    <w:rsid w:val="5E4A6955"/>
    <w:rsid w:val="5E5CC435"/>
    <w:rsid w:val="5EBAE4F4"/>
    <w:rsid w:val="5EBB5D77"/>
    <w:rsid w:val="5EF410E0"/>
    <w:rsid w:val="5EFF0FE4"/>
    <w:rsid w:val="5F1258C7"/>
    <w:rsid w:val="5F43FF43"/>
    <w:rsid w:val="5F66E094"/>
    <w:rsid w:val="6032F238"/>
    <w:rsid w:val="603709C1"/>
    <w:rsid w:val="603B2C68"/>
    <w:rsid w:val="604BCD7A"/>
    <w:rsid w:val="60CDFB07"/>
    <w:rsid w:val="60E30F98"/>
    <w:rsid w:val="61D65CFA"/>
    <w:rsid w:val="61FFF0BD"/>
    <w:rsid w:val="622ECE4D"/>
    <w:rsid w:val="62828B58"/>
    <w:rsid w:val="629E379B"/>
    <w:rsid w:val="62A2C8B5"/>
    <w:rsid w:val="62ADDFD7"/>
    <w:rsid w:val="62C4B36B"/>
    <w:rsid w:val="62D0B045"/>
    <w:rsid w:val="635C7BA4"/>
    <w:rsid w:val="6412650E"/>
    <w:rsid w:val="6430EA5A"/>
    <w:rsid w:val="64A98D7C"/>
    <w:rsid w:val="64C47855"/>
    <w:rsid w:val="64F3967B"/>
    <w:rsid w:val="65786A52"/>
    <w:rsid w:val="657A0543"/>
    <w:rsid w:val="65E01ECB"/>
    <w:rsid w:val="66AC2254"/>
    <w:rsid w:val="6708B2CF"/>
    <w:rsid w:val="67374327"/>
    <w:rsid w:val="6758C11C"/>
    <w:rsid w:val="676AAA2E"/>
    <w:rsid w:val="679B6650"/>
    <w:rsid w:val="67EDC721"/>
    <w:rsid w:val="683337B1"/>
    <w:rsid w:val="698552E4"/>
    <w:rsid w:val="698F8461"/>
    <w:rsid w:val="69C94725"/>
    <w:rsid w:val="69CC8700"/>
    <w:rsid w:val="6A0E5BFB"/>
    <w:rsid w:val="6A368E4F"/>
    <w:rsid w:val="6A6D5CB2"/>
    <w:rsid w:val="6B4448EA"/>
    <w:rsid w:val="6C760A82"/>
    <w:rsid w:val="6C8A6F90"/>
    <w:rsid w:val="6D22A82B"/>
    <w:rsid w:val="6DB08237"/>
    <w:rsid w:val="6DC1D3C6"/>
    <w:rsid w:val="6E5746FC"/>
    <w:rsid w:val="6E9566C1"/>
    <w:rsid w:val="6EC40A8D"/>
    <w:rsid w:val="6F06443C"/>
    <w:rsid w:val="6F39D52D"/>
    <w:rsid w:val="6F775080"/>
    <w:rsid w:val="6F8C3443"/>
    <w:rsid w:val="6F9B2A20"/>
    <w:rsid w:val="70694893"/>
    <w:rsid w:val="709B364E"/>
    <w:rsid w:val="71311F17"/>
    <w:rsid w:val="716DF57A"/>
    <w:rsid w:val="71A45167"/>
    <w:rsid w:val="71B22B21"/>
    <w:rsid w:val="7202F207"/>
    <w:rsid w:val="7204538A"/>
    <w:rsid w:val="7223F649"/>
    <w:rsid w:val="724211E5"/>
    <w:rsid w:val="724E71D4"/>
    <w:rsid w:val="72535B4A"/>
    <w:rsid w:val="72882FFF"/>
    <w:rsid w:val="72ADA7F0"/>
    <w:rsid w:val="72D1A633"/>
    <w:rsid w:val="73602F19"/>
    <w:rsid w:val="736B1F04"/>
    <w:rsid w:val="73D14DEB"/>
    <w:rsid w:val="74974383"/>
    <w:rsid w:val="750620DD"/>
    <w:rsid w:val="753E0A0D"/>
    <w:rsid w:val="75613A0B"/>
    <w:rsid w:val="759F42FD"/>
    <w:rsid w:val="75BA1E22"/>
    <w:rsid w:val="75D0BEED"/>
    <w:rsid w:val="75EA2D24"/>
    <w:rsid w:val="7609B412"/>
    <w:rsid w:val="76CBAB21"/>
    <w:rsid w:val="76E52D50"/>
    <w:rsid w:val="7713E577"/>
    <w:rsid w:val="77378CF0"/>
    <w:rsid w:val="7747FE0C"/>
    <w:rsid w:val="774B5421"/>
    <w:rsid w:val="7757722C"/>
    <w:rsid w:val="77A0722D"/>
    <w:rsid w:val="77A2EA01"/>
    <w:rsid w:val="77BDE57A"/>
    <w:rsid w:val="77D71EC8"/>
    <w:rsid w:val="77E6374F"/>
    <w:rsid w:val="77FE77AC"/>
    <w:rsid w:val="781F8916"/>
    <w:rsid w:val="782D613E"/>
    <w:rsid w:val="783324F6"/>
    <w:rsid w:val="785073E5"/>
    <w:rsid w:val="78A6977D"/>
    <w:rsid w:val="7917719D"/>
    <w:rsid w:val="7939EBBF"/>
    <w:rsid w:val="79B48EF8"/>
    <w:rsid w:val="79DD94E8"/>
    <w:rsid w:val="79F201BB"/>
    <w:rsid w:val="79F67EFC"/>
    <w:rsid w:val="7A076B38"/>
    <w:rsid w:val="7A873E91"/>
    <w:rsid w:val="7A8A3828"/>
    <w:rsid w:val="7B6EE3AC"/>
    <w:rsid w:val="7C29C661"/>
    <w:rsid w:val="7C7CAA88"/>
    <w:rsid w:val="7C9276D6"/>
    <w:rsid w:val="7D917714"/>
    <w:rsid w:val="7DCD4B60"/>
    <w:rsid w:val="7DE8B5BD"/>
    <w:rsid w:val="7E0E82BA"/>
    <w:rsid w:val="7E4C26F3"/>
    <w:rsid w:val="7E59643F"/>
    <w:rsid w:val="7E8340E2"/>
    <w:rsid w:val="7EC497FD"/>
    <w:rsid w:val="7ED1F157"/>
    <w:rsid w:val="7F99DD04"/>
    <w:rsid w:val="7FBE1AFD"/>
    <w:rsid w:val="7FFD51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5147E"/>
  <w15:chartTrackingRefBased/>
  <w15:docId w15:val="{FFB27E4A-093D-4DF6-9C65-1814E74DD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865"/>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9422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2078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C66E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4492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1865"/>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11865"/>
    <w:pPr>
      <w:tabs>
        <w:tab w:val="center" w:pos="4320"/>
        <w:tab w:val="right" w:pos="8640"/>
      </w:tabs>
    </w:pPr>
  </w:style>
  <w:style w:type="character" w:customStyle="1" w:styleId="FooterChar">
    <w:name w:val="Footer Char"/>
    <w:basedOn w:val="DefaultParagraphFont"/>
    <w:link w:val="Footer"/>
    <w:uiPriority w:val="99"/>
    <w:rsid w:val="00311865"/>
    <w:rPr>
      <w:rFonts w:eastAsiaTheme="minorEastAsia"/>
      <w:sz w:val="24"/>
      <w:szCs w:val="24"/>
    </w:rPr>
  </w:style>
  <w:style w:type="character" w:styleId="PageNumber">
    <w:name w:val="page number"/>
    <w:basedOn w:val="DefaultParagraphFont"/>
    <w:uiPriority w:val="99"/>
    <w:semiHidden/>
    <w:unhideWhenUsed/>
    <w:rsid w:val="00311865"/>
  </w:style>
  <w:style w:type="paragraph" w:styleId="ListParagraph">
    <w:name w:val="List Paragraph"/>
    <w:basedOn w:val="Normal"/>
    <w:uiPriority w:val="34"/>
    <w:qFormat/>
    <w:rsid w:val="00311865"/>
    <w:pPr>
      <w:ind w:left="720"/>
      <w:contextualSpacing/>
    </w:pPr>
  </w:style>
  <w:style w:type="character" w:styleId="Hyperlink">
    <w:name w:val="Hyperlink"/>
    <w:uiPriority w:val="99"/>
    <w:rsid w:val="00311865"/>
    <w:rPr>
      <w:color w:val="333399"/>
      <w:u w:val="single"/>
    </w:rPr>
  </w:style>
  <w:style w:type="paragraph" w:customStyle="1" w:styleId="font7">
    <w:name w:val="font_7"/>
    <w:basedOn w:val="Normal"/>
    <w:rsid w:val="00311865"/>
    <w:pPr>
      <w:spacing w:before="100" w:beforeAutospacing="1" w:after="100" w:afterAutospacing="1"/>
    </w:pPr>
    <w:rPr>
      <w:rFonts w:ascii="Times New Roman" w:eastAsia="Times New Roman" w:hAnsi="Times New Roman" w:cs="Times New Roman"/>
      <w:lang w:eastAsia="ja-JP"/>
    </w:rPr>
  </w:style>
  <w:style w:type="paragraph" w:styleId="Header">
    <w:name w:val="header"/>
    <w:basedOn w:val="Normal"/>
    <w:link w:val="HeaderChar"/>
    <w:uiPriority w:val="99"/>
    <w:unhideWhenUsed/>
    <w:rsid w:val="001A31B0"/>
    <w:pPr>
      <w:tabs>
        <w:tab w:val="center" w:pos="4680"/>
        <w:tab w:val="right" w:pos="9360"/>
      </w:tabs>
    </w:pPr>
  </w:style>
  <w:style w:type="character" w:customStyle="1" w:styleId="HeaderChar">
    <w:name w:val="Header Char"/>
    <w:basedOn w:val="DefaultParagraphFont"/>
    <w:link w:val="Header"/>
    <w:uiPriority w:val="99"/>
    <w:rsid w:val="001A31B0"/>
    <w:rPr>
      <w:rFonts w:eastAsiaTheme="minorEastAsia"/>
      <w:sz w:val="24"/>
      <w:szCs w:val="24"/>
    </w:rPr>
  </w:style>
  <w:style w:type="character" w:styleId="CommentReference">
    <w:name w:val="annotation reference"/>
    <w:basedOn w:val="DefaultParagraphFont"/>
    <w:uiPriority w:val="99"/>
    <w:semiHidden/>
    <w:unhideWhenUsed/>
    <w:rsid w:val="006707AA"/>
    <w:rPr>
      <w:sz w:val="16"/>
      <w:szCs w:val="16"/>
    </w:rPr>
  </w:style>
  <w:style w:type="paragraph" w:styleId="CommentText">
    <w:name w:val="annotation text"/>
    <w:basedOn w:val="Normal"/>
    <w:link w:val="CommentTextChar"/>
    <w:uiPriority w:val="99"/>
    <w:unhideWhenUsed/>
    <w:rsid w:val="006707AA"/>
    <w:rPr>
      <w:sz w:val="20"/>
      <w:szCs w:val="20"/>
    </w:rPr>
  </w:style>
  <w:style w:type="character" w:customStyle="1" w:styleId="CommentTextChar">
    <w:name w:val="Comment Text Char"/>
    <w:basedOn w:val="DefaultParagraphFont"/>
    <w:link w:val="CommentText"/>
    <w:uiPriority w:val="99"/>
    <w:rsid w:val="006707A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707AA"/>
    <w:rPr>
      <w:b/>
      <w:bCs/>
    </w:rPr>
  </w:style>
  <w:style w:type="character" w:customStyle="1" w:styleId="CommentSubjectChar">
    <w:name w:val="Comment Subject Char"/>
    <w:basedOn w:val="CommentTextChar"/>
    <w:link w:val="CommentSubject"/>
    <w:uiPriority w:val="99"/>
    <w:semiHidden/>
    <w:rsid w:val="006707AA"/>
    <w:rPr>
      <w:rFonts w:eastAsiaTheme="minorEastAsia"/>
      <w:b/>
      <w:bCs/>
      <w:sz w:val="20"/>
      <w:szCs w:val="20"/>
    </w:rPr>
  </w:style>
  <w:style w:type="character" w:styleId="UnresolvedMention">
    <w:name w:val="Unresolved Mention"/>
    <w:basedOn w:val="DefaultParagraphFont"/>
    <w:uiPriority w:val="99"/>
    <w:semiHidden/>
    <w:unhideWhenUsed/>
    <w:rsid w:val="0061387A"/>
    <w:rPr>
      <w:color w:val="605E5C"/>
      <w:shd w:val="clear" w:color="auto" w:fill="E1DFDD"/>
    </w:rPr>
  </w:style>
  <w:style w:type="paragraph" w:styleId="NoSpacing">
    <w:name w:val="No Spacing"/>
    <w:uiPriority w:val="1"/>
    <w:qFormat/>
    <w:rsid w:val="002B1745"/>
    <w:pPr>
      <w:spacing w:after="0" w:line="240" w:lineRule="auto"/>
    </w:pPr>
    <w:rPr>
      <w:rFonts w:eastAsiaTheme="minorEastAsia"/>
      <w:sz w:val="24"/>
      <w:szCs w:val="24"/>
    </w:rPr>
  </w:style>
  <w:style w:type="table" w:customStyle="1" w:styleId="TableGrid1">
    <w:name w:val="Table Grid1"/>
    <w:basedOn w:val="TableNormal"/>
    <w:next w:val="TableGrid"/>
    <w:uiPriority w:val="59"/>
    <w:rsid w:val="00A03578"/>
    <w:pPr>
      <w:spacing w:after="0" w:line="240" w:lineRule="auto"/>
    </w:pPr>
    <w:rPr>
      <w:rFonts w:ascii="Calibri" w:eastAsia="Times New Roman"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4224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420785"/>
    <w:rPr>
      <w:rFonts w:asciiTheme="majorHAnsi" w:eastAsiaTheme="majorEastAsia" w:hAnsiTheme="majorHAnsi" w:cstheme="majorBidi"/>
      <w:color w:val="2F5496" w:themeColor="accent1" w:themeShade="BF"/>
      <w:sz w:val="26"/>
      <w:szCs w:val="26"/>
    </w:rPr>
  </w:style>
  <w:style w:type="table" w:customStyle="1" w:styleId="TableGrid2">
    <w:name w:val="Table Grid2"/>
    <w:basedOn w:val="TableNormal"/>
    <w:next w:val="TableGrid"/>
    <w:rsid w:val="008E611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A626D1"/>
  </w:style>
  <w:style w:type="table" w:customStyle="1" w:styleId="TableGrid3">
    <w:name w:val="Table Grid3"/>
    <w:basedOn w:val="TableNormal"/>
    <w:next w:val="TableGrid"/>
    <w:uiPriority w:val="59"/>
    <w:rsid w:val="00F6596A"/>
    <w:pPr>
      <w:spacing w:after="0" w:line="240" w:lineRule="auto"/>
    </w:pPr>
    <w:rPr>
      <w:rFonts w:ascii="Calibri" w:eastAsia="Times New Roman"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72314"/>
    <w:pPr>
      <w:autoSpaceDE w:val="0"/>
      <w:autoSpaceDN w:val="0"/>
      <w:adjustRightInd w:val="0"/>
      <w:spacing w:after="0" w:line="240" w:lineRule="auto"/>
    </w:pPr>
    <w:rPr>
      <w:rFonts w:ascii="Open Sans" w:hAnsi="Open Sans" w:cs="Open Sans"/>
      <w:color w:val="000000"/>
      <w:sz w:val="24"/>
      <w:szCs w:val="24"/>
    </w:rPr>
  </w:style>
  <w:style w:type="paragraph" w:styleId="Revision">
    <w:name w:val="Revision"/>
    <w:hidden/>
    <w:uiPriority w:val="99"/>
    <w:semiHidden/>
    <w:rsid w:val="00D25F6D"/>
    <w:pPr>
      <w:spacing w:after="0" w:line="240" w:lineRule="auto"/>
    </w:pPr>
    <w:rPr>
      <w:rFonts w:eastAsiaTheme="minorEastAsia"/>
      <w:sz w:val="24"/>
      <w:szCs w:val="24"/>
    </w:rPr>
  </w:style>
  <w:style w:type="character" w:customStyle="1" w:styleId="Heading4Char">
    <w:name w:val="Heading 4 Char"/>
    <w:basedOn w:val="DefaultParagraphFont"/>
    <w:link w:val="Heading4"/>
    <w:uiPriority w:val="9"/>
    <w:semiHidden/>
    <w:rsid w:val="00544929"/>
    <w:rPr>
      <w:rFonts w:asciiTheme="majorHAnsi" w:eastAsiaTheme="majorEastAsia" w:hAnsiTheme="majorHAnsi" w:cstheme="majorBidi"/>
      <w:i/>
      <w:iCs/>
      <w:color w:val="2F5496" w:themeColor="accent1" w:themeShade="BF"/>
      <w:sz w:val="24"/>
      <w:szCs w:val="24"/>
    </w:rPr>
  </w:style>
  <w:style w:type="paragraph" w:styleId="BalloonText">
    <w:name w:val="Balloon Text"/>
    <w:basedOn w:val="Normal"/>
    <w:link w:val="BalloonTextChar"/>
    <w:uiPriority w:val="99"/>
    <w:semiHidden/>
    <w:unhideWhenUsed/>
    <w:rsid w:val="009E08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8AD"/>
    <w:rPr>
      <w:rFonts w:ascii="Segoe UI" w:eastAsiaTheme="minorEastAsia" w:hAnsi="Segoe UI" w:cs="Segoe UI"/>
      <w:sz w:val="18"/>
      <w:szCs w:val="18"/>
    </w:rPr>
  </w:style>
  <w:style w:type="table" w:customStyle="1" w:styleId="TableGrid4">
    <w:name w:val="Table Grid4"/>
    <w:basedOn w:val="TableNormal"/>
    <w:next w:val="TableGrid"/>
    <w:rsid w:val="009013D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E7991"/>
    <w:pPr>
      <w:spacing w:before="100" w:beforeAutospacing="1" w:after="100" w:afterAutospacing="1"/>
    </w:pPr>
    <w:rPr>
      <w:rFonts w:ascii="Times New Roman" w:eastAsia="Times New Roman" w:hAnsi="Times New Roman" w:cs="Times New Roman"/>
    </w:rPr>
  </w:style>
  <w:style w:type="character" w:customStyle="1" w:styleId="fontstyle01">
    <w:name w:val="fontstyle01"/>
    <w:basedOn w:val="DefaultParagraphFont"/>
    <w:rsid w:val="000775EA"/>
    <w:rPr>
      <w:rFonts w:ascii="Roboto-Regular" w:hAnsi="Roboto-Regular" w:hint="default"/>
      <w:b w:val="0"/>
      <w:bCs w:val="0"/>
      <w:i w:val="0"/>
      <w:iCs w:val="0"/>
      <w:color w:val="000000"/>
      <w:sz w:val="20"/>
      <w:szCs w:val="20"/>
    </w:rPr>
  </w:style>
  <w:style w:type="character" w:customStyle="1" w:styleId="Heading3Char">
    <w:name w:val="Heading 3 Char"/>
    <w:basedOn w:val="DefaultParagraphFont"/>
    <w:link w:val="Heading3"/>
    <w:uiPriority w:val="9"/>
    <w:semiHidden/>
    <w:rsid w:val="003C66E7"/>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AB38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7052">
      <w:bodyDiv w:val="1"/>
      <w:marLeft w:val="0"/>
      <w:marRight w:val="0"/>
      <w:marTop w:val="0"/>
      <w:marBottom w:val="0"/>
      <w:divBdr>
        <w:top w:val="none" w:sz="0" w:space="0" w:color="auto"/>
        <w:left w:val="none" w:sz="0" w:space="0" w:color="auto"/>
        <w:bottom w:val="none" w:sz="0" w:space="0" w:color="auto"/>
        <w:right w:val="none" w:sz="0" w:space="0" w:color="auto"/>
      </w:divBdr>
    </w:div>
    <w:div w:id="9989356">
      <w:bodyDiv w:val="1"/>
      <w:marLeft w:val="0"/>
      <w:marRight w:val="0"/>
      <w:marTop w:val="0"/>
      <w:marBottom w:val="0"/>
      <w:divBdr>
        <w:top w:val="none" w:sz="0" w:space="0" w:color="auto"/>
        <w:left w:val="none" w:sz="0" w:space="0" w:color="auto"/>
        <w:bottom w:val="none" w:sz="0" w:space="0" w:color="auto"/>
        <w:right w:val="none" w:sz="0" w:space="0" w:color="auto"/>
      </w:divBdr>
    </w:div>
    <w:div w:id="11080866">
      <w:bodyDiv w:val="1"/>
      <w:marLeft w:val="0"/>
      <w:marRight w:val="0"/>
      <w:marTop w:val="0"/>
      <w:marBottom w:val="0"/>
      <w:divBdr>
        <w:top w:val="none" w:sz="0" w:space="0" w:color="auto"/>
        <w:left w:val="none" w:sz="0" w:space="0" w:color="auto"/>
        <w:bottom w:val="none" w:sz="0" w:space="0" w:color="auto"/>
        <w:right w:val="none" w:sz="0" w:space="0" w:color="auto"/>
      </w:divBdr>
    </w:div>
    <w:div w:id="20210861">
      <w:bodyDiv w:val="1"/>
      <w:marLeft w:val="0"/>
      <w:marRight w:val="0"/>
      <w:marTop w:val="0"/>
      <w:marBottom w:val="0"/>
      <w:divBdr>
        <w:top w:val="none" w:sz="0" w:space="0" w:color="auto"/>
        <w:left w:val="none" w:sz="0" w:space="0" w:color="auto"/>
        <w:bottom w:val="none" w:sz="0" w:space="0" w:color="auto"/>
        <w:right w:val="none" w:sz="0" w:space="0" w:color="auto"/>
      </w:divBdr>
    </w:div>
    <w:div w:id="31735740">
      <w:bodyDiv w:val="1"/>
      <w:marLeft w:val="0"/>
      <w:marRight w:val="0"/>
      <w:marTop w:val="0"/>
      <w:marBottom w:val="0"/>
      <w:divBdr>
        <w:top w:val="none" w:sz="0" w:space="0" w:color="auto"/>
        <w:left w:val="none" w:sz="0" w:space="0" w:color="auto"/>
        <w:bottom w:val="none" w:sz="0" w:space="0" w:color="auto"/>
        <w:right w:val="none" w:sz="0" w:space="0" w:color="auto"/>
      </w:divBdr>
    </w:div>
    <w:div w:id="46221012">
      <w:bodyDiv w:val="1"/>
      <w:marLeft w:val="0"/>
      <w:marRight w:val="0"/>
      <w:marTop w:val="0"/>
      <w:marBottom w:val="0"/>
      <w:divBdr>
        <w:top w:val="none" w:sz="0" w:space="0" w:color="auto"/>
        <w:left w:val="none" w:sz="0" w:space="0" w:color="auto"/>
        <w:bottom w:val="none" w:sz="0" w:space="0" w:color="auto"/>
        <w:right w:val="none" w:sz="0" w:space="0" w:color="auto"/>
      </w:divBdr>
    </w:div>
    <w:div w:id="51587758">
      <w:bodyDiv w:val="1"/>
      <w:marLeft w:val="0"/>
      <w:marRight w:val="0"/>
      <w:marTop w:val="0"/>
      <w:marBottom w:val="0"/>
      <w:divBdr>
        <w:top w:val="none" w:sz="0" w:space="0" w:color="auto"/>
        <w:left w:val="none" w:sz="0" w:space="0" w:color="auto"/>
        <w:bottom w:val="none" w:sz="0" w:space="0" w:color="auto"/>
        <w:right w:val="none" w:sz="0" w:space="0" w:color="auto"/>
      </w:divBdr>
    </w:div>
    <w:div w:id="56783485">
      <w:bodyDiv w:val="1"/>
      <w:marLeft w:val="0"/>
      <w:marRight w:val="0"/>
      <w:marTop w:val="0"/>
      <w:marBottom w:val="0"/>
      <w:divBdr>
        <w:top w:val="none" w:sz="0" w:space="0" w:color="auto"/>
        <w:left w:val="none" w:sz="0" w:space="0" w:color="auto"/>
        <w:bottom w:val="none" w:sz="0" w:space="0" w:color="auto"/>
        <w:right w:val="none" w:sz="0" w:space="0" w:color="auto"/>
      </w:divBdr>
    </w:div>
    <w:div w:id="89620186">
      <w:bodyDiv w:val="1"/>
      <w:marLeft w:val="0"/>
      <w:marRight w:val="0"/>
      <w:marTop w:val="0"/>
      <w:marBottom w:val="0"/>
      <w:divBdr>
        <w:top w:val="none" w:sz="0" w:space="0" w:color="auto"/>
        <w:left w:val="none" w:sz="0" w:space="0" w:color="auto"/>
        <w:bottom w:val="none" w:sz="0" w:space="0" w:color="auto"/>
        <w:right w:val="none" w:sz="0" w:space="0" w:color="auto"/>
      </w:divBdr>
    </w:div>
    <w:div w:id="91358650">
      <w:bodyDiv w:val="1"/>
      <w:marLeft w:val="0"/>
      <w:marRight w:val="0"/>
      <w:marTop w:val="0"/>
      <w:marBottom w:val="0"/>
      <w:divBdr>
        <w:top w:val="none" w:sz="0" w:space="0" w:color="auto"/>
        <w:left w:val="none" w:sz="0" w:space="0" w:color="auto"/>
        <w:bottom w:val="none" w:sz="0" w:space="0" w:color="auto"/>
        <w:right w:val="none" w:sz="0" w:space="0" w:color="auto"/>
      </w:divBdr>
    </w:div>
    <w:div w:id="109976028">
      <w:bodyDiv w:val="1"/>
      <w:marLeft w:val="0"/>
      <w:marRight w:val="0"/>
      <w:marTop w:val="0"/>
      <w:marBottom w:val="0"/>
      <w:divBdr>
        <w:top w:val="none" w:sz="0" w:space="0" w:color="auto"/>
        <w:left w:val="none" w:sz="0" w:space="0" w:color="auto"/>
        <w:bottom w:val="none" w:sz="0" w:space="0" w:color="auto"/>
        <w:right w:val="none" w:sz="0" w:space="0" w:color="auto"/>
      </w:divBdr>
    </w:div>
    <w:div w:id="115566224">
      <w:bodyDiv w:val="1"/>
      <w:marLeft w:val="0"/>
      <w:marRight w:val="0"/>
      <w:marTop w:val="0"/>
      <w:marBottom w:val="0"/>
      <w:divBdr>
        <w:top w:val="none" w:sz="0" w:space="0" w:color="auto"/>
        <w:left w:val="none" w:sz="0" w:space="0" w:color="auto"/>
        <w:bottom w:val="none" w:sz="0" w:space="0" w:color="auto"/>
        <w:right w:val="none" w:sz="0" w:space="0" w:color="auto"/>
      </w:divBdr>
    </w:div>
    <w:div w:id="118689396">
      <w:bodyDiv w:val="1"/>
      <w:marLeft w:val="0"/>
      <w:marRight w:val="0"/>
      <w:marTop w:val="0"/>
      <w:marBottom w:val="0"/>
      <w:divBdr>
        <w:top w:val="none" w:sz="0" w:space="0" w:color="auto"/>
        <w:left w:val="none" w:sz="0" w:space="0" w:color="auto"/>
        <w:bottom w:val="none" w:sz="0" w:space="0" w:color="auto"/>
        <w:right w:val="none" w:sz="0" w:space="0" w:color="auto"/>
      </w:divBdr>
    </w:div>
    <w:div w:id="120004637">
      <w:bodyDiv w:val="1"/>
      <w:marLeft w:val="0"/>
      <w:marRight w:val="0"/>
      <w:marTop w:val="0"/>
      <w:marBottom w:val="0"/>
      <w:divBdr>
        <w:top w:val="none" w:sz="0" w:space="0" w:color="auto"/>
        <w:left w:val="none" w:sz="0" w:space="0" w:color="auto"/>
        <w:bottom w:val="none" w:sz="0" w:space="0" w:color="auto"/>
        <w:right w:val="none" w:sz="0" w:space="0" w:color="auto"/>
      </w:divBdr>
      <w:divsChild>
        <w:div w:id="484786391">
          <w:marLeft w:val="288"/>
          <w:marRight w:val="0"/>
          <w:marTop w:val="240"/>
          <w:marBottom w:val="0"/>
          <w:divBdr>
            <w:top w:val="none" w:sz="0" w:space="0" w:color="auto"/>
            <w:left w:val="none" w:sz="0" w:space="0" w:color="auto"/>
            <w:bottom w:val="none" w:sz="0" w:space="0" w:color="auto"/>
            <w:right w:val="none" w:sz="0" w:space="0" w:color="auto"/>
          </w:divBdr>
        </w:div>
      </w:divsChild>
    </w:div>
    <w:div w:id="122505209">
      <w:bodyDiv w:val="1"/>
      <w:marLeft w:val="0"/>
      <w:marRight w:val="0"/>
      <w:marTop w:val="0"/>
      <w:marBottom w:val="0"/>
      <w:divBdr>
        <w:top w:val="none" w:sz="0" w:space="0" w:color="auto"/>
        <w:left w:val="none" w:sz="0" w:space="0" w:color="auto"/>
        <w:bottom w:val="none" w:sz="0" w:space="0" w:color="auto"/>
        <w:right w:val="none" w:sz="0" w:space="0" w:color="auto"/>
      </w:divBdr>
      <w:divsChild>
        <w:div w:id="154340559">
          <w:marLeft w:val="1080"/>
          <w:marRight w:val="0"/>
          <w:marTop w:val="50"/>
          <w:marBottom w:val="50"/>
          <w:divBdr>
            <w:top w:val="none" w:sz="0" w:space="0" w:color="auto"/>
            <w:left w:val="none" w:sz="0" w:space="0" w:color="auto"/>
            <w:bottom w:val="none" w:sz="0" w:space="0" w:color="auto"/>
            <w:right w:val="none" w:sz="0" w:space="0" w:color="auto"/>
          </w:divBdr>
        </w:div>
        <w:div w:id="821194367">
          <w:marLeft w:val="1080"/>
          <w:marRight w:val="0"/>
          <w:marTop w:val="50"/>
          <w:marBottom w:val="50"/>
          <w:divBdr>
            <w:top w:val="none" w:sz="0" w:space="0" w:color="auto"/>
            <w:left w:val="none" w:sz="0" w:space="0" w:color="auto"/>
            <w:bottom w:val="none" w:sz="0" w:space="0" w:color="auto"/>
            <w:right w:val="none" w:sz="0" w:space="0" w:color="auto"/>
          </w:divBdr>
        </w:div>
        <w:div w:id="1407529712">
          <w:marLeft w:val="1080"/>
          <w:marRight w:val="0"/>
          <w:marTop w:val="50"/>
          <w:marBottom w:val="50"/>
          <w:divBdr>
            <w:top w:val="none" w:sz="0" w:space="0" w:color="auto"/>
            <w:left w:val="none" w:sz="0" w:space="0" w:color="auto"/>
            <w:bottom w:val="none" w:sz="0" w:space="0" w:color="auto"/>
            <w:right w:val="none" w:sz="0" w:space="0" w:color="auto"/>
          </w:divBdr>
        </w:div>
        <w:div w:id="1443376688">
          <w:marLeft w:val="1800"/>
          <w:marRight w:val="0"/>
          <w:marTop w:val="50"/>
          <w:marBottom w:val="50"/>
          <w:divBdr>
            <w:top w:val="none" w:sz="0" w:space="0" w:color="auto"/>
            <w:left w:val="none" w:sz="0" w:space="0" w:color="auto"/>
            <w:bottom w:val="none" w:sz="0" w:space="0" w:color="auto"/>
            <w:right w:val="none" w:sz="0" w:space="0" w:color="auto"/>
          </w:divBdr>
        </w:div>
      </w:divsChild>
    </w:div>
    <w:div w:id="125322020">
      <w:bodyDiv w:val="1"/>
      <w:marLeft w:val="0"/>
      <w:marRight w:val="0"/>
      <w:marTop w:val="0"/>
      <w:marBottom w:val="0"/>
      <w:divBdr>
        <w:top w:val="none" w:sz="0" w:space="0" w:color="auto"/>
        <w:left w:val="none" w:sz="0" w:space="0" w:color="auto"/>
        <w:bottom w:val="none" w:sz="0" w:space="0" w:color="auto"/>
        <w:right w:val="none" w:sz="0" w:space="0" w:color="auto"/>
      </w:divBdr>
    </w:div>
    <w:div w:id="146173530">
      <w:bodyDiv w:val="1"/>
      <w:marLeft w:val="0"/>
      <w:marRight w:val="0"/>
      <w:marTop w:val="0"/>
      <w:marBottom w:val="0"/>
      <w:divBdr>
        <w:top w:val="none" w:sz="0" w:space="0" w:color="auto"/>
        <w:left w:val="none" w:sz="0" w:space="0" w:color="auto"/>
        <w:bottom w:val="none" w:sz="0" w:space="0" w:color="auto"/>
        <w:right w:val="none" w:sz="0" w:space="0" w:color="auto"/>
      </w:divBdr>
    </w:div>
    <w:div w:id="148714798">
      <w:bodyDiv w:val="1"/>
      <w:marLeft w:val="0"/>
      <w:marRight w:val="0"/>
      <w:marTop w:val="0"/>
      <w:marBottom w:val="0"/>
      <w:divBdr>
        <w:top w:val="none" w:sz="0" w:space="0" w:color="auto"/>
        <w:left w:val="none" w:sz="0" w:space="0" w:color="auto"/>
        <w:bottom w:val="none" w:sz="0" w:space="0" w:color="auto"/>
        <w:right w:val="none" w:sz="0" w:space="0" w:color="auto"/>
      </w:divBdr>
    </w:div>
    <w:div w:id="169804143">
      <w:bodyDiv w:val="1"/>
      <w:marLeft w:val="0"/>
      <w:marRight w:val="0"/>
      <w:marTop w:val="0"/>
      <w:marBottom w:val="0"/>
      <w:divBdr>
        <w:top w:val="none" w:sz="0" w:space="0" w:color="auto"/>
        <w:left w:val="none" w:sz="0" w:space="0" w:color="auto"/>
        <w:bottom w:val="none" w:sz="0" w:space="0" w:color="auto"/>
        <w:right w:val="none" w:sz="0" w:space="0" w:color="auto"/>
      </w:divBdr>
    </w:div>
    <w:div w:id="170342007">
      <w:bodyDiv w:val="1"/>
      <w:marLeft w:val="0"/>
      <w:marRight w:val="0"/>
      <w:marTop w:val="0"/>
      <w:marBottom w:val="0"/>
      <w:divBdr>
        <w:top w:val="none" w:sz="0" w:space="0" w:color="auto"/>
        <w:left w:val="none" w:sz="0" w:space="0" w:color="auto"/>
        <w:bottom w:val="none" w:sz="0" w:space="0" w:color="auto"/>
        <w:right w:val="none" w:sz="0" w:space="0" w:color="auto"/>
      </w:divBdr>
    </w:div>
    <w:div w:id="171993646">
      <w:bodyDiv w:val="1"/>
      <w:marLeft w:val="0"/>
      <w:marRight w:val="0"/>
      <w:marTop w:val="0"/>
      <w:marBottom w:val="0"/>
      <w:divBdr>
        <w:top w:val="none" w:sz="0" w:space="0" w:color="auto"/>
        <w:left w:val="none" w:sz="0" w:space="0" w:color="auto"/>
        <w:bottom w:val="none" w:sz="0" w:space="0" w:color="auto"/>
        <w:right w:val="none" w:sz="0" w:space="0" w:color="auto"/>
      </w:divBdr>
    </w:div>
    <w:div w:id="174081531">
      <w:bodyDiv w:val="1"/>
      <w:marLeft w:val="0"/>
      <w:marRight w:val="0"/>
      <w:marTop w:val="0"/>
      <w:marBottom w:val="0"/>
      <w:divBdr>
        <w:top w:val="none" w:sz="0" w:space="0" w:color="auto"/>
        <w:left w:val="none" w:sz="0" w:space="0" w:color="auto"/>
        <w:bottom w:val="none" w:sz="0" w:space="0" w:color="auto"/>
        <w:right w:val="none" w:sz="0" w:space="0" w:color="auto"/>
      </w:divBdr>
    </w:div>
    <w:div w:id="177620523">
      <w:bodyDiv w:val="1"/>
      <w:marLeft w:val="0"/>
      <w:marRight w:val="0"/>
      <w:marTop w:val="0"/>
      <w:marBottom w:val="0"/>
      <w:divBdr>
        <w:top w:val="none" w:sz="0" w:space="0" w:color="auto"/>
        <w:left w:val="none" w:sz="0" w:space="0" w:color="auto"/>
        <w:bottom w:val="none" w:sz="0" w:space="0" w:color="auto"/>
        <w:right w:val="none" w:sz="0" w:space="0" w:color="auto"/>
      </w:divBdr>
      <w:divsChild>
        <w:div w:id="2109159869">
          <w:marLeft w:val="0"/>
          <w:marRight w:val="0"/>
          <w:marTop w:val="0"/>
          <w:marBottom w:val="0"/>
          <w:divBdr>
            <w:top w:val="none" w:sz="0" w:space="0" w:color="auto"/>
            <w:left w:val="none" w:sz="0" w:space="0" w:color="auto"/>
            <w:bottom w:val="none" w:sz="0" w:space="0" w:color="auto"/>
            <w:right w:val="none" w:sz="0" w:space="0" w:color="auto"/>
          </w:divBdr>
          <w:divsChild>
            <w:div w:id="131367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5621">
      <w:bodyDiv w:val="1"/>
      <w:marLeft w:val="0"/>
      <w:marRight w:val="0"/>
      <w:marTop w:val="0"/>
      <w:marBottom w:val="0"/>
      <w:divBdr>
        <w:top w:val="none" w:sz="0" w:space="0" w:color="auto"/>
        <w:left w:val="none" w:sz="0" w:space="0" w:color="auto"/>
        <w:bottom w:val="none" w:sz="0" w:space="0" w:color="auto"/>
        <w:right w:val="none" w:sz="0" w:space="0" w:color="auto"/>
      </w:divBdr>
    </w:div>
    <w:div w:id="202450966">
      <w:bodyDiv w:val="1"/>
      <w:marLeft w:val="0"/>
      <w:marRight w:val="0"/>
      <w:marTop w:val="0"/>
      <w:marBottom w:val="0"/>
      <w:divBdr>
        <w:top w:val="none" w:sz="0" w:space="0" w:color="auto"/>
        <w:left w:val="none" w:sz="0" w:space="0" w:color="auto"/>
        <w:bottom w:val="none" w:sz="0" w:space="0" w:color="auto"/>
        <w:right w:val="none" w:sz="0" w:space="0" w:color="auto"/>
      </w:divBdr>
    </w:div>
    <w:div w:id="216817713">
      <w:bodyDiv w:val="1"/>
      <w:marLeft w:val="0"/>
      <w:marRight w:val="0"/>
      <w:marTop w:val="0"/>
      <w:marBottom w:val="0"/>
      <w:divBdr>
        <w:top w:val="none" w:sz="0" w:space="0" w:color="auto"/>
        <w:left w:val="none" w:sz="0" w:space="0" w:color="auto"/>
        <w:bottom w:val="none" w:sz="0" w:space="0" w:color="auto"/>
        <w:right w:val="none" w:sz="0" w:space="0" w:color="auto"/>
      </w:divBdr>
    </w:div>
    <w:div w:id="220485644">
      <w:bodyDiv w:val="1"/>
      <w:marLeft w:val="0"/>
      <w:marRight w:val="0"/>
      <w:marTop w:val="0"/>
      <w:marBottom w:val="0"/>
      <w:divBdr>
        <w:top w:val="none" w:sz="0" w:space="0" w:color="auto"/>
        <w:left w:val="none" w:sz="0" w:space="0" w:color="auto"/>
        <w:bottom w:val="none" w:sz="0" w:space="0" w:color="auto"/>
        <w:right w:val="none" w:sz="0" w:space="0" w:color="auto"/>
      </w:divBdr>
    </w:div>
    <w:div w:id="240141927">
      <w:bodyDiv w:val="1"/>
      <w:marLeft w:val="0"/>
      <w:marRight w:val="0"/>
      <w:marTop w:val="0"/>
      <w:marBottom w:val="0"/>
      <w:divBdr>
        <w:top w:val="none" w:sz="0" w:space="0" w:color="auto"/>
        <w:left w:val="none" w:sz="0" w:space="0" w:color="auto"/>
        <w:bottom w:val="none" w:sz="0" w:space="0" w:color="auto"/>
        <w:right w:val="none" w:sz="0" w:space="0" w:color="auto"/>
      </w:divBdr>
    </w:div>
    <w:div w:id="241794068">
      <w:bodyDiv w:val="1"/>
      <w:marLeft w:val="0"/>
      <w:marRight w:val="0"/>
      <w:marTop w:val="0"/>
      <w:marBottom w:val="0"/>
      <w:divBdr>
        <w:top w:val="none" w:sz="0" w:space="0" w:color="auto"/>
        <w:left w:val="none" w:sz="0" w:space="0" w:color="auto"/>
        <w:bottom w:val="none" w:sz="0" w:space="0" w:color="auto"/>
        <w:right w:val="none" w:sz="0" w:space="0" w:color="auto"/>
      </w:divBdr>
    </w:div>
    <w:div w:id="247615682">
      <w:bodyDiv w:val="1"/>
      <w:marLeft w:val="0"/>
      <w:marRight w:val="0"/>
      <w:marTop w:val="0"/>
      <w:marBottom w:val="0"/>
      <w:divBdr>
        <w:top w:val="none" w:sz="0" w:space="0" w:color="auto"/>
        <w:left w:val="none" w:sz="0" w:space="0" w:color="auto"/>
        <w:bottom w:val="none" w:sz="0" w:space="0" w:color="auto"/>
        <w:right w:val="none" w:sz="0" w:space="0" w:color="auto"/>
      </w:divBdr>
    </w:div>
    <w:div w:id="248928001">
      <w:bodyDiv w:val="1"/>
      <w:marLeft w:val="0"/>
      <w:marRight w:val="0"/>
      <w:marTop w:val="0"/>
      <w:marBottom w:val="0"/>
      <w:divBdr>
        <w:top w:val="none" w:sz="0" w:space="0" w:color="auto"/>
        <w:left w:val="none" w:sz="0" w:space="0" w:color="auto"/>
        <w:bottom w:val="none" w:sz="0" w:space="0" w:color="auto"/>
        <w:right w:val="none" w:sz="0" w:space="0" w:color="auto"/>
      </w:divBdr>
    </w:div>
    <w:div w:id="250702090">
      <w:bodyDiv w:val="1"/>
      <w:marLeft w:val="0"/>
      <w:marRight w:val="0"/>
      <w:marTop w:val="0"/>
      <w:marBottom w:val="0"/>
      <w:divBdr>
        <w:top w:val="none" w:sz="0" w:space="0" w:color="auto"/>
        <w:left w:val="none" w:sz="0" w:space="0" w:color="auto"/>
        <w:bottom w:val="none" w:sz="0" w:space="0" w:color="auto"/>
        <w:right w:val="none" w:sz="0" w:space="0" w:color="auto"/>
      </w:divBdr>
    </w:div>
    <w:div w:id="272175423">
      <w:bodyDiv w:val="1"/>
      <w:marLeft w:val="0"/>
      <w:marRight w:val="0"/>
      <w:marTop w:val="0"/>
      <w:marBottom w:val="0"/>
      <w:divBdr>
        <w:top w:val="none" w:sz="0" w:space="0" w:color="auto"/>
        <w:left w:val="none" w:sz="0" w:space="0" w:color="auto"/>
        <w:bottom w:val="none" w:sz="0" w:space="0" w:color="auto"/>
        <w:right w:val="none" w:sz="0" w:space="0" w:color="auto"/>
      </w:divBdr>
    </w:div>
    <w:div w:id="279844572">
      <w:bodyDiv w:val="1"/>
      <w:marLeft w:val="0"/>
      <w:marRight w:val="0"/>
      <w:marTop w:val="0"/>
      <w:marBottom w:val="0"/>
      <w:divBdr>
        <w:top w:val="none" w:sz="0" w:space="0" w:color="auto"/>
        <w:left w:val="none" w:sz="0" w:space="0" w:color="auto"/>
        <w:bottom w:val="none" w:sz="0" w:space="0" w:color="auto"/>
        <w:right w:val="none" w:sz="0" w:space="0" w:color="auto"/>
      </w:divBdr>
    </w:div>
    <w:div w:id="298611156">
      <w:bodyDiv w:val="1"/>
      <w:marLeft w:val="0"/>
      <w:marRight w:val="0"/>
      <w:marTop w:val="0"/>
      <w:marBottom w:val="0"/>
      <w:divBdr>
        <w:top w:val="none" w:sz="0" w:space="0" w:color="auto"/>
        <w:left w:val="none" w:sz="0" w:space="0" w:color="auto"/>
        <w:bottom w:val="none" w:sz="0" w:space="0" w:color="auto"/>
        <w:right w:val="none" w:sz="0" w:space="0" w:color="auto"/>
      </w:divBdr>
      <w:divsChild>
        <w:div w:id="159929574">
          <w:marLeft w:val="288"/>
          <w:marRight w:val="0"/>
          <w:marTop w:val="115"/>
          <w:marBottom w:val="0"/>
          <w:divBdr>
            <w:top w:val="none" w:sz="0" w:space="0" w:color="auto"/>
            <w:left w:val="none" w:sz="0" w:space="0" w:color="auto"/>
            <w:bottom w:val="none" w:sz="0" w:space="0" w:color="auto"/>
            <w:right w:val="none" w:sz="0" w:space="0" w:color="auto"/>
          </w:divBdr>
        </w:div>
        <w:div w:id="517935868">
          <w:marLeft w:val="288"/>
          <w:marRight w:val="0"/>
          <w:marTop w:val="115"/>
          <w:marBottom w:val="0"/>
          <w:divBdr>
            <w:top w:val="none" w:sz="0" w:space="0" w:color="auto"/>
            <w:left w:val="none" w:sz="0" w:space="0" w:color="auto"/>
            <w:bottom w:val="none" w:sz="0" w:space="0" w:color="auto"/>
            <w:right w:val="none" w:sz="0" w:space="0" w:color="auto"/>
          </w:divBdr>
        </w:div>
        <w:div w:id="587349570">
          <w:marLeft w:val="288"/>
          <w:marRight w:val="0"/>
          <w:marTop w:val="115"/>
          <w:marBottom w:val="0"/>
          <w:divBdr>
            <w:top w:val="none" w:sz="0" w:space="0" w:color="auto"/>
            <w:left w:val="none" w:sz="0" w:space="0" w:color="auto"/>
            <w:bottom w:val="none" w:sz="0" w:space="0" w:color="auto"/>
            <w:right w:val="none" w:sz="0" w:space="0" w:color="auto"/>
          </w:divBdr>
        </w:div>
        <w:div w:id="821889691">
          <w:marLeft w:val="288"/>
          <w:marRight w:val="0"/>
          <w:marTop w:val="115"/>
          <w:marBottom w:val="0"/>
          <w:divBdr>
            <w:top w:val="none" w:sz="0" w:space="0" w:color="auto"/>
            <w:left w:val="none" w:sz="0" w:space="0" w:color="auto"/>
            <w:bottom w:val="none" w:sz="0" w:space="0" w:color="auto"/>
            <w:right w:val="none" w:sz="0" w:space="0" w:color="auto"/>
          </w:divBdr>
        </w:div>
        <w:div w:id="1123378628">
          <w:marLeft w:val="288"/>
          <w:marRight w:val="0"/>
          <w:marTop w:val="115"/>
          <w:marBottom w:val="0"/>
          <w:divBdr>
            <w:top w:val="none" w:sz="0" w:space="0" w:color="auto"/>
            <w:left w:val="none" w:sz="0" w:space="0" w:color="auto"/>
            <w:bottom w:val="none" w:sz="0" w:space="0" w:color="auto"/>
            <w:right w:val="none" w:sz="0" w:space="0" w:color="auto"/>
          </w:divBdr>
        </w:div>
        <w:div w:id="1664091318">
          <w:marLeft w:val="288"/>
          <w:marRight w:val="0"/>
          <w:marTop w:val="115"/>
          <w:marBottom w:val="0"/>
          <w:divBdr>
            <w:top w:val="none" w:sz="0" w:space="0" w:color="auto"/>
            <w:left w:val="none" w:sz="0" w:space="0" w:color="auto"/>
            <w:bottom w:val="none" w:sz="0" w:space="0" w:color="auto"/>
            <w:right w:val="none" w:sz="0" w:space="0" w:color="auto"/>
          </w:divBdr>
        </w:div>
      </w:divsChild>
    </w:div>
    <w:div w:id="298809395">
      <w:bodyDiv w:val="1"/>
      <w:marLeft w:val="0"/>
      <w:marRight w:val="0"/>
      <w:marTop w:val="0"/>
      <w:marBottom w:val="0"/>
      <w:divBdr>
        <w:top w:val="none" w:sz="0" w:space="0" w:color="auto"/>
        <w:left w:val="none" w:sz="0" w:space="0" w:color="auto"/>
        <w:bottom w:val="none" w:sz="0" w:space="0" w:color="auto"/>
        <w:right w:val="none" w:sz="0" w:space="0" w:color="auto"/>
      </w:divBdr>
    </w:div>
    <w:div w:id="305621644">
      <w:bodyDiv w:val="1"/>
      <w:marLeft w:val="0"/>
      <w:marRight w:val="0"/>
      <w:marTop w:val="0"/>
      <w:marBottom w:val="0"/>
      <w:divBdr>
        <w:top w:val="none" w:sz="0" w:space="0" w:color="auto"/>
        <w:left w:val="none" w:sz="0" w:space="0" w:color="auto"/>
        <w:bottom w:val="none" w:sz="0" w:space="0" w:color="auto"/>
        <w:right w:val="none" w:sz="0" w:space="0" w:color="auto"/>
      </w:divBdr>
    </w:div>
    <w:div w:id="317074462">
      <w:bodyDiv w:val="1"/>
      <w:marLeft w:val="0"/>
      <w:marRight w:val="0"/>
      <w:marTop w:val="0"/>
      <w:marBottom w:val="0"/>
      <w:divBdr>
        <w:top w:val="none" w:sz="0" w:space="0" w:color="auto"/>
        <w:left w:val="none" w:sz="0" w:space="0" w:color="auto"/>
        <w:bottom w:val="none" w:sz="0" w:space="0" w:color="auto"/>
        <w:right w:val="none" w:sz="0" w:space="0" w:color="auto"/>
      </w:divBdr>
    </w:div>
    <w:div w:id="326179810">
      <w:bodyDiv w:val="1"/>
      <w:marLeft w:val="0"/>
      <w:marRight w:val="0"/>
      <w:marTop w:val="0"/>
      <w:marBottom w:val="0"/>
      <w:divBdr>
        <w:top w:val="none" w:sz="0" w:space="0" w:color="auto"/>
        <w:left w:val="none" w:sz="0" w:space="0" w:color="auto"/>
        <w:bottom w:val="none" w:sz="0" w:space="0" w:color="auto"/>
        <w:right w:val="none" w:sz="0" w:space="0" w:color="auto"/>
      </w:divBdr>
    </w:div>
    <w:div w:id="335689210">
      <w:bodyDiv w:val="1"/>
      <w:marLeft w:val="0"/>
      <w:marRight w:val="0"/>
      <w:marTop w:val="0"/>
      <w:marBottom w:val="0"/>
      <w:divBdr>
        <w:top w:val="none" w:sz="0" w:space="0" w:color="auto"/>
        <w:left w:val="none" w:sz="0" w:space="0" w:color="auto"/>
        <w:bottom w:val="none" w:sz="0" w:space="0" w:color="auto"/>
        <w:right w:val="none" w:sz="0" w:space="0" w:color="auto"/>
      </w:divBdr>
    </w:div>
    <w:div w:id="339237477">
      <w:bodyDiv w:val="1"/>
      <w:marLeft w:val="0"/>
      <w:marRight w:val="0"/>
      <w:marTop w:val="0"/>
      <w:marBottom w:val="0"/>
      <w:divBdr>
        <w:top w:val="none" w:sz="0" w:space="0" w:color="auto"/>
        <w:left w:val="none" w:sz="0" w:space="0" w:color="auto"/>
        <w:bottom w:val="none" w:sz="0" w:space="0" w:color="auto"/>
        <w:right w:val="none" w:sz="0" w:space="0" w:color="auto"/>
      </w:divBdr>
    </w:div>
    <w:div w:id="349142675">
      <w:bodyDiv w:val="1"/>
      <w:marLeft w:val="0"/>
      <w:marRight w:val="0"/>
      <w:marTop w:val="0"/>
      <w:marBottom w:val="0"/>
      <w:divBdr>
        <w:top w:val="none" w:sz="0" w:space="0" w:color="auto"/>
        <w:left w:val="none" w:sz="0" w:space="0" w:color="auto"/>
        <w:bottom w:val="none" w:sz="0" w:space="0" w:color="auto"/>
        <w:right w:val="none" w:sz="0" w:space="0" w:color="auto"/>
      </w:divBdr>
    </w:div>
    <w:div w:id="352415625">
      <w:bodyDiv w:val="1"/>
      <w:marLeft w:val="0"/>
      <w:marRight w:val="0"/>
      <w:marTop w:val="0"/>
      <w:marBottom w:val="0"/>
      <w:divBdr>
        <w:top w:val="none" w:sz="0" w:space="0" w:color="auto"/>
        <w:left w:val="none" w:sz="0" w:space="0" w:color="auto"/>
        <w:bottom w:val="none" w:sz="0" w:space="0" w:color="auto"/>
        <w:right w:val="none" w:sz="0" w:space="0" w:color="auto"/>
      </w:divBdr>
    </w:div>
    <w:div w:id="356126674">
      <w:bodyDiv w:val="1"/>
      <w:marLeft w:val="0"/>
      <w:marRight w:val="0"/>
      <w:marTop w:val="0"/>
      <w:marBottom w:val="0"/>
      <w:divBdr>
        <w:top w:val="none" w:sz="0" w:space="0" w:color="auto"/>
        <w:left w:val="none" w:sz="0" w:space="0" w:color="auto"/>
        <w:bottom w:val="none" w:sz="0" w:space="0" w:color="auto"/>
        <w:right w:val="none" w:sz="0" w:space="0" w:color="auto"/>
      </w:divBdr>
    </w:div>
    <w:div w:id="359166381">
      <w:bodyDiv w:val="1"/>
      <w:marLeft w:val="0"/>
      <w:marRight w:val="0"/>
      <w:marTop w:val="0"/>
      <w:marBottom w:val="0"/>
      <w:divBdr>
        <w:top w:val="none" w:sz="0" w:space="0" w:color="auto"/>
        <w:left w:val="none" w:sz="0" w:space="0" w:color="auto"/>
        <w:bottom w:val="none" w:sz="0" w:space="0" w:color="auto"/>
        <w:right w:val="none" w:sz="0" w:space="0" w:color="auto"/>
      </w:divBdr>
    </w:div>
    <w:div w:id="367687657">
      <w:bodyDiv w:val="1"/>
      <w:marLeft w:val="0"/>
      <w:marRight w:val="0"/>
      <w:marTop w:val="0"/>
      <w:marBottom w:val="0"/>
      <w:divBdr>
        <w:top w:val="none" w:sz="0" w:space="0" w:color="auto"/>
        <w:left w:val="none" w:sz="0" w:space="0" w:color="auto"/>
        <w:bottom w:val="none" w:sz="0" w:space="0" w:color="auto"/>
        <w:right w:val="none" w:sz="0" w:space="0" w:color="auto"/>
      </w:divBdr>
    </w:div>
    <w:div w:id="369384580">
      <w:bodyDiv w:val="1"/>
      <w:marLeft w:val="0"/>
      <w:marRight w:val="0"/>
      <w:marTop w:val="0"/>
      <w:marBottom w:val="0"/>
      <w:divBdr>
        <w:top w:val="none" w:sz="0" w:space="0" w:color="auto"/>
        <w:left w:val="none" w:sz="0" w:space="0" w:color="auto"/>
        <w:bottom w:val="none" w:sz="0" w:space="0" w:color="auto"/>
        <w:right w:val="none" w:sz="0" w:space="0" w:color="auto"/>
      </w:divBdr>
    </w:div>
    <w:div w:id="382019596">
      <w:bodyDiv w:val="1"/>
      <w:marLeft w:val="0"/>
      <w:marRight w:val="0"/>
      <w:marTop w:val="0"/>
      <w:marBottom w:val="0"/>
      <w:divBdr>
        <w:top w:val="none" w:sz="0" w:space="0" w:color="auto"/>
        <w:left w:val="none" w:sz="0" w:space="0" w:color="auto"/>
        <w:bottom w:val="none" w:sz="0" w:space="0" w:color="auto"/>
        <w:right w:val="none" w:sz="0" w:space="0" w:color="auto"/>
      </w:divBdr>
    </w:div>
    <w:div w:id="382481428">
      <w:bodyDiv w:val="1"/>
      <w:marLeft w:val="0"/>
      <w:marRight w:val="0"/>
      <w:marTop w:val="0"/>
      <w:marBottom w:val="0"/>
      <w:divBdr>
        <w:top w:val="none" w:sz="0" w:space="0" w:color="auto"/>
        <w:left w:val="none" w:sz="0" w:space="0" w:color="auto"/>
        <w:bottom w:val="none" w:sz="0" w:space="0" w:color="auto"/>
        <w:right w:val="none" w:sz="0" w:space="0" w:color="auto"/>
      </w:divBdr>
    </w:div>
    <w:div w:id="382949815">
      <w:bodyDiv w:val="1"/>
      <w:marLeft w:val="0"/>
      <w:marRight w:val="0"/>
      <w:marTop w:val="0"/>
      <w:marBottom w:val="0"/>
      <w:divBdr>
        <w:top w:val="none" w:sz="0" w:space="0" w:color="auto"/>
        <w:left w:val="none" w:sz="0" w:space="0" w:color="auto"/>
        <w:bottom w:val="none" w:sz="0" w:space="0" w:color="auto"/>
        <w:right w:val="none" w:sz="0" w:space="0" w:color="auto"/>
      </w:divBdr>
    </w:div>
    <w:div w:id="384449925">
      <w:bodyDiv w:val="1"/>
      <w:marLeft w:val="0"/>
      <w:marRight w:val="0"/>
      <w:marTop w:val="0"/>
      <w:marBottom w:val="0"/>
      <w:divBdr>
        <w:top w:val="none" w:sz="0" w:space="0" w:color="auto"/>
        <w:left w:val="none" w:sz="0" w:space="0" w:color="auto"/>
        <w:bottom w:val="none" w:sz="0" w:space="0" w:color="auto"/>
        <w:right w:val="none" w:sz="0" w:space="0" w:color="auto"/>
      </w:divBdr>
    </w:div>
    <w:div w:id="390538030">
      <w:bodyDiv w:val="1"/>
      <w:marLeft w:val="0"/>
      <w:marRight w:val="0"/>
      <w:marTop w:val="0"/>
      <w:marBottom w:val="0"/>
      <w:divBdr>
        <w:top w:val="none" w:sz="0" w:space="0" w:color="auto"/>
        <w:left w:val="none" w:sz="0" w:space="0" w:color="auto"/>
        <w:bottom w:val="none" w:sz="0" w:space="0" w:color="auto"/>
        <w:right w:val="none" w:sz="0" w:space="0" w:color="auto"/>
      </w:divBdr>
    </w:div>
    <w:div w:id="402800550">
      <w:bodyDiv w:val="1"/>
      <w:marLeft w:val="0"/>
      <w:marRight w:val="0"/>
      <w:marTop w:val="0"/>
      <w:marBottom w:val="0"/>
      <w:divBdr>
        <w:top w:val="none" w:sz="0" w:space="0" w:color="auto"/>
        <w:left w:val="none" w:sz="0" w:space="0" w:color="auto"/>
        <w:bottom w:val="none" w:sz="0" w:space="0" w:color="auto"/>
        <w:right w:val="none" w:sz="0" w:space="0" w:color="auto"/>
      </w:divBdr>
      <w:divsChild>
        <w:div w:id="100880283">
          <w:marLeft w:val="547"/>
          <w:marRight w:val="0"/>
          <w:marTop w:val="0"/>
          <w:marBottom w:val="0"/>
          <w:divBdr>
            <w:top w:val="none" w:sz="0" w:space="0" w:color="auto"/>
            <w:left w:val="none" w:sz="0" w:space="0" w:color="auto"/>
            <w:bottom w:val="none" w:sz="0" w:space="0" w:color="auto"/>
            <w:right w:val="none" w:sz="0" w:space="0" w:color="auto"/>
          </w:divBdr>
        </w:div>
        <w:div w:id="217595523">
          <w:marLeft w:val="547"/>
          <w:marRight w:val="0"/>
          <w:marTop w:val="0"/>
          <w:marBottom w:val="0"/>
          <w:divBdr>
            <w:top w:val="none" w:sz="0" w:space="0" w:color="auto"/>
            <w:left w:val="none" w:sz="0" w:space="0" w:color="auto"/>
            <w:bottom w:val="none" w:sz="0" w:space="0" w:color="auto"/>
            <w:right w:val="none" w:sz="0" w:space="0" w:color="auto"/>
          </w:divBdr>
        </w:div>
        <w:div w:id="434134787">
          <w:marLeft w:val="547"/>
          <w:marRight w:val="0"/>
          <w:marTop w:val="0"/>
          <w:marBottom w:val="0"/>
          <w:divBdr>
            <w:top w:val="none" w:sz="0" w:space="0" w:color="auto"/>
            <w:left w:val="none" w:sz="0" w:space="0" w:color="auto"/>
            <w:bottom w:val="none" w:sz="0" w:space="0" w:color="auto"/>
            <w:right w:val="none" w:sz="0" w:space="0" w:color="auto"/>
          </w:divBdr>
        </w:div>
        <w:div w:id="456878640">
          <w:marLeft w:val="547"/>
          <w:marRight w:val="0"/>
          <w:marTop w:val="0"/>
          <w:marBottom w:val="0"/>
          <w:divBdr>
            <w:top w:val="none" w:sz="0" w:space="0" w:color="auto"/>
            <w:left w:val="none" w:sz="0" w:space="0" w:color="auto"/>
            <w:bottom w:val="none" w:sz="0" w:space="0" w:color="auto"/>
            <w:right w:val="none" w:sz="0" w:space="0" w:color="auto"/>
          </w:divBdr>
        </w:div>
        <w:div w:id="664824295">
          <w:marLeft w:val="547"/>
          <w:marRight w:val="0"/>
          <w:marTop w:val="0"/>
          <w:marBottom w:val="0"/>
          <w:divBdr>
            <w:top w:val="none" w:sz="0" w:space="0" w:color="auto"/>
            <w:left w:val="none" w:sz="0" w:space="0" w:color="auto"/>
            <w:bottom w:val="none" w:sz="0" w:space="0" w:color="auto"/>
            <w:right w:val="none" w:sz="0" w:space="0" w:color="auto"/>
          </w:divBdr>
        </w:div>
        <w:div w:id="820852619">
          <w:marLeft w:val="547"/>
          <w:marRight w:val="0"/>
          <w:marTop w:val="0"/>
          <w:marBottom w:val="0"/>
          <w:divBdr>
            <w:top w:val="none" w:sz="0" w:space="0" w:color="auto"/>
            <w:left w:val="none" w:sz="0" w:space="0" w:color="auto"/>
            <w:bottom w:val="none" w:sz="0" w:space="0" w:color="auto"/>
            <w:right w:val="none" w:sz="0" w:space="0" w:color="auto"/>
          </w:divBdr>
        </w:div>
        <w:div w:id="1506869981">
          <w:marLeft w:val="547"/>
          <w:marRight w:val="0"/>
          <w:marTop w:val="0"/>
          <w:marBottom w:val="0"/>
          <w:divBdr>
            <w:top w:val="none" w:sz="0" w:space="0" w:color="auto"/>
            <w:left w:val="none" w:sz="0" w:space="0" w:color="auto"/>
            <w:bottom w:val="none" w:sz="0" w:space="0" w:color="auto"/>
            <w:right w:val="none" w:sz="0" w:space="0" w:color="auto"/>
          </w:divBdr>
        </w:div>
        <w:div w:id="1582449055">
          <w:marLeft w:val="547"/>
          <w:marRight w:val="0"/>
          <w:marTop w:val="0"/>
          <w:marBottom w:val="160"/>
          <w:divBdr>
            <w:top w:val="none" w:sz="0" w:space="0" w:color="auto"/>
            <w:left w:val="none" w:sz="0" w:space="0" w:color="auto"/>
            <w:bottom w:val="none" w:sz="0" w:space="0" w:color="auto"/>
            <w:right w:val="none" w:sz="0" w:space="0" w:color="auto"/>
          </w:divBdr>
        </w:div>
        <w:div w:id="1761682376">
          <w:marLeft w:val="547"/>
          <w:marRight w:val="0"/>
          <w:marTop w:val="0"/>
          <w:marBottom w:val="0"/>
          <w:divBdr>
            <w:top w:val="none" w:sz="0" w:space="0" w:color="auto"/>
            <w:left w:val="none" w:sz="0" w:space="0" w:color="auto"/>
            <w:bottom w:val="none" w:sz="0" w:space="0" w:color="auto"/>
            <w:right w:val="none" w:sz="0" w:space="0" w:color="auto"/>
          </w:divBdr>
        </w:div>
        <w:div w:id="2049988820">
          <w:marLeft w:val="547"/>
          <w:marRight w:val="0"/>
          <w:marTop w:val="0"/>
          <w:marBottom w:val="0"/>
          <w:divBdr>
            <w:top w:val="none" w:sz="0" w:space="0" w:color="auto"/>
            <w:left w:val="none" w:sz="0" w:space="0" w:color="auto"/>
            <w:bottom w:val="none" w:sz="0" w:space="0" w:color="auto"/>
            <w:right w:val="none" w:sz="0" w:space="0" w:color="auto"/>
          </w:divBdr>
        </w:div>
      </w:divsChild>
    </w:div>
    <w:div w:id="406077109">
      <w:bodyDiv w:val="1"/>
      <w:marLeft w:val="0"/>
      <w:marRight w:val="0"/>
      <w:marTop w:val="0"/>
      <w:marBottom w:val="0"/>
      <w:divBdr>
        <w:top w:val="none" w:sz="0" w:space="0" w:color="auto"/>
        <w:left w:val="none" w:sz="0" w:space="0" w:color="auto"/>
        <w:bottom w:val="none" w:sz="0" w:space="0" w:color="auto"/>
        <w:right w:val="none" w:sz="0" w:space="0" w:color="auto"/>
      </w:divBdr>
    </w:div>
    <w:div w:id="406461619">
      <w:bodyDiv w:val="1"/>
      <w:marLeft w:val="0"/>
      <w:marRight w:val="0"/>
      <w:marTop w:val="0"/>
      <w:marBottom w:val="0"/>
      <w:divBdr>
        <w:top w:val="none" w:sz="0" w:space="0" w:color="auto"/>
        <w:left w:val="none" w:sz="0" w:space="0" w:color="auto"/>
        <w:bottom w:val="none" w:sz="0" w:space="0" w:color="auto"/>
        <w:right w:val="none" w:sz="0" w:space="0" w:color="auto"/>
      </w:divBdr>
    </w:div>
    <w:div w:id="409474547">
      <w:bodyDiv w:val="1"/>
      <w:marLeft w:val="0"/>
      <w:marRight w:val="0"/>
      <w:marTop w:val="0"/>
      <w:marBottom w:val="0"/>
      <w:divBdr>
        <w:top w:val="none" w:sz="0" w:space="0" w:color="auto"/>
        <w:left w:val="none" w:sz="0" w:space="0" w:color="auto"/>
        <w:bottom w:val="none" w:sz="0" w:space="0" w:color="auto"/>
        <w:right w:val="none" w:sz="0" w:space="0" w:color="auto"/>
      </w:divBdr>
    </w:div>
    <w:div w:id="419451237">
      <w:bodyDiv w:val="1"/>
      <w:marLeft w:val="0"/>
      <w:marRight w:val="0"/>
      <w:marTop w:val="0"/>
      <w:marBottom w:val="0"/>
      <w:divBdr>
        <w:top w:val="none" w:sz="0" w:space="0" w:color="auto"/>
        <w:left w:val="none" w:sz="0" w:space="0" w:color="auto"/>
        <w:bottom w:val="none" w:sz="0" w:space="0" w:color="auto"/>
        <w:right w:val="none" w:sz="0" w:space="0" w:color="auto"/>
      </w:divBdr>
    </w:div>
    <w:div w:id="423696707">
      <w:bodyDiv w:val="1"/>
      <w:marLeft w:val="0"/>
      <w:marRight w:val="0"/>
      <w:marTop w:val="0"/>
      <w:marBottom w:val="0"/>
      <w:divBdr>
        <w:top w:val="none" w:sz="0" w:space="0" w:color="auto"/>
        <w:left w:val="none" w:sz="0" w:space="0" w:color="auto"/>
        <w:bottom w:val="none" w:sz="0" w:space="0" w:color="auto"/>
        <w:right w:val="none" w:sz="0" w:space="0" w:color="auto"/>
      </w:divBdr>
    </w:div>
    <w:div w:id="425810230">
      <w:bodyDiv w:val="1"/>
      <w:marLeft w:val="0"/>
      <w:marRight w:val="0"/>
      <w:marTop w:val="0"/>
      <w:marBottom w:val="0"/>
      <w:divBdr>
        <w:top w:val="none" w:sz="0" w:space="0" w:color="auto"/>
        <w:left w:val="none" w:sz="0" w:space="0" w:color="auto"/>
        <w:bottom w:val="none" w:sz="0" w:space="0" w:color="auto"/>
        <w:right w:val="none" w:sz="0" w:space="0" w:color="auto"/>
      </w:divBdr>
    </w:div>
    <w:div w:id="429280544">
      <w:bodyDiv w:val="1"/>
      <w:marLeft w:val="0"/>
      <w:marRight w:val="0"/>
      <w:marTop w:val="0"/>
      <w:marBottom w:val="0"/>
      <w:divBdr>
        <w:top w:val="none" w:sz="0" w:space="0" w:color="auto"/>
        <w:left w:val="none" w:sz="0" w:space="0" w:color="auto"/>
        <w:bottom w:val="none" w:sz="0" w:space="0" w:color="auto"/>
        <w:right w:val="none" w:sz="0" w:space="0" w:color="auto"/>
      </w:divBdr>
    </w:div>
    <w:div w:id="438990796">
      <w:bodyDiv w:val="1"/>
      <w:marLeft w:val="0"/>
      <w:marRight w:val="0"/>
      <w:marTop w:val="0"/>
      <w:marBottom w:val="0"/>
      <w:divBdr>
        <w:top w:val="none" w:sz="0" w:space="0" w:color="auto"/>
        <w:left w:val="none" w:sz="0" w:space="0" w:color="auto"/>
        <w:bottom w:val="none" w:sz="0" w:space="0" w:color="auto"/>
        <w:right w:val="none" w:sz="0" w:space="0" w:color="auto"/>
      </w:divBdr>
      <w:divsChild>
        <w:div w:id="169293151">
          <w:marLeft w:val="720"/>
          <w:marRight w:val="0"/>
          <w:marTop w:val="86"/>
          <w:marBottom w:val="0"/>
          <w:divBdr>
            <w:top w:val="none" w:sz="0" w:space="0" w:color="auto"/>
            <w:left w:val="none" w:sz="0" w:space="0" w:color="auto"/>
            <w:bottom w:val="none" w:sz="0" w:space="0" w:color="auto"/>
            <w:right w:val="none" w:sz="0" w:space="0" w:color="auto"/>
          </w:divBdr>
        </w:div>
        <w:div w:id="494417256">
          <w:marLeft w:val="720"/>
          <w:marRight w:val="0"/>
          <w:marTop w:val="86"/>
          <w:marBottom w:val="0"/>
          <w:divBdr>
            <w:top w:val="none" w:sz="0" w:space="0" w:color="auto"/>
            <w:left w:val="none" w:sz="0" w:space="0" w:color="auto"/>
            <w:bottom w:val="none" w:sz="0" w:space="0" w:color="auto"/>
            <w:right w:val="none" w:sz="0" w:space="0" w:color="auto"/>
          </w:divBdr>
        </w:div>
        <w:div w:id="515996825">
          <w:marLeft w:val="720"/>
          <w:marRight w:val="0"/>
          <w:marTop w:val="86"/>
          <w:marBottom w:val="0"/>
          <w:divBdr>
            <w:top w:val="none" w:sz="0" w:space="0" w:color="auto"/>
            <w:left w:val="none" w:sz="0" w:space="0" w:color="auto"/>
            <w:bottom w:val="none" w:sz="0" w:space="0" w:color="auto"/>
            <w:right w:val="none" w:sz="0" w:space="0" w:color="auto"/>
          </w:divBdr>
        </w:div>
        <w:div w:id="593130112">
          <w:marLeft w:val="288"/>
          <w:marRight w:val="0"/>
          <w:marTop w:val="96"/>
          <w:marBottom w:val="0"/>
          <w:divBdr>
            <w:top w:val="none" w:sz="0" w:space="0" w:color="auto"/>
            <w:left w:val="none" w:sz="0" w:space="0" w:color="auto"/>
            <w:bottom w:val="none" w:sz="0" w:space="0" w:color="auto"/>
            <w:right w:val="none" w:sz="0" w:space="0" w:color="auto"/>
          </w:divBdr>
        </w:div>
        <w:div w:id="961762298">
          <w:marLeft w:val="288"/>
          <w:marRight w:val="0"/>
          <w:marTop w:val="96"/>
          <w:marBottom w:val="0"/>
          <w:divBdr>
            <w:top w:val="none" w:sz="0" w:space="0" w:color="auto"/>
            <w:left w:val="none" w:sz="0" w:space="0" w:color="auto"/>
            <w:bottom w:val="none" w:sz="0" w:space="0" w:color="auto"/>
            <w:right w:val="none" w:sz="0" w:space="0" w:color="auto"/>
          </w:divBdr>
        </w:div>
        <w:div w:id="1035273422">
          <w:marLeft w:val="720"/>
          <w:marRight w:val="0"/>
          <w:marTop w:val="86"/>
          <w:marBottom w:val="0"/>
          <w:divBdr>
            <w:top w:val="none" w:sz="0" w:space="0" w:color="auto"/>
            <w:left w:val="none" w:sz="0" w:space="0" w:color="auto"/>
            <w:bottom w:val="none" w:sz="0" w:space="0" w:color="auto"/>
            <w:right w:val="none" w:sz="0" w:space="0" w:color="auto"/>
          </w:divBdr>
        </w:div>
        <w:div w:id="1263998594">
          <w:marLeft w:val="288"/>
          <w:marRight w:val="0"/>
          <w:marTop w:val="96"/>
          <w:marBottom w:val="0"/>
          <w:divBdr>
            <w:top w:val="none" w:sz="0" w:space="0" w:color="auto"/>
            <w:left w:val="none" w:sz="0" w:space="0" w:color="auto"/>
            <w:bottom w:val="none" w:sz="0" w:space="0" w:color="auto"/>
            <w:right w:val="none" w:sz="0" w:space="0" w:color="auto"/>
          </w:divBdr>
        </w:div>
      </w:divsChild>
    </w:div>
    <w:div w:id="441340241">
      <w:bodyDiv w:val="1"/>
      <w:marLeft w:val="0"/>
      <w:marRight w:val="0"/>
      <w:marTop w:val="0"/>
      <w:marBottom w:val="0"/>
      <w:divBdr>
        <w:top w:val="none" w:sz="0" w:space="0" w:color="auto"/>
        <w:left w:val="none" w:sz="0" w:space="0" w:color="auto"/>
        <w:bottom w:val="none" w:sz="0" w:space="0" w:color="auto"/>
        <w:right w:val="none" w:sz="0" w:space="0" w:color="auto"/>
      </w:divBdr>
    </w:div>
    <w:div w:id="447815432">
      <w:bodyDiv w:val="1"/>
      <w:marLeft w:val="0"/>
      <w:marRight w:val="0"/>
      <w:marTop w:val="0"/>
      <w:marBottom w:val="0"/>
      <w:divBdr>
        <w:top w:val="none" w:sz="0" w:space="0" w:color="auto"/>
        <w:left w:val="none" w:sz="0" w:space="0" w:color="auto"/>
        <w:bottom w:val="none" w:sz="0" w:space="0" w:color="auto"/>
        <w:right w:val="none" w:sz="0" w:space="0" w:color="auto"/>
      </w:divBdr>
      <w:divsChild>
        <w:div w:id="70853700">
          <w:marLeft w:val="547"/>
          <w:marRight w:val="0"/>
          <w:marTop w:val="0"/>
          <w:marBottom w:val="0"/>
          <w:divBdr>
            <w:top w:val="none" w:sz="0" w:space="0" w:color="auto"/>
            <w:left w:val="none" w:sz="0" w:space="0" w:color="auto"/>
            <w:bottom w:val="none" w:sz="0" w:space="0" w:color="auto"/>
            <w:right w:val="none" w:sz="0" w:space="0" w:color="auto"/>
          </w:divBdr>
        </w:div>
        <w:div w:id="825974388">
          <w:marLeft w:val="547"/>
          <w:marRight w:val="0"/>
          <w:marTop w:val="0"/>
          <w:marBottom w:val="0"/>
          <w:divBdr>
            <w:top w:val="none" w:sz="0" w:space="0" w:color="auto"/>
            <w:left w:val="none" w:sz="0" w:space="0" w:color="auto"/>
            <w:bottom w:val="none" w:sz="0" w:space="0" w:color="auto"/>
            <w:right w:val="none" w:sz="0" w:space="0" w:color="auto"/>
          </w:divBdr>
        </w:div>
        <w:div w:id="1932544247">
          <w:marLeft w:val="547"/>
          <w:marRight w:val="0"/>
          <w:marTop w:val="0"/>
          <w:marBottom w:val="0"/>
          <w:divBdr>
            <w:top w:val="none" w:sz="0" w:space="0" w:color="auto"/>
            <w:left w:val="none" w:sz="0" w:space="0" w:color="auto"/>
            <w:bottom w:val="none" w:sz="0" w:space="0" w:color="auto"/>
            <w:right w:val="none" w:sz="0" w:space="0" w:color="auto"/>
          </w:divBdr>
        </w:div>
      </w:divsChild>
    </w:div>
    <w:div w:id="447816173">
      <w:bodyDiv w:val="1"/>
      <w:marLeft w:val="0"/>
      <w:marRight w:val="0"/>
      <w:marTop w:val="0"/>
      <w:marBottom w:val="0"/>
      <w:divBdr>
        <w:top w:val="none" w:sz="0" w:space="0" w:color="auto"/>
        <w:left w:val="none" w:sz="0" w:space="0" w:color="auto"/>
        <w:bottom w:val="none" w:sz="0" w:space="0" w:color="auto"/>
        <w:right w:val="none" w:sz="0" w:space="0" w:color="auto"/>
      </w:divBdr>
      <w:divsChild>
        <w:div w:id="1553805331">
          <w:marLeft w:val="0"/>
          <w:marRight w:val="0"/>
          <w:marTop w:val="0"/>
          <w:marBottom w:val="0"/>
          <w:divBdr>
            <w:top w:val="none" w:sz="0" w:space="0" w:color="auto"/>
            <w:left w:val="none" w:sz="0" w:space="0" w:color="auto"/>
            <w:bottom w:val="none" w:sz="0" w:space="0" w:color="auto"/>
            <w:right w:val="none" w:sz="0" w:space="0" w:color="auto"/>
          </w:divBdr>
          <w:divsChild>
            <w:div w:id="569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4740">
      <w:bodyDiv w:val="1"/>
      <w:marLeft w:val="0"/>
      <w:marRight w:val="0"/>
      <w:marTop w:val="0"/>
      <w:marBottom w:val="0"/>
      <w:divBdr>
        <w:top w:val="none" w:sz="0" w:space="0" w:color="auto"/>
        <w:left w:val="none" w:sz="0" w:space="0" w:color="auto"/>
        <w:bottom w:val="none" w:sz="0" w:space="0" w:color="auto"/>
        <w:right w:val="none" w:sz="0" w:space="0" w:color="auto"/>
      </w:divBdr>
    </w:div>
    <w:div w:id="472479742">
      <w:bodyDiv w:val="1"/>
      <w:marLeft w:val="0"/>
      <w:marRight w:val="0"/>
      <w:marTop w:val="0"/>
      <w:marBottom w:val="0"/>
      <w:divBdr>
        <w:top w:val="none" w:sz="0" w:space="0" w:color="auto"/>
        <w:left w:val="none" w:sz="0" w:space="0" w:color="auto"/>
        <w:bottom w:val="none" w:sz="0" w:space="0" w:color="auto"/>
        <w:right w:val="none" w:sz="0" w:space="0" w:color="auto"/>
      </w:divBdr>
    </w:div>
    <w:div w:id="481770936">
      <w:bodyDiv w:val="1"/>
      <w:marLeft w:val="0"/>
      <w:marRight w:val="0"/>
      <w:marTop w:val="0"/>
      <w:marBottom w:val="0"/>
      <w:divBdr>
        <w:top w:val="none" w:sz="0" w:space="0" w:color="auto"/>
        <w:left w:val="none" w:sz="0" w:space="0" w:color="auto"/>
        <w:bottom w:val="none" w:sz="0" w:space="0" w:color="auto"/>
        <w:right w:val="none" w:sz="0" w:space="0" w:color="auto"/>
      </w:divBdr>
    </w:div>
    <w:div w:id="485434559">
      <w:bodyDiv w:val="1"/>
      <w:marLeft w:val="0"/>
      <w:marRight w:val="0"/>
      <w:marTop w:val="0"/>
      <w:marBottom w:val="0"/>
      <w:divBdr>
        <w:top w:val="none" w:sz="0" w:space="0" w:color="auto"/>
        <w:left w:val="none" w:sz="0" w:space="0" w:color="auto"/>
        <w:bottom w:val="none" w:sz="0" w:space="0" w:color="auto"/>
        <w:right w:val="none" w:sz="0" w:space="0" w:color="auto"/>
      </w:divBdr>
    </w:div>
    <w:div w:id="495802695">
      <w:bodyDiv w:val="1"/>
      <w:marLeft w:val="0"/>
      <w:marRight w:val="0"/>
      <w:marTop w:val="0"/>
      <w:marBottom w:val="0"/>
      <w:divBdr>
        <w:top w:val="none" w:sz="0" w:space="0" w:color="auto"/>
        <w:left w:val="none" w:sz="0" w:space="0" w:color="auto"/>
        <w:bottom w:val="none" w:sz="0" w:space="0" w:color="auto"/>
        <w:right w:val="none" w:sz="0" w:space="0" w:color="auto"/>
      </w:divBdr>
    </w:div>
    <w:div w:id="502554534">
      <w:bodyDiv w:val="1"/>
      <w:marLeft w:val="0"/>
      <w:marRight w:val="0"/>
      <w:marTop w:val="0"/>
      <w:marBottom w:val="0"/>
      <w:divBdr>
        <w:top w:val="none" w:sz="0" w:space="0" w:color="auto"/>
        <w:left w:val="none" w:sz="0" w:space="0" w:color="auto"/>
        <w:bottom w:val="none" w:sz="0" w:space="0" w:color="auto"/>
        <w:right w:val="none" w:sz="0" w:space="0" w:color="auto"/>
      </w:divBdr>
      <w:divsChild>
        <w:div w:id="27532960">
          <w:marLeft w:val="1152"/>
          <w:marRight w:val="0"/>
          <w:marTop w:val="91"/>
          <w:marBottom w:val="0"/>
          <w:divBdr>
            <w:top w:val="none" w:sz="0" w:space="0" w:color="auto"/>
            <w:left w:val="none" w:sz="0" w:space="0" w:color="auto"/>
            <w:bottom w:val="none" w:sz="0" w:space="0" w:color="auto"/>
            <w:right w:val="none" w:sz="0" w:space="0" w:color="auto"/>
          </w:divBdr>
        </w:div>
        <w:div w:id="297029935">
          <w:marLeft w:val="1152"/>
          <w:marRight w:val="0"/>
          <w:marTop w:val="91"/>
          <w:marBottom w:val="0"/>
          <w:divBdr>
            <w:top w:val="none" w:sz="0" w:space="0" w:color="auto"/>
            <w:left w:val="none" w:sz="0" w:space="0" w:color="auto"/>
            <w:bottom w:val="none" w:sz="0" w:space="0" w:color="auto"/>
            <w:right w:val="none" w:sz="0" w:space="0" w:color="auto"/>
          </w:divBdr>
        </w:div>
        <w:div w:id="527526573">
          <w:marLeft w:val="1152"/>
          <w:marRight w:val="0"/>
          <w:marTop w:val="91"/>
          <w:marBottom w:val="0"/>
          <w:divBdr>
            <w:top w:val="none" w:sz="0" w:space="0" w:color="auto"/>
            <w:left w:val="none" w:sz="0" w:space="0" w:color="auto"/>
            <w:bottom w:val="none" w:sz="0" w:space="0" w:color="auto"/>
            <w:right w:val="none" w:sz="0" w:space="0" w:color="auto"/>
          </w:divBdr>
        </w:div>
        <w:div w:id="601111239">
          <w:marLeft w:val="1152"/>
          <w:marRight w:val="0"/>
          <w:marTop w:val="91"/>
          <w:marBottom w:val="0"/>
          <w:divBdr>
            <w:top w:val="none" w:sz="0" w:space="0" w:color="auto"/>
            <w:left w:val="none" w:sz="0" w:space="0" w:color="auto"/>
            <w:bottom w:val="none" w:sz="0" w:space="0" w:color="auto"/>
            <w:right w:val="none" w:sz="0" w:space="0" w:color="auto"/>
          </w:divBdr>
        </w:div>
        <w:div w:id="925116339">
          <w:marLeft w:val="720"/>
          <w:marRight w:val="0"/>
          <w:marTop w:val="91"/>
          <w:marBottom w:val="0"/>
          <w:divBdr>
            <w:top w:val="none" w:sz="0" w:space="0" w:color="auto"/>
            <w:left w:val="none" w:sz="0" w:space="0" w:color="auto"/>
            <w:bottom w:val="none" w:sz="0" w:space="0" w:color="auto"/>
            <w:right w:val="none" w:sz="0" w:space="0" w:color="auto"/>
          </w:divBdr>
        </w:div>
        <w:div w:id="945356821">
          <w:marLeft w:val="1152"/>
          <w:marRight w:val="0"/>
          <w:marTop w:val="91"/>
          <w:marBottom w:val="0"/>
          <w:divBdr>
            <w:top w:val="none" w:sz="0" w:space="0" w:color="auto"/>
            <w:left w:val="none" w:sz="0" w:space="0" w:color="auto"/>
            <w:bottom w:val="none" w:sz="0" w:space="0" w:color="auto"/>
            <w:right w:val="none" w:sz="0" w:space="0" w:color="auto"/>
          </w:divBdr>
        </w:div>
        <w:div w:id="1011566782">
          <w:marLeft w:val="1152"/>
          <w:marRight w:val="0"/>
          <w:marTop w:val="91"/>
          <w:marBottom w:val="0"/>
          <w:divBdr>
            <w:top w:val="none" w:sz="0" w:space="0" w:color="auto"/>
            <w:left w:val="none" w:sz="0" w:space="0" w:color="auto"/>
            <w:bottom w:val="none" w:sz="0" w:space="0" w:color="auto"/>
            <w:right w:val="none" w:sz="0" w:space="0" w:color="auto"/>
          </w:divBdr>
        </w:div>
        <w:div w:id="1510440854">
          <w:marLeft w:val="720"/>
          <w:marRight w:val="0"/>
          <w:marTop w:val="91"/>
          <w:marBottom w:val="0"/>
          <w:divBdr>
            <w:top w:val="none" w:sz="0" w:space="0" w:color="auto"/>
            <w:left w:val="none" w:sz="0" w:space="0" w:color="auto"/>
            <w:bottom w:val="none" w:sz="0" w:space="0" w:color="auto"/>
            <w:right w:val="none" w:sz="0" w:space="0" w:color="auto"/>
          </w:divBdr>
        </w:div>
        <w:div w:id="1780684521">
          <w:marLeft w:val="288"/>
          <w:marRight w:val="0"/>
          <w:marTop w:val="106"/>
          <w:marBottom w:val="0"/>
          <w:divBdr>
            <w:top w:val="none" w:sz="0" w:space="0" w:color="auto"/>
            <w:left w:val="none" w:sz="0" w:space="0" w:color="auto"/>
            <w:bottom w:val="none" w:sz="0" w:space="0" w:color="auto"/>
            <w:right w:val="none" w:sz="0" w:space="0" w:color="auto"/>
          </w:divBdr>
        </w:div>
        <w:div w:id="1899971829">
          <w:marLeft w:val="288"/>
          <w:marRight w:val="0"/>
          <w:marTop w:val="106"/>
          <w:marBottom w:val="0"/>
          <w:divBdr>
            <w:top w:val="none" w:sz="0" w:space="0" w:color="auto"/>
            <w:left w:val="none" w:sz="0" w:space="0" w:color="auto"/>
            <w:bottom w:val="none" w:sz="0" w:space="0" w:color="auto"/>
            <w:right w:val="none" w:sz="0" w:space="0" w:color="auto"/>
          </w:divBdr>
        </w:div>
        <w:div w:id="2042509197">
          <w:marLeft w:val="720"/>
          <w:marRight w:val="0"/>
          <w:marTop w:val="91"/>
          <w:marBottom w:val="0"/>
          <w:divBdr>
            <w:top w:val="none" w:sz="0" w:space="0" w:color="auto"/>
            <w:left w:val="none" w:sz="0" w:space="0" w:color="auto"/>
            <w:bottom w:val="none" w:sz="0" w:space="0" w:color="auto"/>
            <w:right w:val="none" w:sz="0" w:space="0" w:color="auto"/>
          </w:divBdr>
        </w:div>
      </w:divsChild>
    </w:div>
    <w:div w:id="511798248">
      <w:bodyDiv w:val="1"/>
      <w:marLeft w:val="0"/>
      <w:marRight w:val="0"/>
      <w:marTop w:val="0"/>
      <w:marBottom w:val="0"/>
      <w:divBdr>
        <w:top w:val="none" w:sz="0" w:space="0" w:color="auto"/>
        <w:left w:val="none" w:sz="0" w:space="0" w:color="auto"/>
        <w:bottom w:val="none" w:sz="0" w:space="0" w:color="auto"/>
        <w:right w:val="none" w:sz="0" w:space="0" w:color="auto"/>
      </w:divBdr>
    </w:div>
    <w:div w:id="523448618">
      <w:bodyDiv w:val="1"/>
      <w:marLeft w:val="0"/>
      <w:marRight w:val="0"/>
      <w:marTop w:val="0"/>
      <w:marBottom w:val="0"/>
      <w:divBdr>
        <w:top w:val="none" w:sz="0" w:space="0" w:color="auto"/>
        <w:left w:val="none" w:sz="0" w:space="0" w:color="auto"/>
        <w:bottom w:val="none" w:sz="0" w:space="0" w:color="auto"/>
        <w:right w:val="none" w:sz="0" w:space="0" w:color="auto"/>
      </w:divBdr>
      <w:divsChild>
        <w:div w:id="769085656">
          <w:marLeft w:val="547"/>
          <w:marRight w:val="0"/>
          <w:marTop w:val="0"/>
          <w:marBottom w:val="0"/>
          <w:divBdr>
            <w:top w:val="none" w:sz="0" w:space="0" w:color="auto"/>
            <w:left w:val="none" w:sz="0" w:space="0" w:color="auto"/>
            <w:bottom w:val="none" w:sz="0" w:space="0" w:color="auto"/>
            <w:right w:val="none" w:sz="0" w:space="0" w:color="auto"/>
          </w:divBdr>
        </w:div>
      </w:divsChild>
    </w:div>
    <w:div w:id="538977700">
      <w:bodyDiv w:val="1"/>
      <w:marLeft w:val="0"/>
      <w:marRight w:val="0"/>
      <w:marTop w:val="0"/>
      <w:marBottom w:val="0"/>
      <w:divBdr>
        <w:top w:val="none" w:sz="0" w:space="0" w:color="auto"/>
        <w:left w:val="none" w:sz="0" w:space="0" w:color="auto"/>
        <w:bottom w:val="none" w:sz="0" w:space="0" w:color="auto"/>
        <w:right w:val="none" w:sz="0" w:space="0" w:color="auto"/>
      </w:divBdr>
    </w:div>
    <w:div w:id="546986468">
      <w:bodyDiv w:val="1"/>
      <w:marLeft w:val="0"/>
      <w:marRight w:val="0"/>
      <w:marTop w:val="0"/>
      <w:marBottom w:val="0"/>
      <w:divBdr>
        <w:top w:val="none" w:sz="0" w:space="0" w:color="auto"/>
        <w:left w:val="none" w:sz="0" w:space="0" w:color="auto"/>
        <w:bottom w:val="none" w:sz="0" w:space="0" w:color="auto"/>
        <w:right w:val="none" w:sz="0" w:space="0" w:color="auto"/>
      </w:divBdr>
    </w:div>
    <w:div w:id="553390055">
      <w:bodyDiv w:val="1"/>
      <w:marLeft w:val="0"/>
      <w:marRight w:val="0"/>
      <w:marTop w:val="0"/>
      <w:marBottom w:val="0"/>
      <w:divBdr>
        <w:top w:val="none" w:sz="0" w:space="0" w:color="auto"/>
        <w:left w:val="none" w:sz="0" w:space="0" w:color="auto"/>
        <w:bottom w:val="none" w:sz="0" w:space="0" w:color="auto"/>
        <w:right w:val="none" w:sz="0" w:space="0" w:color="auto"/>
      </w:divBdr>
    </w:div>
    <w:div w:id="554512903">
      <w:bodyDiv w:val="1"/>
      <w:marLeft w:val="0"/>
      <w:marRight w:val="0"/>
      <w:marTop w:val="0"/>
      <w:marBottom w:val="0"/>
      <w:divBdr>
        <w:top w:val="none" w:sz="0" w:space="0" w:color="auto"/>
        <w:left w:val="none" w:sz="0" w:space="0" w:color="auto"/>
        <w:bottom w:val="none" w:sz="0" w:space="0" w:color="auto"/>
        <w:right w:val="none" w:sz="0" w:space="0" w:color="auto"/>
      </w:divBdr>
      <w:divsChild>
        <w:div w:id="185870161">
          <w:marLeft w:val="288"/>
          <w:marRight w:val="0"/>
          <w:marTop w:val="115"/>
          <w:marBottom w:val="0"/>
          <w:divBdr>
            <w:top w:val="none" w:sz="0" w:space="0" w:color="auto"/>
            <w:left w:val="none" w:sz="0" w:space="0" w:color="auto"/>
            <w:bottom w:val="none" w:sz="0" w:space="0" w:color="auto"/>
            <w:right w:val="none" w:sz="0" w:space="0" w:color="auto"/>
          </w:divBdr>
        </w:div>
        <w:div w:id="313922605">
          <w:marLeft w:val="288"/>
          <w:marRight w:val="0"/>
          <w:marTop w:val="115"/>
          <w:marBottom w:val="0"/>
          <w:divBdr>
            <w:top w:val="none" w:sz="0" w:space="0" w:color="auto"/>
            <w:left w:val="none" w:sz="0" w:space="0" w:color="auto"/>
            <w:bottom w:val="none" w:sz="0" w:space="0" w:color="auto"/>
            <w:right w:val="none" w:sz="0" w:space="0" w:color="auto"/>
          </w:divBdr>
        </w:div>
        <w:div w:id="698774303">
          <w:marLeft w:val="288"/>
          <w:marRight w:val="0"/>
          <w:marTop w:val="115"/>
          <w:marBottom w:val="0"/>
          <w:divBdr>
            <w:top w:val="none" w:sz="0" w:space="0" w:color="auto"/>
            <w:left w:val="none" w:sz="0" w:space="0" w:color="auto"/>
            <w:bottom w:val="none" w:sz="0" w:space="0" w:color="auto"/>
            <w:right w:val="none" w:sz="0" w:space="0" w:color="auto"/>
          </w:divBdr>
        </w:div>
      </w:divsChild>
    </w:div>
    <w:div w:id="559560812">
      <w:bodyDiv w:val="1"/>
      <w:marLeft w:val="0"/>
      <w:marRight w:val="0"/>
      <w:marTop w:val="0"/>
      <w:marBottom w:val="0"/>
      <w:divBdr>
        <w:top w:val="none" w:sz="0" w:space="0" w:color="auto"/>
        <w:left w:val="none" w:sz="0" w:space="0" w:color="auto"/>
        <w:bottom w:val="none" w:sz="0" w:space="0" w:color="auto"/>
        <w:right w:val="none" w:sz="0" w:space="0" w:color="auto"/>
      </w:divBdr>
    </w:div>
    <w:div w:id="576868227">
      <w:bodyDiv w:val="1"/>
      <w:marLeft w:val="0"/>
      <w:marRight w:val="0"/>
      <w:marTop w:val="0"/>
      <w:marBottom w:val="0"/>
      <w:divBdr>
        <w:top w:val="none" w:sz="0" w:space="0" w:color="auto"/>
        <w:left w:val="none" w:sz="0" w:space="0" w:color="auto"/>
        <w:bottom w:val="none" w:sz="0" w:space="0" w:color="auto"/>
        <w:right w:val="none" w:sz="0" w:space="0" w:color="auto"/>
      </w:divBdr>
    </w:div>
    <w:div w:id="586310783">
      <w:bodyDiv w:val="1"/>
      <w:marLeft w:val="0"/>
      <w:marRight w:val="0"/>
      <w:marTop w:val="0"/>
      <w:marBottom w:val="0"/>
      <w:divBdr>
        <w:top w:val="none" w:sz="0" w:space="0" w:color="auto"/>
        <w:left w:val="none" w:sz="0" w:space="0" w:color="auto"/>
        <w:bottom w:val="none" w:sz="0" w:space="0" w:color="auto"/>
        <w:right w:val="none" w:sz="0" w:space="0" w:color="auto"/>
      </w:divBdr>
    </w:div>
    <w:div w:id="590621390">
      <w:bodyDiv w:val="1"/>
      <w:marLeft w:val="0"/>
      <w:marRight w:val="0"/>
      <w:marTop w:val="0"/>
      <w:marBottom w:val="0"/>
      <w:divBdr>
        <w:top w:val="none" w:sz="0" w:space="0" w:color="auto"/>
        <w:left w:val="none" w:sz="0" w:space="0" w:color="auto"/>
        <w:bottom w:val="none" w:sz="0" w:space="0" w:color="auto"/>
        <w:right w:val="none" w:sz="0" w:space="0" w:color="auto"/>
      </w:divBdr>
    </w:div>
    <w:div w:id="619185004">
      <w:bodyDiv w:val="1"/>
      <w:marLeft w:val="0"/>
      <w:marRight w:val="0"/>
      <w:marTop w:val="0"/>
      <w:marBottom w:val="0"/>
      <w:divBdr>
        <w:top w:val="none" w:sz="0" w:space="0" w:color="auto"/>
        <w:left w:val="none" w:sz="0" w:space="0" w:color="auto"/>
        <w:bottom w:val="none" w:sz="0" w:space="0" w:color="auto"/>
        <w:right w:val="none" w:sz="0" w:space="0" w:color="auto"/>
      </w:divBdr>
    </w:div>
    <w:div w:id="626081009">
      <w:bodyDiv w:val="1"/>
      <w:marLeft w:val="0"/>
      <w:marRight w:val="0"/>
      <w:marTop w:val="0"/>
      <w:marBottom w:val="0"/>
      <w:divBdr>
        <w:top w:val="none" w:sz="0" w:space="0" w:color="auto"/>
        <w:left w:val="none" w:sz="0" w:space="0" w:color="auto"/>
        <w:bottom w:val="none" w:sz="0" w:space="0" w:color="auto"/>
        <w:right w:val="none" w:sz="0" w:space="0" w:color="auto"/>
      </w:divBdr>
    </w:div>
    <w:div w:id="629242224">
      <w:bodyDiv w:val="1"/>
      <w:marLeft w:val="0"/>
      <w:marRight w:val="0"/>
      <w:marTop w:val="0"/>
      <w:marBottom w:val="0"/>
      <w:divBdr>
        <w:top w:val="none" w:sz="0" w:space="0" w:color="auto"/>
        <w:left w:val="none" w:sz="0" w:space="0" w:color="auto"/>
        <w:bottom w:val="none" w:sz="0" w:space="0" w:color="auto"/>
        <w:right w:val="none" w:sz="0" w:space="0" w:color="auto"/>
      </w:divBdr>
    </w:div>
    <w:div w:id="630522318">
      <w:bodyDiv w:val="1"/>
      <w:marLeft w:val="0"/>
      <w:marRight w:val="0"/>
      <w:marTop w:val="0"/>
      <w:marBottom w:val="0"/>
      <w:divBdr>
        <w:top w:val="none" w:sz="0" w:space="0" w:color="auto"/>
        <w:left w:val="none" w:sz="0" w:space="0" w:color="auto"/>
        <w:bottom w:val="none" w:sz="0" w:space="0" w:color="auto"/>
        <w:right w:val="none" w:sz="0" w:space="0" w:color="auto"/>
      </w:divBdr>
    </w:div>
    <w:div w:id="631444207">
      <w:bodyDiv w:val="1"/>
      <w:marLeft w:val="0"/>
      <w:marRight w:val="0"/>
      <w:marTop w:val="0"/>
      <w:marBottom w:val="0"/>
      <w:divBdr>
        <w:top w:val="none" w:sz="0" w:space="0" w:color="auto"/>
        <w:left w:val="none" w:sz="0" w:space="0" w:color="auto"/>
        <w:bottom w:val="none" w:sz="0" w:space="0" w:color="auto"/>
        <w:right w:val="none" w:sz="0" w:space="0" w:color="auto"/>
      </w:divBdr>
    </w:div>
    <w:div w:id="641814529">
      <w:bodyDiv w:val="1"/>
      <w:marLeft w:val="0"/>
      <w:marRight w:val="0"/>
      <w:marTop w:val="0"/>
      <w:marBottom w:val="0"/>
      <w:divBdr>
        <w:top w:val="none" w:sz="0" w:space="0" w:color="auto"/>
        <w:left w:val="none" w:sz="0" w:space="0" w:color="auto"/>
        <w:bottom w:val="none" w:sz="0" w:space="0" w:color="auto"/>
        <w:right w:val="none" w:sz="0" w:space="0" w:color="auto"/>
      </w:divBdr>
      <w:divsChild>
        <w:div w:id="396127335">
          <w:marLeft w:val="1080"/>
          <w:marRight w:val="0"/>
          <w:marTop w:val="50"/>
          <w:marBottom w:val="50"/>
          <w:divBdr>
            <w:top w:val="none" w:sz="0" w:space="0" w:color="auto"/>
            <w:left w:val="none" w:sz="0" w:space="0" w:color="auto"/>
            <w:bottom w:val="none" w:sz="0" w:space="0" w:color="auto"/>
            <w:right w:val="none" w:sz="0" w:space="0" w:color="auto"/>
          </w:divBdr>
        </w:div>
        <w:div w:id="458913979">
          <w:marLeft w:val="288"/>
          <w:marRight w:val="0"/>
          <w:marTop w:val="240"/>
          <w:marBottom w:val="0"/>
          <w:divBdr>
            <w:top w:val="none" w:sz="0" w:space="0" w:color="auto"/>
            <w:left w:val="none" w:sz="0" w:space="0" w:color="auto"/>
            <w:bottom w:val="none" w:sz="0" w:space="0" w:color="auto"/>
            <w:right w:val="none" w:sz="0" w:space="0" w:color="auto"/>
          </w:divBdr>
        </w:div>
        <w:div w:id="610627202">
          <w:marLeft w:val="288"/>
          <w:marRight w:val="0"/>
          <w:marTop w:val="240"/>
          <w:marBottom w:val="0"/>
          <w:divBdr>
            <w:top w:val="none" w:sz="0" w:space="0" w:color="auto"/>
            <w:left w:val="none" w:sz="0" w:space="0" w:color="auto"/>
            <w:bottom w:val="none" w:sz="0" w:space="0" w:color="auto"/>
            <w:right w:val="none" w:sz="0" w:space="0" w:color="auto"/>
          </w:divBdr>
        </w:div>
        <w:div w:id="843862278">
          <w:marLeft w:val="1080"/>
          <w:marRight w:val="0"/>
          <w:marTop w:val="50"/>
          <w:marBottom w:val="50"/>
          <w:divBdr>
            <w:top w:val="none" w:sz="0" w:space="0" w:color="auto"/>
            <w:left w:val="none" w:sz="0" w:space="0" w:color="auto"/>
            <w:bottom w:val="none" w:sz="0" w:space="0" w:color="auto"/>
            <w:right w:val="none" w:sz="0" w:space="0" w:color="auto"/>
          </w:divBdr>
        </w:div>
        <w:div w:id="2044013105">
          <w:marLeft w:val="1080"/>
          <w:marRight w:val="0"/>
          <w:marTop w:val="50"/>
          <w:marBottom w:val="50"/>
          <w:divBdr>
            <w:top w:val="none" w:sz="0" w:space="0" w:color="auto"/>
            <w:left w:val="none" w:sz="0" w:space="0" w:color="auto"/>
            <w:bottom w:val="none" w:sz="0" w:space="0" w:color="auto"/>
            <w:right w:val="none" w:sz="0" w:space="0" w:color="auto"/>
          </w:divBdr>
        </w:div>
        <w:div w:id="2131975712">
          <w:marLeft w:val="1080"/>
          <w:marRight w:val="0"/>
          <w:marTop w:val="50"/>
          <w:marBottom w:val="50"/>
          <w:divBdr>
            <w:top w:val="none" w:sz="0" w:space="0" w:color="auto"/>
            <w:left w:val="none" w:sz="0" w:space="0" w:color="auto"/>
            <w:bottom w:val="none" w:sz="0" w:space="0" w:color="auto"/>
            <w:right w:val="none" w:sz="0" w:space="0" w:color="auto"/>
          </w:divBdr>
        </w:div>
        <w:div w:id="2133935875">
          <w:marLeft w:val="1080"/>
          <w:marRight w:val="0"/>
          <w:marTop w:val="50"/>
          <w:marBottom w:val="50"/>
          <w:divBdr>
            <w:top w:val="none" w:sz="0" w:space="0" w:color="auto"/>
            <w:left w:val="none" w:sz="0" w:space="0" w:color="auto"/>
            <w:bottom w:val="none" w:sz="0" w:space="0" w:color="auto"/>
            <w:right w:val="none" w:sz="0" w:space="0" w:color="auto"/>
          </w:divBdr>
        </w:div>
      </w:divsChild>
    </w:div>
    <w:div w:id="644553702">
      <w:bodyDiv w:val="1"/>
      <w:marLeft w:val="0"/>
      <w:marRight w:val="0"/>
      <w:marTop w:val="0"/>
      <w:marBottom w:val="0"/>
      <w:divBdr>
        <w:top w:val="none" w:sz="0" w:space="0" w:color="auto"/>
        <w:left w:val="none" w:sz="0" w:space="0" w:color="auto"/>
        <w:bottom w:val="none" w:sz="0" w:space="0" w:color="auto"/>
        <w:right w:val="none" w:sz="0" w:space="0" w:color="auto"/>
      </w:divBdr>
    </w:div>
    <w:div w:id="656887207">
      <w:bodyDiv w:val="1"/>
      <w:marLeft w:val="0"/>
      <w:marRight w:val="0"/>
      <w:marTop w:val="0"/>
      <w:marBottom w:val="0"/>
      <w:divBdr>
        <w:top w:val="none" w:sz="0" w:space="0" w:color="auto"/>
        <w:left w:val="none" w:sz="0" w:space="0" w:color="auto"/>
        <w:bottom w:val="none" w:sz="0" w:space="0" w:color="auto"/>
        <w:right w:val="none" w:sz="0" w:space="0" w:color="auto"/>
      </w:divBdr>
    </w:div>
    <w:div w:id="672997163">
      <w:bodyDiv w:val="1"/>
      <w:marLeft w:val="0"/>
      <w:marRight w:val="0"/>
      <w:marTop w:val="0"/>
      <w:marBottom w:val="0"/>
      <w:divBdr>
        <w:top w:val="none" w:sz="0" w:space="0" w:color="auto"/>
        <w:left w:val="none" w:sz="0" w:space="0" w:color="auto"/>
        <w:bottom w:val="none" w:sz="0" w:space="0" w:color="auto"/>
        <w:right w:val="none" w:sz="0" w:space="0" w:color="auto"/>
      </w:divBdr>
    </w:div>
    <w:div w:id="674260685">
      <w:bodyDiv w:val="1"/>
      <w:marLeft w:val="0"/>
      <w:marRight w:val="0"/>
      <w:marTop w:val="0"/>
      <w:marBottom w:val="0"/>
      <w:divBdr>
        <w:top w:val="none" w:sz="0" w:space="0" w:color="auto"/>
        <w:left w:val="none" w:sz="0" w:space="0" w:color="auto"/>
        <w:bottom w:val="none" w:sz="0" w:space="0" w:color="auto"/>
        <w:right w:val="none" w:sz="0" w:space="0" w:color="auto"/>
      </w:divBdr>
    </w:div>
    <w:div w:id="675886099">
      <w:bodyDiv w:val="1"/>
      <w:marLeft w:val="0"/>
      <w:marRight w:val="0"/>
      <w:marTop w:val="0"/>
      <w:marBottom w:val="0"/>
      <w:divBdr>
        <w:top w:val="none" w:sz="0" w:space="0" w:color="auto"/>
        <w:left w:val="none" w:sz="0" w:space="0" w:color="auto"/>
        <w:bottom w:val="none" w:sz="0" w:space="0" w:color="auto"/>
        <w:right w:val="none" w:sz="0" w:space="0" w:color="auto"/>
      </w:divBdr>
      <w:divsChild>
        <w:div w:id="1952739023">
          <w:marLeft w:val="720"/>
          <w:marRight w:val="0"/>
          <w:marTop w:val="240"/>
          <w:marBottom w:val="0"/>
          <w:divBdr>
            <w:top w:val="none" w:sz="0" w:space="0" w:color="auto"/>
            <w:left w:val="none" w:sz="0" w:space="0" w:color="auto"/>
            <w:bottom w:val="none" w:sz="0" w:space="0" w:color="auto"/>
            <w:right w:val="none" w:sz="0" w:space="0" w:color="auto"/>
          </w:divBdr>
        </w:div>
      </w:divsChild>
    </w:div>
    <w:div w:id="676035293">
      <w:bodyDiv w:val="1"/>
      <w:marLeft w:val="0"/>
      <w:marRight w:val="0"/>
      <w:marTop w:val="0"/>
      <w:marBottom w:val="0"/>
      <w:divBdr>
        <w:top w:val="none" w:sz="0" w:space="0" w:color="auto"/>
        <w:left w:val="none" w:sz="0" w:space="0" w:color="auto"/>
        <w:bottom w:val="none" w:sz="0" w:space="0" w:color="auto"/>
        <w:right w:val="none" w:sz="0" w:space="0" w:color="auto"/>
      </w:divBdr>
    </w:div>
    <w:div w:id="677850935">
      <w:bodyDiv w:val="1"/>
      <w:marLeft w:val="0"/>
      <w:marRight w:val="0"/>
      <w:marTop w:val="0"/>
      <w:marBottom w:val="0"/>
      <w:divBdr>
        <w:top w:val="none" w:sz="0" w:space="0" w:color="auto"/>
        <w:left w:val="none" w:sz="0" w:space="0" w:color="auto"/>
        <w:bottom w:val="none" w:sz="0" w:space="0" w:color="auto"/>
        <w:right w:val="none" w:sz="0" w:space="0" w:color="auto"/>
      </w:divBdr>
    </w:div>
    <w:div w:id="679240188">
      <w:bodyDiv w:val="1"/>
      <w:marLeft w:val="0"/>
      <w:marRight w:val="0"/>
      <w:marTop w:val="0"/>
      <w:marBottom w:val="0"/>
      <w:divBdr>
        <w:top w:val="none" w:sz="0" w:space="0" w:color="auto"/>
        <w:left w:val="none" w:sz="0" w:space="0" w:color="auto"/>
        <w:bottom w:val="none" w:sz="0" w:space="0" w:color="auto"/>
        <w:right w:val="none" w:sz="0" w:space="0" w:color="auto"/>
      </w:divBdr>
    </w:div>
    <w:div w:id="700126282">
      <w:bodyDiv w:val="1"/>
      <w:marLeft w:val="0"/>
      <w:marRight w:val="0"/>
      <w:marTop w:val="0"/>
      <w:marBottom w:val="0"/>
      <w:divBdr>
        <w:top w:val="none" w:sz="0" w:space="0" w:color="auto"/>
        <w:left w:val="none" w:sz="0" w:space="0" w:color="auto"/>
        <w:bottom w:val="none" w:sz="0" w:space="0" w:color="auto"/>
        <w:right w:val="none" w:sz="0" w:space="0" w:color="auto"/>
      </w:divBdr>
      <w:divsChild>
        <w:div w:id="1562397989">
          <w:marLeft w:val="288"/>
          <w:marRight w:val="0"/>
          <w:marTop w:val="115"/>
          <w:marBottom w:val="0"/>
          <w:divBdr>
            <w:top w:val="none" w:sz="0" w:space="0" w:color="auto"/>
            <w:left w:val="none" w:sz="0" w:space="0" w:color="auto"/>
            <w:bottom w:val="none" w:sz="0" w:space="0" w:color="auto"/>
            <w:right w:val="none" w:sz="0" w:space="0" w:color="auto"/>
          </w:divBdr>
        </w:div>
        <w:div w:id="1815560696">
          <w:marLeft w:val="288"/>
          <w:marRight w:val="0"/>
          <w:marTop w:val="115"/>
          <w:marBottom w:val="0"/>
          <w:divBdr>
            <w:top w:val="none" w:sz="0" w:space="0" w:color="auto"/>
            <w:left w:val="none" w:sz="0" w:space="0" w:color="auto"/>
            <w:bottom w:val="none" w:sz="0" w:space="0" w:color="auto"/>
            <w:right w:val="none" w:sz="0" w:space="0" w:color="auto"/>
          </w:divBdr>
        </w:div>
        <w:div w:id="2136287102">
          <w:marLeft w:val="288"/>
          <w:marRight w:val="0"/>
          <w:marTop w:val="115"/>
          <w:marBottom w:val="0"/>
          <w:divBdr>
            <w:top w:val="none" w:sz="0" w:space="0" w:color="auto"/>
            <w:left w:val="none" w:sz="0" w:space="0" w:color="auto"/>
            <w:bottom w:val="none" w:sz="0" w:space="0" w:color="auto"/>
            <w:right w:val="none" w:sz="0" w:space="0" w:color="auto"/>
          </w:divBdr>
        </w:div>
      </w:divsChild>
    </w:div>
    <w:div w:id="703293500">
      <w:bodyDiv w:val="1"/>
      <w:marLeft w:val="0"/>
      <w:marRight w:val="0"/>
      <w:marTop w:val="0"/>
      <w:marBottom w:val="0"/>
      <w:divBdr>
        <w:top w:val="none" w:sz="0" w:space="0" w:color="auto"/>
        <w:left w:val="none" w:sz="0" w:space="0" w:color="auto"/>
        <w:bottom w:val="none" w:sz="0" w:space="0" w:color="auto"/>
        <w:right w:val="none" w:sz="0" w:space="0" w:color="auto"/>
      </w:divBdr>
    </w:div>
    <w:div w:id="714933566">
      <w:bodyDiv w:val="1"/>
      <w:marLeft w:val="0"/>
      <w:marRight w:val="0"/>
      <w:marTop w:val="0"/>
      <w:marBottom w:val="0"/>
      <w:divBdr>
        <w:top w:val="none" w:sz="0" w:space="0" w:color="auto"/>
        <w:left w:val="none" w:sz="0" w:space="0" w:color="auto"/>
        <w:bottom w:val="none" w:sz="0" w:space="0" w:color="auto"/>
        <w:right w:val="none" w:sz="0" w:space="0" w:color="auto"/>
      </w:divBdr>
    </w:div>
    <w:div w:id="719212862">
      <w:bodyDiv w:val="1"/>
      <w:marLeft w:val="0"/>
      <w:marRight w:val="0"/>
      <w:marTop w:val="0"/>
      <w:marBottom w:val="0"/>
      <w:divBdr>
        <w:top w:val="none" w:sz="0" w:space="0" w:color="auto"/>
        <w:left w:val="none" w:sz="0" w:space="0" w:color="auto"/>
        <w:bottom w:val="none" w:sz="0" w:space="0" w:color="auto"/>
        <w:right w:val="none" w:sz="0" w:space="0" w:color="auto"/>
      </w:divBdr>
      <w:divsChild>
        <w:div w:id="14964443">
          <w:marLeft w:val="720"/>
          <w:marRight w:val="0"/>
          <w:marTop w:val="240"/>
          <w:marBottom w:val="0"/>
          <w:divBdr>
            <w:top w:val="none" w:sz="0" w:space="0" w:color="auto"/>
            <w:left w:val="none" w:sz="0" w:space="0" w:color="auto"/>
            <w:bottom w:val="none" w:sz="0" w:space="0" w:color="auto"/>
            <w:right w:val="none" w:sz="0" w:space="0" w:color="auto"/>
          </w:divBdr>
        </w:div>
        <w:div w:id="53285902">
          <w:marLeft w:val="720"/>
          <w:marRight w:val="0"/>
          <w:marTop w:val="240"/>
          <w:marBottom w:val="0"/>
          <w:divBdr>
            <w:top w:val="none" w:sz="0" w:space="0" w:color="auto"/>
            <w:left w:val="none" w:sz="0" w:space="0" w:color="auto"/>
            <w:bottom w:val="none" w:sz="0" w:space="0" w:color="auto"/>
            <w:right w:val="none" w:sz="0" w:space="0" w:color="auto"/>
          </w:divBdr>
        </w:div>
        <w:div w:id="190463835">
          <w:marLeft w:val="1080"/>
          <w:marRight w:val="0"/>
          <w:marTop w:val="50"/>
          <w:marBottom w:val="50"/>
          <w:divBdr>
            <w:top w:val="none" w:sz="0" w:space="0" w:color="auto"/>
            <w:left w:val="none" w:sz="0" w:space="0" w:color="auto"/>
            <w:bottom w:val="none" w:sz="0" w:space="0" w:color="auto"/>
            <w:right w:val="none" w:sz="0" w:space="0" w:color="auto"/>
          </w:divBdr>
        </w:div>
        <w:div w:id="434902582">
          <w:marLeft w:val="1080"/>
          <w:marRight w:val="0"/>
          <w:marTop w:val="50"/>
          <w:marBottom w:val="50"/>
          <w:divBdr>
            <w:top w:val="none" w:sz="0" w:space="0" w:color="auto"/>
            <w:left w:val="none" w:sz="0" w:space="0" w:color="auto"/>
            <w:bottom w:val="none" w:sz="0" w:space="0" w:color="auto"/>
            <w:right w:val="none" w:sz="0" w:space="0" w:color="auto"/>
          </w:divBdr>
        </w:div>
        <w:div w:id="559637131">
          <w:marLeft w:val="1080"/>
          <w:marRight w:val="0"/>
          <w:marTop w:val="50"/>
          <w:marBottom w:val="50"/>
          <w:divBdr>
            <w:top w:val="none" w:sz="0" w:space="0" w:color="auto"/>
            <w:left w:val="none" w:sz="0" w:space="0" w:color="auto"/>
            <w:bottom w:val="none" w:sz="0" w:space="0" w:color="auto"/>
            <w:right w:val="none" w:sz="0" w:space="0" w:color="auto"/>
          </w:divBdr>
        </w:div>
        <w:div w:id="608123205">
          <w:marLeft w:val="1800"/>
          <w:marRight w:val="0"/>
          <w:marTop w:val="50"/>
          <w:marBottom w:val="50"/>
          <w:divBdr>
            <w:top w:val="none" w:sz="0" w:space="0" w:color="auto"/>
            <w:left w:val="none" w:sz="0" w:space="0" w:color="auto"/>
            <w:bottom w:val="none" w:sz="0" w:space="0" w:color="auto"/>
            <w:right w:val="none" w:sz="0" w:space="0" w:color="auto"/>
          </w:divBdr>
        </w:div>
        <w:div w:id="1181970792">
          <w:marLeft w:val="1080"/>
          <w:marRight w:val="0"/>
          <w:marTop w:val="50"/>
          <w:marBottom w:val="50"/>
          <w:divBdr>
            <w:top w:val="none" w:sz="0" w:space="0" w:color="auto"/>
            <w:left w:val="none" w:sz="0" w:space="0" w:color="auto"/>
            <w:bottom w:val="none" w:sz="0" w:space="0" w:color="auto"/>
            <w:right w:val="none" w:sz="0" w:space="0" w:color="auto"/>
          </w:divBdr>
        </w:div>
        <w:div w:id="1772697985">
          <w:marLeft w:val="1080"/>
          <w:marRight w:val="0"/>
          <w:marTop w:val="50"/>
          <w:marBottom w:val="50"/>
          <w:divBdr>
            <w:top w:val="none" w:sz="0" w:space="0" w:color="auto"/>
            <w:left w:val="none" w:sz="0" w:space="0" w:color="auto"/>
            <w:bottom w:val="none" w:sz="0" w:space="0" w:color="auto"/>
            <w:right w:val="none" w:sz="0" w:space="0" w:color="auto"/>
          </w:divBdr>
        </w:div>
        <w:div w:id="1851603221">
          <w:marLeft w:val="1080"/>
          <w:marRight w:val="0"/>
          <w:marTop w:val="50"/>
          <w:marBottom w:val="50"/>
          <w:divBdr>
            <w:top w:val="none" w:sz="0" w:space="0" w:color="auto"/>
            <w:left w:val="none" w:sz="0" w:space="0" w:color="auto"/>
            <w:bottom w:val="none" w:sz="0" w:space="0" w:color="auto"/>
            <w:right w:val="none" w:sz="0" w:space="0" w:color="auto"/>
          </w:divBdr>
        </w:div>
        <w:div w:id="1867786145">
          <w:marLeft w:val="720"/>
          <w:marRight w:val="0"/>
          <w:marTop w:val="240"/>
          <w:marBottom w:val="0"/>
          <w:divBdr>
            <w:top w:val="none" w:sz="0" w:space="0" w:color="auto"/>
            <w:left w:val="none" w:sz="0" w:space="0" w:color="auto"/>
            <w:bottom w:val="none" w:sz="0" w:space="0" w:color="auto"/>
            <w:right w:val="none" w:sz="0" w:space="0" w:color="auto"/>
          </w:divBdr>
        </w:div>
        <w:div w:id="2072344304">
          <w:marLeft w:val="1080"/>
          <w:marRight w:val="0"/>
          <w:marTop w:val="50"/>
          <w:marBottom w:val="50"/>
          <w:divBdr>
            <w:top w:val="none" w:sz="0" w:space="0" w:color="auto"/>
            <w:left w:val="none" w:sz="0" w:space="0" w:color="auto"/>
            <w:bottom w:val="none" w:sz="0" w:space="0" w:color="auto"/>
            <w:right w:val="none" w:sz="0" w:space="0" w:color="auto"/>
          </w:divBdr>
        </w:div>
        <w:div w:id="2110007680">
          <w:marLeft w:val="1080"/>
          <w:marRight w:val="0"/>
          <w:marTop w:val="50"/>
          <w:marBottom w:val="50"/>
          <w:divBdr>
            <w:top w:val="none" w:sz="0" w:space="0" w:color="auto"/>
            <w:left w:val="none" w:sz="0" w:space="0" w:color="auto"/>
            <w:bottom w:val="none" w:sz="0" w:space="0" w:color="auto"/>
            <w:right w:val="none" w:sz="0" w:space="0" w:color="auto"/>
          </w:divBdr>
        </w:div>
      </w:divsChild>
    </w:div>
    <w:div w:id="719473013">
      <w:bodyDiv w:val="1"/>
      <w:marLeft w:val="0"/>
      <w:marRight w:val="0"/>
      <w:marTop w:val="0"/>
      <w:marBottom w:val="0"/>
      <w:divBdr>
        <w:top w:val="none" w:sz="0" w:space="0" w:color="auto"/>
        <w:left w:val="none" w:sz="0" w:space="0" w:color="auto"/>
        <w:bottom w:val="none" w:sz="0" w:space="0" w:color="auto"/>
        <w:right w:val="none" w:sz="0" w:space="0" w:color="auto"/>
      </w:divBdr>
    </w:div>
    <w:div w:id="727612009">
      <w:bodyDiv w:val="1"/>
      <w:marLeft w:val="0"/>
      <w:marRight w:val="0"/>
      <w:marTop w:val="0"/>
      <w:marBottom w:val="0"/>
      <w:divBdr>
        <w:top w:val="none" w:sz="0" w:space="0" w:color="auto"/>
        <w:left w:val="none" w:sz="0" w:space="0" w:color="auto"/>
        <w:bottom w:val="none" w:sz="0" w:space="0" w:color="auto"/>
        <w:right w:val="none" w:sz="0" w:space="0" w:color="auto"/>
      </w:divBdr>
    </w:div>
    <w:div w:id="729424464">
      <w:bodyDiv w:val="1"/>
      <w:marLeft w:val="0"/>
      <w:marRight w:val="0"/>
      <w:marTop w:val="0"/>
      <w:marBottom w:val="0"/>
      <w:divBdr>
        <w:top w:val="none" w:sz="0" w:space="0" w:color="auto"/>
        <w:left w:val="none" w:sz="0" w:space="0" w:color="auto"/>
        <w:bottom w:val="none" w:sz="0" w:space="0" w:color="auto"/>
        <w:right w:val="none" w:sz="0" w:space="0" w:color="auto"/>
      </w:divBdr>
    </w:div>
    <w:div w:id="733088081">
      <w:bodyDiv w:val="1"/>
      <w:marLeft w:val="0"/>
      <w:marRight w:val="0"/>
      <w:marTop w:val="0"/>
      <w:marBottom w:val="0"/>
      <w:divBdr>
        <w:top w:val="none" w:sz="0" w:space="0" w:color="auto"/>
        <w:left w:val="none" w:sz="0" w:space="0" w:color="auto"/>
        <w:bottom w:val="none" w:sz="0" w:space="0" w:color="auto"/>
        <w:right w:val="none" w:sz="0" w:space="0" w:color="auto"/>
      </w:divBdr>
    </w:div>
    <w:div w:id="733237991">
      <w:bodyDiv w:val="1"/>
      <w:marLeft w:val="0"/>
      <w:marRight w:val="0"/>
      <w:marTop w:val="0"/>
      <w:marBottom w:val="0"/>
      <w:divBdr>
        <w:top w:val="none" w:sz="0" w:space="0" w:color="auto"/>
        <w:left w:val="none" w:sz="0" w:space="0" w:color="auto"/>
        <w:bottom w:val="none" w:sz="0" w:space="0" w:color="auto"/>
        <w:right w:val="none" w:sz="0" w:space="0" w:color="auto"/>
      </w:divBdr>
    </w:div>
    <w:div w:id="739326005">
      <w:bodyDiv w:val="1"/>
      <w:marLeft w:val="0"/>
      <w:marRight w:val="0"/>
      <w:marTop w:val="0"/>
      <w:marBottom w:val="0"/>
      <w:divBdr>
        <w:top w:val="none" w:sz="0" w:space="0" w:color="auto"/>
        <w:left w:val="none" w:sz="0" w:space="0" w:color="auto"/>
        <w:bottom w:val="none" w:sz="0" w:space="0" w:color="auto"/>
        <w:right w:val="none" w:sz="0" w:space="0" w:color="auto"/>
      </w:divBdr>
      <w:divsChild>
        <w:div w:id="129979228">
          <w:marLeft w:val="446"/>
          <w:marRight w:val="0"/>
          <w:marTop w:val="0"/>
          <w:marBottom w:val="240"/>
          <w:divBdr>
            <w:top w:val="none" w:sz="0" w:space="0" w:color="auto"/>
            <w:left w:val="none" w:sz="0" w:space="0" w:color="auto"/>
            <w:bottom w:val="none" w:sz="0" w:space="0" w:color="auto"/>
            <w:right w:val="none" w:sz="0" w:space="0" w:color="auto"/>
          </w:divBdr>
        </w:div>
        <w:div w:id="320080739">
          <w:marLeft w:val="446"/>
          <w:marRight w:val="0"/>
          <w:marTop w:val="0"/>
          <w:marBottom w:val="240"/>
          <w:divBdr>
            <w:top w:val="none" w:sz="0" w:space="0" w:color="auto"/>
            <w:left w:val="none" w:sz="0" w:space="0" w:color="auto"/>
            <w:bottom w:val="none" w:sz="0" w:space="0" w:color="auto"/>
            <w:right w:val="none" w:sz="0" w:space="0" w:color="auto"/>
          </w:divBdr>
        </w:div>
        <w:div w:id="423261560">
          <w:marLeft w:val="446"/>
          <w:marRight w:val="0"/>
          <w:marTop w:val="0"/>
          <w:marBottom w:val="240"/>
          <w:divBdr>
            <w:top w:val="none" w:sz="0" w:space="0" w:color="auto"/>
            <w:left w:val="none" w:sz="0" w:space="0" w:color="auto"/>
            <w:bottom w:val="none" w:sz="0" w:space="0" w:color="auto"/>
            <w:right w:val="none" w:sz="0" w:space="0" w:color="auto"/>
          </w:divBdr>
        </w:div>
        <w:div w:id="517814386">
          <w:marLeft w:val="446"/>
          <w:marRight w:val="0"/>
          <w:marTop w:val="0"/>
          <w:marBottom w:val="240"/>
          <w:divBdr>
            <w:top w:val="none" w:sz="0" w:space="0" w:color="auto"/>
            <w:left w:val="none" w:sz="0" w:space="0" w:color="auto"/>
            <w:bottom w:val="none" w:sz="0" w:space="0" w:color="auto"/>
            <w:right w:val="none" w:sz="0" w:space="0" w:color="auto"/>
          </w:divBdr>
        </w:div>
        <w:div w:id="1115054845">
          <w:marLeft w:val="446"/>
          <w:marRight w:val="0"/>
          <w:marTop w:val="0"/>
          <w:marBottom w:val="240"/>
          <w:divBdr>
            <w:top w:val="none" w:sz="0" w:space="0" w:color="auto"/>
            <w:left w:val="none" w:sz="0" w:space="0" w:color="auto"/>
            <w:bottom w:val="none" w:sz="0" w:space="0" w:color="auto"/>
            <w:right w:val="none" w:sz="0" w:space="0" w:color="auto"/>
          </w:divBdr>
        </w:div>
      </w:divsChild>
    </w:div>
    <w:div w:id="744036522">
      <w:bodyDiv w:val="1"/>
      <w:marLeft w:val="0"/>
      <w:marRight w:val="0"/>
      <w:marTop w:val="0"/>
      <w:marBottom w:val="0"/>
      <w:divBdr>
        <w:top w:val="none" w:sz="0" w:space="0" w:color="auto"/>
        <w:left w:val="none" w:sz="0" w:space="0" w:color="auto"/>
        <w:bottom w:val="none" w:sz="0" w:space="0" w:color="auto"/>
        <w:right w:val="none" w:sz="0" w:space="0" w:color="auto"/>
      </w:divBdr>
      <w:divsChild>
        <w:div w:id="39213086">
          <w:marLeft w:val="1080"/>
          <w:marRight w:val="0"/>
          <w:marTop w:val="50"/>
          <w:marBottom w:val="50"/>
          <w:divBdr>
            <w:top w:val="none" w:sz="0" w:space="0" w:color="auto"/>
            <w:left w:val="none" w:sz="0" w:space="0" w:color="auto"/>
            <w:bottom w:val="none" w:sz="0" w:space="0" w:color="auto"/>
            <w:right w:val="none" w:sz="0" w:space="0" w:color="auto"/>
          </w:divBdr>
        </w:div>
        <w:div w:id="475952578">
          <w:marLeft w:val="1080"/>
          <w:marRight w:val="0"/>
          <w:marTop w:val="50"/>
          <w:marBottom w:val="50"/>
          <w:divBdr>
            <w:top w:val="none" w:sz="0" w:space="0" w:color="auto"/>
            <w:left w:val="none" w:sz="0" w:space="0" w:color="auto"/>
            <w:bottom w:val="none" w:sz="0" w:space="0" w:color="auto"/>
            <w:right w:val="none" w:sz="0" w:space="0" w:color="auto"/>
          </w:divBdr>
        </w:div>
        <w:div w:id="2127768336">
          <w:marLeft w:val="1080"/>
          <w:marRight w:val="0"/>
          <w:marTop w:val="50"/>
          <w:marBottom w:val="50"/>
          <w:divBdr>
            <w:top w:val="none" w:sz="0" w:space="0" w:color="auto"/>
            <w:left w:val="none" w:sz="0" w:space="0" w:color="auto"/>
            <w:bottom w:val="none" w:sz="0" w:space="0" w:color="auto"/>
            <w:right w:val="none" w:sz="0" w:space="0" w:color="auto"/>
          </w:divBdr>
        </w:div>
      </w:divsChild>
    </w:div>
    <w:div w:id="756563174">
      <w:bodyDiv w:val="1"/>
      <w:marLeft w:val="0"/>
      <w:marRight w:val="0"/>
      <w:marTop w:val="0"/>
      <w:marBottom w:val="0"/>
      <w:divBdr>
        <w:top w:val="none" w:sz="0" w:space="0" w:color="auto"/>
        <w:left w:val="none" w:sz="0" w:space="0" w:color="auto"/>
        <w:bottom w:val="none" w:sz="0" w:space="0" w:color="auto"/>
        <w:right w:val="none" w:sz="0" w:space="0" w:color="auto"/>
      </w:divBdr>
    </w:div>
    <w:div w:id="758718031">
      <w:bodyDiv w:val="1"/>
      <w:marLeft w:val="0"/>
      <w:marRight w:val="0"/>
      <w:marTop w:val="0"/>
      <w:marBottom w:val="0"/>
      <w:divBdr>
        <w:top w:val="none" w:sz="0" w:space="0" w:color="auto"/>
        <w:left w:val="none" w:sz="0" w:space="0" w:color="auto"/>
        <w:bottom w:val="none" w:sz="0" w:space="0" w:color="auto"/>
        <w:right w:val="none" w:sz="0" w:space="0" w:color="auto"/>
      </w:divBdr>
    </w:div>
    <w:div w:id="780342338">
      <w:bodyDiv w:val="1"/>
      <w:marLeft w:val="0"/>
      <w:marRight w:val="0"/>
      <w:marTop w:val="0"/>
      <w:marBottom w:val="0"/>
      <w:divBdr>
        <w:top w:val="none" w:sz="0" w:space="0" w:color="auto"/>
        <w:left w:val="none" w:sz="0" w:space="0" w:color="auto"/>
        <w:bottom w:val="none" w:sz="0" w:space="0" w:color="auto"/>
        <w:right w:val="none" w:sz="0" w:space="0" w:color="auto"/>
      </w:divBdr>
    </w:div>
    <w:div w:id="784542771">
      <w:bodyDiv w:val="1"/>
      <w:marLeft w:val="0"/>
      <w:marRight w:val="0"/>
      <w:marTop w:val="0"/>
      <w:marBottom w:val="0"/>
      <w:divBdr>
        <w:top w:val="none" w:sz="0" w:space="0" w:color="auto"/>
        <w:left w:val="none" w:sz="0" w:space="0" w:color="auto"/>
        <w:bottom w:val="none" w:sz="0" w:space="0" w:color="auto"/>
        <w:right w:val="none" w:sz="0" w:space="0" w:color="auto"/>
      </w:divBdr>
      <w:divsChild>
        <w:div w:id="116947904">
          <w:marLeft w:val="446"/>
          <w:marRight w:val="0"/>
          <w:marTop w:val="86"/>
          <w:marBottom w:val="120"/>
          <w:divBdr>
            <w:top w:val="none" w:sz="0" w:space="0" w:color="auto"/>
            <w:left w:val="none" w:sz="0" w:space="0" w:color="auto"/>
            <w:bottom w:val="none" w:sz="0" w:space="0" w:color="auto"/>
            <w:right w:val="none" w:sz="0" w:space="0" w:color="auto"/>
          </w:divBdr>
        </w:div>
        <w:div w:id="126514643">
          <w:marLeft w:val="446"/>
          <w:marRight w:val="0"/>
          <w:marTop w:val="86"/>
          <w:marBottom w:val="120"/>
          <w:divBdr>
            <w:top w:val="none" w:sz="0" w:space="0" w:color="auto"/>
            <w:left w:val="none" w:sz="0" w:space="0" w:color="auto"/>
            <w:bottom w:val="none" w:sz="0" w:space="0" w:color="auto"/>
            <w:right w:val="none" w:sz="0" w:space="0" w:color="auto"/>
          </w:divBdr>
        </w:div>
        <w:div w:id="127012067">
          <w:marLeft w:val="446"/>
          <w:marRight w:val="0"/>
          <w:marTop w:val="86"/>
          <w:marBottom w:val="120"/>
          <w:divBdr>
            <w:top w:val="none" w:sz="0" w:space="0" w:color="auto"/>
            <w:left w:val="none" w:sz="0" w:space="0" w:color="auto"/>
            <w:bottom w:val="none" w:sz="0" w:space="0" w:color="auto"/>
            <w:right w:val="none" w:sz="0" w:space="0" w:color="auto"/>
          </w:divBdr>
        </w:div>
        <w:div w:id="305428731">
          <w:marLeft w:val="446"/>
          <w:marRight w:val="0"/>
          <w:marTop w:val="86"/>
          <w:marBottom w:val="120"/>
          <w:divBdr>
            <w:top w:val="none" w:sz="0" w:space="0" w:color="auto"/>
            <w:left w:val="none" w:sz="0" w:space="0" w:color="auto"/>
            <w:bottom w:val="none" w:sz="0" w:space="0" w:color="auto"/>
            <w:right w:val="none" w:sz="0" w:space="0" w:color="auto"/>
          </w:divBdr>
        </w:div>
        <w:div w:id="895550934">
          <w:marLeft w:val="446"/>
          <w:marRight w:val="0"/>
          <w:marTop w:val="86"/>
          <w:marBottom w:val="120"/>
          <w:divBdr>
            <w:top w:val="none" w:sz="0" w:space="0" w:color="auto"/>
            <w:left w:val="none" w:sz="0" w:space="0" w:color="auto"/>
            <w:bottom w:val="none" w:sz="0" w:space="0" w:color="auto"/>
            <w:right w:val="none" w:sz="0" w:space="0" w:color="auto"/>
          </w:divBdr>
        </w:div>
        <w:div w:id="1522280592">
          <w:marLeft w:val="446"/>
          <w:marRight w:val="0"/>
          <w:marTop w:val="86"/>
          <w:marBottom w:val="120"/>
          <w:divBdr>
            <w:top w:val="none" w:sz="0" w:space="0" w:color="auto"/>
            <w:left w:val="none" w:sz="0" w:space="0" w:color="auto"/>
            <w:bottom w:val="none" w:sz="0" w:space="0" w:color="auto"/>
            <w:right w:val="none" w:sz="0" w:space="0" w:color="auto"/>
          </w:divBdr>
        </w:div>
        <w:div w:id="1826585803">
          <w:marLeft w:val="446"/>
          <w:marRight w:val="0"/>
          <w:marTop w:val="86"/>
          <w:marBottom w:val="120"/>
          <w:divBdr>
            <w:top w:val="none" w:sz="0" w:space="0" w:color="auto"/>
            <w:left w:val="none" w:sz="0" w:space="0" w:color="auto"/>
            <w:bottom w:val="none" w:sz="0" w:space="0" w:color="auto"/>
            <w:right w:val="none" w:sz="0" w:space="0" w:color="auto"/>
          </w:divBdr>
        </w:div>
      </w:divsChild>
    </w:div>
    <w:div w:id="798185039">
      <w:bodyDiv w:val="1"/>
      <w:marLeft w:val="0"/>
      <w:marRight w:val="0"/>
      <w:marTop w:val="0"/>
      <w:marBottom w:val="0"/>
      <w:divBdr>
        <w:top w:val="none" w:sz="0" w:space="0" w:color="auto"/>
        <w:left w:val="none" w:sz="0" w:space="0" w:color="auto"/>
        <w:bottom w:val="none" w:sz="0" w:space="0" w:color="auto"/>
        <w:right w:val="none" w:sz="0" w:space="0" w:color="auto"/>
      </w:divBdr>
    </w:div>
    <w:div w:id="809177646">
      <w:bodyDiv w:val="1"/>
      <w:marLeft w:val="0"/>
      <w:marRight w:val="0"/>
      <w:marTop w:val="0"/>
      <w:marBottom w:val="0"/>
      <w:divBdr>
        <w:top w:val="none" w:sz="0" w:space="0" w:color="auto"/>
        <w:left w:val="none" w:sz="0" w:space="0" w:color="auto"/>
        <w:bottom w:val="none" w:sz="0" w:space="0" w:color="auto"/>
        <w:right w:val="none" w:sz="0" w:space="0" w:color="auto"/>
      </w:divBdr>
    </w:div>
    <w:div w:id="812329365">
      <w:bodyDiv w:val="1"/>
      <w:marLeft w:val="0"/>
      <w:marRight w:val="0"/>
      <w:marTop w:val="0"/>
      <w:marBottom w:val="0"/>
      <w:divBdr>
        <w:top w:val="none" w:sz="0" w:space="0" w:color="auto"/>
        <w:left w:val="none" w:sz="0" w:space="0" w:color="auto"/>
        <w:bottom w:val="none" w:sz="0" w:space="0" w:color="auto"/>
        <w:right w:val="none" w:sz="0" w:space="0" w:color="auto"/>
      </w:divBdr>
    </w:div>
    <w:div w:id="823859946">
      <w:bodyDiv w:val="1"/>
      <w:marLeft w:val="0"/>
      <w:marRight w:val="0"/>
      <w:marTop w:val="0"/>
      <w:marBottom w:val="0"/>
      <w:divBdr>
        <w:top w:val="none" w:sz="0" w:space="0" w:color="auto"/>
        <w:left w:val="none" w:sz="0" w:space="0" w:color="auto"/>
        <w:bottom w:val="none" w:sz="0" w:space="0" w:color="auto"/>
        <w:right w:val="none" w:sz="0" w:space="0" w:color="auto"/>
      </w:divBdr>
    </w:div>
    <w:div w:id="826676982">
      <w:bodyDiv w:val="1"/>
      <w:marLeft w:val="0"/>
      <w:marRight w:val="0"/>
      <w:marTop w:val="0"/>
      <w:marBottom w:val="0"/>
      <w:divBdr>
        <w:top w:val="none" w:sz="0" w:space="0" w:color="auto"/>
        <w:left w:val="none" w:sz="0" w:space="0" w:color="auto"/>
        <w:bottom w:val="none" w:sz="0" w:space="0" w:color="auto"/>
        <w:right w:val="none" w:sz="0" w:space="0" w:color="auto"/>
      </w:divBdr>
    </w:div>
    <w:div w:id="860583265">
      <w:bodyDiv w:val="1"/>
      <w:marLeft w:val="0"/>
      <w:marRight w:val="0"/>
      <w:marTop w:val="0"/>
      <w:marBottom w:val="0"/>
      <w:divBdr>
        <w:top w:val="none" w:sz="0" w:space="0" w:color="auto"/>
        <w:left w:val="none" w:sz="0" w:space="0" w:color="auto"/>
        <w:bottom w:val="none" w:sz="0" w:space="0" w:color="auto"/>
        <w:right w:val="none" w:sz="0" w:space="0" w:color="auto"/>
      </w:divBdr>
    </w:div>
    <w:div w:id="866068219">
      <w:bodyDiv w:val="1"/>
      <w:marLeft w:val="0"/>
      <w:marRight w:val="0"/>
      <w:marTop w:val="0"/>
      <w:marBottom w:val="0"/>
      <w:divBdr>
        <w:top w:val="none" w:sz="0" w:space="0" w:color="auto"/>
        <w:left w:val="none" w:sz="0" w:space="0" w:color="auto"/>
        <w:bottom w:val="none" w:sz="0" w:space="0" w:color="auto"/>
        <w:right w:val="none" w:sz="0" w:space="0" w:color="auto"/>
      </w:divBdr>
      <w:divsChild>
        <w:div w:id="1275558356">
          <w:marLeft w:val="1080"/>
          <w:marRight w:val="0"/>
          <w:marTop w:val="50"/>
          <w:marBottom w:val="50"/>
          <w:divBdr>
            <w:top w:val="none" w:sz="0" w:space="0" w:color="auto"/>
            <w:left w:val="none" w:sz="0" w:space="0" w:color="auto"/>
            <w:bottom w:val="none" w:sz="0" w:space="0" w:color="auto"/>
            <w:right w:val="none" w:sz="0" w:space="0" w:color="auto"/>
          </w:divBdr>
        </w:div>
        <w:div w:id="1315833731">
          <w:marLeft w:val="1080"/>
          <w:marRight w:val="0"/>
          <w:marTop w:val="50"/>
          <w:marBottom w:val="50"/>
          <w:divBdr>
            <w:top w:val="none" w:sz="0" w:space="0" w:color="auto"/>
            <w:left w:val="none" w:sz="0" w:space="0" w:color="auto"/>
            <w:bottom w:val="none" w:sz="0" w:space="0" w:color="auto"/>
            <w:right w:val="none" w:sz="0" w:space="0" w:color="auto"/>
          </w:divBdr>
        </w:div>
        <w:div w:id="1384914333">
          <w:marLeft w:val="1080"/>
          <w:marRight w:val="0"/>
          <w:marTop w:val="50"/>
          <w:marBottom w:val="50"/>
          <w:divBdr>
            <w:top w:val="none" w:sz="0" w:space="0" w:color="auto"/>
            <w:left w:val="none" w:sz="0" w:space="0" w:color="auto"/>
            <w:bottom w:val="none" w:sz="0" w:space="0" w:color="auto"/>
            <w:right w:val="none" w:sz="0" w:space="0" w:color="auto"/>
          </w:divBdr>
        </w:div>
      </w:divsChild>
    </w:div>
    <w:div w:id="873733060">
      <w:bodyDiv w:val="1"/>
      <w:marLeft w:val="0"/>
      <w:marRight w:val="0"/>
      <w:marTop w:val="0"/>
      <w:marBottom w:val="0"/>
      <w:divBdr>
        <w:top w:val="none" w:sz="0" w:space="0" w:color="auto"/>
        <w:left w:val="none" w:sz="0" w:space="0" w:color="auto"/>
        <w:bottom w:val="none" w:sz="0" w:space="0" w:color="auto"/>
        <w:right w:val="none" w:sz="0" w:space="0" w:color="auto"/>
      </w:divBdr>
    </w:div>
    <w:div w:id="881288292">
      <w:bodyDiv w:val="1"/>
      <w:marLeft w:val="0"/>
      <w:marRight w:val="0"/>
      <w:marTop w:val="0"/>
      <w:marBottom w:val="0"/>
      <w:divBdr>
        <w:top w:val="none" w:sz="0" w:space="0" w:color="auto"/>
        <w:left w:val="none" w:sz="0" w:space="0" w:color="auto"/>
        <w:bottom w:val="none" w:sz="0" w:space="0" w:color="auto"/>
        <w:right w:val="none" w:sz="0" w:space="0" w:color="auto"/>
      </w:divBdr>
    </w:div>
    <w:div w:id="898711204">
      <w:bodyDiv w:val="1"/>
      <w:marLeft w:val="0"/>
      <w:marRight w:val="0"/>
      <w:marTop w:val="0"/>
      <w:marBottom w:val="0"/>
      <w:divBdr>
        <w:top w:val="none" w:sz="0" w:space="0" w:color="auto"/>
        <w:left w:val="none" w:sz="0" w:space="0" w:color="auto"/>
        <w:bottom w:val="none" w:sz="0" w:space="0" w:color="auto"/>
        <w:right w:val="none" w:sz="0" w:space="0" w:color="auto"/>
      </w:divBdr>
    </w:div>
    <w:div w:id="915091450">
      <w:bodyDiv w:val="1"/>
      <w:marLeft w:val="0"/>
      <w:marRight w:val="0"/>
      <w:marTop w:val="0"/>
      <w:marBottom w:val="0"/>
      <w:divBdr>
        <w:top w:val="none" w:sz="0" w:space="0" w:color="auto"/>
        <w:left w:val="none" w:sz="0" w:space="0" w:color="auto"/>
        <w:bottom w:val="none" w:sz="0" w:space="0" w:color="auto"/>
        <w:right w:val="none" w:sz="0" w:space="0" w:color="auto"/>
      </w:divBdr>
    </w:div>
    <w:div w:id="919026117">
      <w:bodyDiv w:val="1"/>
      <w:marLeft w:val="0"/>
      <w:marRight w:val="0"/>
      <w:marTop w:val="0"/>
      <w:marBottom w:val="0"/>
      <w:divBdr>
        <w:top w:val="none" w:sz="0" w:space="0" w:color="auto"/>
        <w:left w:val="none" w:sz="0" w:space="0" w:color="auto"/>
        <w:bottom w:val="none" w:sz="0" w:space="0" w:color="auto"/>
        <w:right w:val="none" w:sz="0" w:space="0" w:color="auto"/>
      </w:divBdr>
    </w:div>
    <w:div w:id="929853585">
      <w:bodyDiv w:val="1"/>
      <w:marLeft w:val="0"/>
      <w:marRight w:val="0"/>
      <w:marTop w:val="0"/>
      <w:marBottom w:val="0"/>
      <w:divBdr>
        <w:top w:val="none" w:sz="0" w:space="0" w:color="auto"/>
        <w:left w:val="none" w:sz="0" w:space="0" w:color="auto"/>
        <w:bottom w:val="none" w:sz="0" w:space="0" w:color="auto"/>
        <w:right w:val="none" w:sz="0" w:space="0" w:color="auto"/>
      </w:divBdr>
      <w:divsChild>
        <w:div w:id="8679503">
          <w:marLeft w:val="1080"/>
          <w:marRight w:val="0"/>
          <w:marTop w:val="50"/>
          <w:marBottom w:val="50"/>
          <w:divBdr>
            <w:top w:val="none" w:sz="0" w:space="0" w:color="auto"/>
            <w:left w:val="none" w:sz="0" w:space="0" w:color="auto"/>
            <w:bottom w:val="none" w:sz="0" w:space="0" w:color="auto"/>
            <w:right w:val="none" w:sz="0" w:space="0" w:color="auto"/>
          </w:divBdr>
        </w:div>
        <w:div w:id="148911633">
          <w:marLeft w:val="720"/>
          <w:marRight w:val="0"/>
          <w:marTop w:val="240"/>
          <w:marBottom w:val="0"/>
          <w:divBdr>
            <w:top w:val="none" w:sz="0" w:space="0" w:color="auto"/>
            <w:left w:val="none" w:sz="0" w:space="0" w:color="auto"/>
            <w:bottom w:val="none" w:sz="0" w:space="0" w:color="auto"/>
            <w:right w:val="none" w:sz="0" w:space="0" w:color="auto"/>
          </w:divBdr>
        </w:div>
        <w:div w:id="660737043">
          <w:marLeft w:val="1080"/>
          <w:marRight w:val="0"/>
          <w:marTop w:val="50"/>
          <w:marBottom w:val="50"/>
          <w:divBdr>
            <w:top w:val="none" w:sz="0" w:space="0" w:color="auto"/>
            <w:left w:val="none" w:sz="0" w:space="0" w:color="auto"/>
            <w:bottom w:val="none" w:sz="0" w:space="0" w:color="auto"/>
            <w:right w:val="none" w:sz="0" w:space="0" w:color="auto"/>
          </w:divBdr>
        </w:div>
        <w:div w:id="691103616">
          <w:marLeft w:val="1080"/>
          <w:marRight w:val="0"/>
          <w:marTop w:val="50"/>
          <w:marBottom w:val="50"/>
          <w:divBdr>
            <w:top w:val="none" w:sz="0" w:space="0" w:color="auto"/>
            <w:left w:val="none" w:sz="0" w:space="0" w:color="auto"/>
            <w:bottom w:val="none" w:sz="0" w:space="0" w:color="auto"/>
            <w:right w:val="none" w:sz="0" w:space="0" w:color="auto"/>
          </w:divBdr>
        </w:div>
        <w:div w:id="848834122">
          <w:marLeft w:val="1080"/>
          <w:marRight w:val="0"/>
          <w:marTop w:val="50"/>
          <w:marBottom w:val="50"/>
          <w:divBdr>
            <w:top w:val="none" w:sz="0" w:space="0" w:color="auto"/>
            <w:left w:val="none" w:sz="0" w:space="0" w:color="auto"/>
            <w:bottom w:val="none" w:sz="0" w:space="0" w:color="auto"/>
            <w:right w:val="none" w:sz="0" w:space="0" w:color="auto"/>
          </w:divBdr>
        </w:div>
        <w:div w:id="968051816">
          <w:marLeft w:val="1080"/>
          <w:marRight w:val="0"/>
          <w:marTop w:val="50"/>
          <w:marBottom w:val="50"/>
          <w:divBdr>
            <w:top w:val="none" w:sz="0" w:space="0" w:color="auto"/>
            <w:left w:val="none" w:sz="0" w:space="0" w:color="auto"/>
            <w:bottom w:val="none" w:sz="0" w:space="0" w:color="auto"/>
            <w:right w:val="none" w:sz="0" w:space="0" w:color="auto"/>
          </w:divBdr>
        </w:div>
      </w:divsChild>
    </w:div>
    <w:div w:id="938831335">
      <w:bodyDiv w:val="1"/>
      <w:marLeft w:val="0"/>
      <w:marRight w:val="0"/>
      <w:marTop w:val="0"/>
      <w:marBottom w:val="0"/>
      <w:divBdr>
        <w:top w:val="none" w:sz="0" w:space="0" w:color="auto"/>
        <w:left w:val="none" w:sz="0" w:space="0" w:color="auto"/>
        <w:bottom w:val="none" w:sz="0" w:space="0" w:color="auto"/>
        <w:right w:val="none" w:sz="0" w:space="0" w:color="auto"/>
      </w:divBdr>
    </w:div>
    <w:div w:id="938831613">
      <w:bodyDiv w:val="1"/>
      <w:marLeft w:val="0"/>
      <w:marRight w:val="0"/>
      <w:marTop w:val="0"/>
      <w:marBottom w:val="0"/>
      <w:divBdr>
        <w:top w:val="none" w:sz="0" w:space="0" w:color="auto"/>
        <w:left w:val="none" w:sz="0" w:space="0" w:color="auto"/>
        <w:bottom w:val="none" w:sz="0" w:space="0" w:color="auto"/>
        <w:right w:val="none" w:sz="0" w:space="0" w:color="auto"/>
      </w:divBdr>
    </w:div>
    <w:div w:id="947003515">
      <w:bodyDiv w:val="1"/>
      <w:marLeft w:val="0"/>
      <w:marRight w:val="0"/>
      <w:marTop w:val="0"/>
      <w:marBottom w:val="0"/>
      <w:divBdr>
        <w:top w:val="none" w:sz="0" w:space="0" w:color="auto"/>
        <w:left w:val="none" w:sz="0" w:space="0" w:color="auto"/>
        <w:bottom w:val="none" w:sz="0" w:space="0" w:color="auto"/>
        <w:right w:val="none" w:sz="0" w:space="0" w:color="auto"/>
      </w:divBdr>
    </w:div>
    <w:div w:id="959259927">
      <w:bodyDiv w:val="1"/>
      <w:marLeft w:val="0"/>
      <w:marRight w:val="0"/>
      <w:marTop w:val="0"/>
      <w:marBottom w:val="0"/>
      <w:divBdr>
        <w:top w:val="none" w:sz="0" w:space="0" w:color="auto"/>
        <w:left w:val="none" w:sz="0" w:space="0" w:color="auto"/>
        <w:bottom w:val="none" w:sz="0" w:space="0" w:color="auto"/>
        <w:right w:val="none" w:sz="0" w:space="0" w:color="auto"/>
      </w:divBdr>
      <w:divsChild>
        <w:div w:id="673992312">
          <w:marLeft w:val="446"/>
          <w:marRight w:val="0"/>
          <w:marTop w:val="0"/>
          <w:marBottom w:val="240"/>
          <w:divBdr>
            <w:top w:val="none" w:sz="0" w:space="0" w:color="auto"/>
            <w:left w:val="none" w:sz="0" w:space="0" w:color="auto"/>
            <w:bottom w:val="none" w:sz="0" w:space="0" w:color="auto"/>
            <w:right w:val="none" w:sz="0" w:space="0" w:color="auto"/>
          </w:divBdr>
        </w:div>
        <w:div w:id="723412630">
          <w:marLeft w:val="1267"/>
          <w:marRight w:val="0"/>
          <w:marTop w:val="0"/>
          <w:marBottom w:val="240"/>
          <w:divBdr>
            <w:top w:val="none" w:sz="0" w:space="0" w:color="auto"/>
            <w:left w:val="none" w:sz="0" w:space="0" w:color="auto"/>
            <w:bottom w:val="none" w:sz="0" w:space="0" w:color="auto"/>
            <w:right w:val="none" w:sz="0" w:space="0" w:color="auto"/>
          </w:divBdr>
        </w:div>
        <w:div w:id="918947215">
          <w:marLeft w:val="446"/>
          <w:marRight w:val="0"/>
          <w:marTop w:val="0"/>
          <w:marBottom w:val="240"/>
          <w:divBdr>
            <w:top w:val="none" w:sz="0" w:space="0" w:color="auto"/>
            <w:left w:val="none" w:sz="0" w:space="0" w:color="auto"/>
            <w:bottom w:val="none" w:sz="0" w:space="0" w:color="auto"/>
            <w:right w:val="none" w:sz="0" w:space="0" w:color="auto"/>
          </w:divBdr>
        </w:div>
        <w:div w:id="1156721902">
          <w:marLeft w:val="446"/>
          <w:marRight w:val="0"/>
          <w:marTop w:val="0"/>
          <w:marBottom w:val="240"/>
          <w:divBdr>
            <w:top w:val="none" w:sz="0" w:space="0" w:color="auto"/>
            <w:left w:val="none" w:sz="0" w:space="0" w:color="auto"/>
            <w:bottom w:val="none" w:sz="0" w:space="0" w:color="auto"/>
            <w:right w:val="none" w:sz="0" w:space="0" w:color="auto"/>
          </w:divBdr>
        </w:div>
        <w:div w:id="1264923546">
          <w:marLeft w:val="446"/>
          <w:marRight w:val="0"/>
          <w:marTop w:val="0"/>
          <w:marBottom w:val="240"/>
          <w:divBdr>
            <w:top w:val="none" w:sz="0" w:space="0" w:color="auto"/>
            <w:left w:val="none" w:sz="0" w:space="0" w:color="auto"/>
            <w:bottom w:val="none" w:sz="0" w:space="0" w:color="auto"/>
            <w:right w:val="none" w:sz="0" w:space="0" w:color="auto"/>
          </w:divBdr>
        </w:div>
        <w:div w:id="1412775007">
          <w:marLeft w:val="1267"/>
          <w:marRight w:val="0"/>
          <w:marTop w:val="0"/>
          <w:marBottom w:val="240"/>
          <w:divBdr>
            <w:top w:val="none" w:sz="0" w:space="0" w:color="auto"/>
            <w:left w:val="none" w:sz="0" w:space="0" w:color="auto"/>
            <w:bottom w:val="none" w:sz="0" w:space="0" w:color="auto"/>
            <w:right w:val="none" w:sz="0" w:space="0" w:color="auto"/>
          </w:divBdr>
        </w:div>
        <w:div w:id="1501119838">
          <w:marLeft w:val="446"/>
          <w:marRight w:val="0"/>
          <w:marTop w:val="0"/>
          <w:marBottom w:val="240"/>
          <w:divBdr>
            <w:top w:val="none" w:sz="0" w:space="0" w:color="auto"/>
            <w:left w:val="none" w:sz="0" w:space="0" w:color="auto"/>
            <w:bottom w:val="none" w:sz="0" w:space="0" w:color="auto"/>
            <w:right w:val="none" w:sz="0" w:space="0" w:color="auto"/>
          </w:divBdr>
        </w:div>
        <w:div w:id="1808156751">
          <w:marLeft w:val="1267"/>
          <w:marRight w:val="0"/>
          <w:marTop w:val="0"/>
          <w:marBottom w:val="240"/>
          <w:divBdr>
            <w:top w:val="none" w:sz="0" w:space="0" w:color="auto"/>
            <w:left w:val="none" w:sz="0" w:space="0" w:color="auto"/>
            <w:bottom w:val="none" w:sz="0" w:space="0" w:color="auto"/>
            <w:right w:val="none" w:sz="0" w:space="0" w:color="auto"/>
          </w:divBdr>
        </w:div>
      </w:divsChild>
    </w:div>
    <w:div w:id="961808912">
      <w:bodyDiv w:val="1"/>
      <w:marLeft w:val="0"/>
      <w:marRight w:val="0"/>
      <w:marTop w:val="0"/>
      <w:marBottom w:val="0"/>
      <w:divBdr>
        <w:top w:val="none" w:sz="0" w:space="0" w:color="auto"/>
        <w:left w:val="none" w:sz="0" w:space="0" w:color="auto"/>
        <w:bottom w:val="none" w:sz="0" w:space="0" w:color="auto"/>
        <w:right w:val="none" w:sz="0" w:space="0" w:color="auto"/>
      </w:divBdr>
    </w:div>
    <w:div w:id="967128573">
      <w:bodyDiv w:val="1"/>
      <w:marLeft w:val="0"/>
      <w:marRight w:val="0"/>
      <w:marTop w:val="0"/>
      <w:marBottom w:val="0"/>
      <w:divBdr>
        <w:top w:val="none" w:sz="0" w:space="0" w:color="auto"/>
        <w:left w:val="none" w:sz="0" w:space="0" w:color="auto"/>
        <w:bottom w:val="none" w:sz="0" w:space="0" w:color="auto"/>
        <w:right w:val="none" w:sz="0" w:space="0" w:color="auto"/>
      </w:divBdr>
    </w:div>
    <w:div w:id="971330296">
      <w:bodyDiv w:val="1"/>
      <w:marLeft w:val="0"/>
      <w:marRight w:val="0"/>
      <w:marTop w:val="0"/>
      <w:marBottom w:val="0"/>
      <w:divBdr>
        <w:top w:val="none" w:sz="0" w:space="0" w:color="auto"/>
        <w:left w:val="none" w:sz="0" w:space="0" w:color="auto"/>
        <w:bottom w:val="none" w:sz="0" w:space="0" w:color="auto"/>
        <w:right w:val="none" w:sz="0" w:space="0" w:color="auto"/>
      </w:divBdr>
    </w:div>
    <w:div w:id="978455694">
      <w:bodyDiv w:val="1"/>
      <w:marLeft w:val="0"/>
      <w:marRight w:val="0"/>
      <w:marTop w:val="0"/>
      <w:marBottom w:val="0"/>
      <w:divBdr>
        <w:top w:val="none" w:sz="0" w:space="0" w:color="auto"/>
        <w:left w:val="none" w:sz="0" w:space="0" w:color="auto"/>
        <w:bottom w:val="none" w:sz="0" w:space="0" w:color="auto"/>
        <w:right w:val="none" w:sz="0" w:space="0" w:color="auto"/>
      </w:divBdr>
    </w:div>
    <w:div w:id="983313033">
      <w:bodyDiv w:val="1"/>
      <w:marLeft w:val="0"/>
      <w:marRight w:val="0"/>
      <w:marTop w:val="0"/>
      <w:marBottom w:val="0"/>
      <w:divBdr>
        <w:top w:val="none" w:sz="0" w:space="0" w:color="auto"/>
        <w:left w:val="none" w:sz="0" w:space="0" w:color="auto"/>
        <w:bottom w:val="none" w:sz="0" w:space="0" w:color="auto"/>
        <w:right w:val="none" w:sz="0" w:space="0" w:color="auto"/>
      </w:divBdr>
    </w:div>
    <w:div w:id="986784960">
      <w:bodyDiv w:val="1"/>
      <w:marLeft w:val="0"/>
      <w:marRight w:val="0"/>
      <w:marTop w:val="0"/>
      <w:marBottom w:val="0"/>
      <w:divBdr>
        <w:top w:val="none" w:sz="0" w:space="0" w:color="auto"/>
        <w:left w:val="none" w:sz="0" w:space="0" w:color="auto"/>
        <w:bottom w:val="none" w:sz="0" w:space="0" w:color="auto"/>
        <w:right w:val="none" w:sz="0" w:space="0" w:color="auto"/>
      </w:divBdr>
      <w:divsChild>
        <w:div w:id="337969221">
          <w:marLeft w:val="1080"/>
          <w:marRight w:val="0"/>
          <w:marTop w:val="50"/>
          <w:marBottom w:val="50"/>
          <w:divBdr>
            <w:top w:val="none" w:sz="0" w:space="0" w:color="auto"/>
            <w:left w:val="none" w:sz="0" w:space="0" w:color="auto"/>
            <w:bottom w:val="none" w:sz="0" w:space="0" w:color="auto"/>
            <w:right w:val="none" w:sz="0" w:space="0" w:color="auto"/>
          </w:divBdr>
        </w:div>
        <w:div w:id="586380184">
          <w:marLeft w:val="1800"/>
          <w:marRight w:val="0"/>
          <w:marTop w:val="50"/>
          <w:marBottom w:val="50"/>
          <w:divBdr>
            <w:top w:val="none" w:sz="0" w:space="0" w:color="auto"/>
            <w:left w:val="none" w:sz="0" w:space="0" w:color="auto"/>
            <w:bottom w:val="none" w:sz="0" w:space="0" w:color="auto"/>
            <w:right w:val="none" w:sz="0" w:space="0" w:color="auto"/>
          </w:divBdr>
        </w:div>
        <w:div w:id="649873012">
          <w:marLeft w:val="720"/>
          <w:marRight w:val="0"/>
          <w:marTop w:val="240"/>
          <w:marBottom w:val="0"/>
          <w:divBdr>
            <w:top w:val="none" w:sz="0" w:space="0" w:color="auto"/>
            <w:left w:val="none" w:sz="0" w:space="0" w:color="auto"/>
            <w:bottom w:val="none" w:sz="0" w:space="0" w:color="auto"/>
            <w:right w:val="none" w:sz="0" w:space="0" w:color="auto"/>
          </w:divBdr>
        </w:div>
        <w:div w:id="872419591">
          <w:marLeft w:val="1080"/>
          <w:marRight w:val="0"/>
          <w:marTop w:val="50"/>
          <w:marBottom w:val="50"/>
          <w:divBdr>
            <w:top w:val="none" w:sz="0" w:space="0" w:color="auto"/>
            <w:left w:val="none" w:sz="0" w:space="0" w:color="auto"/>
            <w:bottom w:val="none" w:sz="0" w:space="0" w:color="auto"/>
            <w:right w:val="none" w:sz="0" w:space="0" w:color="auto"/>
          </w:divBdr>
        </w:div>
        <w:div w:id="909079306">
          <w:marLeft w:val="1080"/>
          <w:marRight w:val="0"/>
          <w:marTop w:val="50"/>
          <w:marBottom w:val="50"/>
          <w:divBdr>
            <w:top w:val="none" w:sz="0" w:space="0" w:color="auto"/>
            <w:left w:val="none" w:sz="0" w:space="0" w:color="auto"/>
            <w:bottom w:val="none" w:sz="0" w:space="0" w:color="auto"/>
            <w:right w:val="none" w:sz="0" w:space="0" w:color="auto"/>
          </w:divBdr>
        </w:div>
        <w:div w:id="1015573054">
          <w:marLeft w:val="1080"/>
          <w:marRight w:val="0"/>
          <w:marTop w:val="50"/>
          <w:marBottom w:val="50"/>
          <w:divBdr>
            <w:top w:val="none" w:sz="0" w:space="0" w:color="auto"/>
            <w:left w:val="none" w:sz="0" w:space="0" w:color="auto"/>
            <w:bottom w:val="none" w:sz="0" w:space="0" w:color="auto"/>
            <w:right w:val="none" w:sz="0" w:space="0" w:color="auto"/>
          </w:divBdr>
        </w:div>
        <w:div w:id="1286039118">
          <w:marLeft w:val="1080"/>
          <w:marRight w:val="0"/>
          <w:marTop w:val="50"/>
          <w:marBottom w:val="50"/>
          <w:divBdr>
            <w:top w:val="none" w:sz="0" w:space="0" w:color="auto"/>
            <w:left w:val="none" w:sz="0" w:space="0" w:color="auto"/>
            <w:bottom w:val="none" w:sz="0" w:space="0" w:color="auto"/>
            <w:right w:val="none" w:sz="0" w:space="0" w:color="auto"/>
          </w:divBdr>
        </w:div>
        <w:div w:id="1571228873">
          <w:marLeft w:val="720"/>
          <w:marRight w:val="0"/>
          <w:marTop w:val="240"/>
          <w:marBottom w:val="0"/>
          <w:divBdr>
            <w:top w:val="none" w:sz="0" w:space="0" w:color="auto"/>
            <w:left w:val="none" w:sz="0" w:space="0" w:color="auto"/>
            <w:bottom w:val="none" w:sz="0" w:space="0" w:color="auto"/>
            <w:right w:val="none" w:sz="0" w:space="0" w:color="auto"/>
          </w:divBdr>
        </w:div>
        <w:div w:id="1788229537">
          <w:marLeft w:val="1080"/>
          <w:marRight w:val="0"/>
          <w:marTop w:val="50"/>
          <w:marBottom w:val="50"/>
          <w:divBdr>
            <w:top w:val="none" w:sz="0" w:space="0" w:color="auto"/>
            <w:left w:val="none" w:sz="0" w:space="0" w:color="auto"/>
            <w:bottom w:val="none" w:sz="0" w:space="0" w:color="auto"/>
            <w:right w:val="none" w:sz="0" w:space="0" w:color="auto"/>
          </w:divBdr>
        </w:div>
      </w:divsChild>
    </w:div>
    <w:div w:id="996374636">
      <w:bodyDiv w:val="1"/>
      <w:marLeft w:val="0"/>
      <w:marRight w:val="0"/>
      <w:marTop w:val="0"/>
      <w:marBottom w:val="0"/>
      <w:divBdr>
        <w:top w:val="none" w:sz="0" w:space="0" w:color="auto"/>
        <w:left w:val="none" w:sz="0" w:space="0" w:color="auto"/>
        <w:bottom w:val="none" w:sz="0" w:space="0" w:color="auto"/>
        <w:right w:val="none" w:sz="0" w:space="0" w:color="auto"/>
      </w:divBdr>
    </w:div>
    <w:div w:id="997079787">
      <w:bodyDiv w:val="1"/>
      <w:marLeft w:val="0"/>
      <w:marRight w:val="0"/>
      <w:marTop w:val="0"/>
      <w:marBottom w:val="0"/>
      <w:divBdr>
        <w:top w:val="none" w:sz="0" w:space="0" w:color="auto"/>
        <w:left w:val="none" w:sz="0" w:space="0" w:color="auto"/>
        <w:bottom w:val="none" w:sz="0" w:space="0" w:color="auto"/>
        <w:right w:val="none" w:sz="0" w:space="0" w:color="auto"/>
      </w:divBdr>
    </w:div>
    <w:div w:id="997536996">
      <w:bodyDiv w:val="1"/>
      <w:marLeft w:val="0"/>
      <w:marRight w:val="0"/>
      <w:marTop w:val="0"/>
      <w:marBottom w:val="0"/>
      <w:divBdr>
        <w:top w:val="none" w:sz="0" w:space="0" w:color="auto"/>
        <w:left w:val="none" w:sz="0" w:space="0" w:color="auto"/>
        <w:bottom w:val="none" w:sz="0" w:space="0" w:color="auto"/>
        <w:right w:val="none" w:sz="0" w:space="0" w:color="auto"/>
      </w:divBdr>
      <w:divsChild>
        <w:div w:id="1100486279">
          <w:marLeft w:val="547"/>
          <w:marRight w:val="0"/>
          <w:marTop w:val="0"/>
          <w:marBottom w:val="0"/>
          <w:divBdr>
            <w:top w:val="none" w:sz="0" w:space="0" w:color="auto"/>
            <w:left w:val="none" w:sz="0" w:space="0" w:color="auto"/>
            <w:bottom w:val="none" w:sz="0" w:space="0" w:color="auto"/>
            <w:right w:val="none" w:sz="0" w:space="0" w:color="auto"/>
          </w:divBdr>
        </w:div>
      </w:divsChild>
    </w:div>
    <w:div w:id="1013454606">
      <w:bodyDiv w:val="1"/>
      <w:marLeft w:val="0"/>
      <w:marRight w:val="0"/>
      <w:marTop w:val="0"/>
      <w:marBottom w:val="0"/>
      <w:divBdr>
        <w:top w:val="none" w:sz="0" w:space="0" w:color="auto"/>
        <w:left w:val="none" w:sz="0" w:space="0" w:color="auto"/>
        <w:bottom w:val="none" w:sz="0" w:space="0" w:color="auto"/>
        <w:right w:val="none" w:sz="0" w:space="0" w:color="auto"/>
      </w:divBdr>
    </w:div>
    <w:div w:id="1017779436">
      <w:bodyDiv w:val="1"/>
      <w:marLeft w:val="0"/>
      <w:marRight w:val="0"/>
      <w:marTop w:val="0"/>
      <w:marBottom w:val="0"/>
      <w:divBdr>
        <w:top w:val="none" w:sz="0" w:space="0" w:color="auto"/>
        <w:left w:val="none" w:sz="0" w:space="0" w:color="auto"/>
        <w:bottom w:val="none" w:sz="0" w:space="0" w:color="auto"/>
        <w:right w:val="none" w:sz="0" w:space="0" w:color="auto"/>
      </w:divBdr>
      <w:divsChild>
        <w:div w:id="1192718719">
          <w:marLeft w:val="547"/>
          <w:marRight w:val="0"/>
          <w:marTop w:val="0"/>
          <w:marBottom w:val="0"/>
          <w:divBdr>
            <w:top w:val="none" w:sz="0" w:space="0" w:color="auto"/>
            <w:left w:val="none" w:sz="0" w:space="0" w:color="auto"/>
            <w:bottom w:val="none" w:sz="0" w:space="0" w:color="auto"/>
            <w:right w:val="none" w:sz="0" w:space="0" w:color="auto"/>
          </w:divBdr>
        </w:div>
      </w:divsChild>
    </w:div>
    <w:div w:id="1020279230">
      <w:bodyDiv w:val="1"/>
      <w:marLeft w:val="0"/>
      <w:marRight w:val="0"/>
      <w:marTop w:val="0"/>
      <w:marBottom w:val="0"/>
      <w:divBdr>
        <w:top w:val="none" w:sz="0" w:space="0" w:color="auto"/>
        <w:left w:val="none" w:sz="0" w:space="0" w:color="auto"/>
        <w:bottom w:val="none" w:sz="0" w:space="0" w:color="auto"/>
        <w:right w:val="none" w:sz="0" w:space="0" w:color="auto"/>
      </w:divBdr>
      <w:divsChild>
        <w:div w:id="238907668">
          <w:marLeft w:val="446"/>
          <w:marRight w:val="0"/>
          <w:marTop w:val="86"/>
          <w:marBottom w:val="120"/>
          <w:divBdr>
            <w:top w:val="none" w:sz="0" w:space="0" w:color="auto"/>
            <w:left w:val="none" w:sz="0" w:space="0" w:color="auto"/>
            <w:bottom w:val="none" w:sz="0" w:space="0" w:color="auto"/>
            <w:right w:val="none" w:sz="0" w:space="0" w:color="auto"/>
          </w:divBdr>
        </w:div>
        <w:div w:id="249388394">
          <w:marLeft w:val="446"/>
          <w:marRight w:val="0"/>
          <w:marTop w:val="86"/>
          <w:marBottom w:val="120"/>
          <w:divBdr>
            <w:top w:val="none" w:sz="0" w:space="0" w:color="auto"/>
            <w:left w:val="none" w:sz="0" w:space="0" w:color="auto"/>
            <w:bottom w:val="none" w:sz="0" w:space="0" w:color="auto"/>
            <w:right w:val="none" w:sz="0" w:space="0" w:color="auto"/>
          </w:divBdr>
        </w:div>
        <w:div w:id="462965923">
          <w:marLeft w:val="446"/>
          <w:marRight w:val="0"/>
          <w:marTop w:val="86"/>
          <w:marBottom w:val="120"/>
          <w:divBdr>
            <w:top w:val="none" w:sz="0" w:space="0" w:color="auto"/>
            <w:left w:val="none" w:sz="0" w:space="0" w:color="auto"/>
            <w:bottom w:val="none" w:sz="0" w:space="0" w:color="auto"/>
            <w:right w:val="none" w:sz="0" w:space="0" w:color="auto"/>
          </w:divBdr>
        </w:div>
        <w:div w:id="546987028">
          <w:marLeft w:val="446"/>
          <w:marRight w:val="0"/>
          <w:marTop w:val="86"/>
          <w:marBottom w:val="120"/>
          <w:divBdr>
            <w:top w:val="none" w:sz="0" w:space="0" w:color="auto"/>
            <w:left w:val="none" w:sz="0" w:space="0" w:color="auto"/>
            <w:bottom w:val="none" w:sz="0" w:space="0" w:color="auto"/>
            <w:right w:val="none" w:sz="0" w:space="0" w:color="auto"/>
          </w:divBdr>
        </w:div>
        <w:div w:id="874194547">
          <w:marLeft w:val="446"/>
          <w:marRight w:val="0"/>
          <w:marTop w:val="86"/>
          <w:marBottom w:val="120"/>
          <w:divBdr>
            <w:top w:val="none" w:sz="0" w:space="0" w:color="auto"/>
            <w:left w:val="none" w:sz="0" w:space="0" w:color="auto"/>
            <w:bottom w:val="none" w:sz="0" w:space="0" w:color="auto"/>
            <w:right w:val="none" w:sz="0" w:space="0" w:color="auto"/>
          </w:divBdr>
        </w:div>
        <w:div w:id="1073970368">
          <w:marLeft w:val="446"/>
          <w:marRight w:val="0"/>
          <w:marTop w:val="86"/>
          <w:marBottom w:val="120"/>
          <w:divBdr>
            <w:top w:val="none" w:sz="0" w:space="0" w:color="auto"/>
            <w:left w:val="none" w:sz="0" w:space="0" w:color="auto"/>
            <w:bottom w:val="none" w:sz="0" w:space="0" w:color="auto"/>
            <w:right w:val="none" w:sz="0" w:space="0" w:color="auto"/>
          </w:divBdr>
        </w:div>
        <w:div w:id="1466653295">
          <w:marLeft w:val="446"/>
          <w:marRight w:val="0"/>
          <w:marTop w:val="86"/>
          <w:marBottom w:val="120"/>
          <w:divBdr>
            <w:top w:val="none" w:sz="0" w:space="0" w:color="auto"/>
            <w:left w:val="none" w:sz="0" w:space="0" w:color="auto"/>
            <w:bottom w:val="none" w:sz="0" w:space="0" w:color="auto"/>
            <w:right w:val="none" w:sz="0" w:space="0" w:color="auto"/>
          </w:divBdr>
        </w:div>
      </w:divsChild>
    </w:div>
    <w:div w:id="1022319253">
      <w:bodyDiv w:val="1"/>
      <w:marLeft w:val="0"/>
      <w:marRight w:val="0"/>
      <w:marTop w:val="0"/>
      <w:marBottom w:val="0"/>
      <w:divBdr>
        <w:top w:val="none" w:sz="0" w:space="0" w:color="auto"/>
        <w:left w:val="none" w:sz="0" w:space="0" w:color="auto"/>
        <w:bottom w:val="none" w:sz="0" w:space="0" w:color="auto"/>
        <w:right w:val="none" w:sz="0" w:space="0" w:color="auto"/>
      </w:divBdr>
    </w:div>
    <w:div w:id="1022320082">
      <w:bodyDiv w:val="1"/>
      <w:marLeft w:val="0"/>
      <w:marRight w:val="0"/>
      <w:marTop w:val="0"/>
      <w:marBottom w:val="0"/>
      <w:divBdr>
        <w:top w:val="none" w:sz="0" w:space="0" w:color="auto"/>
        <w:left w:val="none" w:sz="0" w:space="0" w:color="auto"/>
        <w:bottom w:val="none" w:sz="0" w:space="0" w:color="auto"/>
        <w:right w:val="none" w:sz="0" w:space="0" w:color="auto"/>
      </w:divBdr>
    </w:div>
    <w:div w:id="1028331820">
      <w:bodyDiv w:val="1"/>
      <w:marLeft w:val="0"/>
      <w:marRight w:val="0"/>
      <w:marTop w:val="0"/>
      <w:marBottom w:val="0"/>
      <w:divBdr>
        <w:top w:val="none" w:sz="0" w:space="0" w:color="auto"/>
        <w:left w:val="none" w:sz="0" w:space="0" w:color="auto"/>
        <w:bottom w:val="none" w:sz="0" w:space="0" w:color="auto"/>
        <w:right w:val="none" w:sz="0" w:space="0" w:color="auto"/>
      </w:divBdr>
    </w:div>
    <w:div w:id="1034619868">
      <w:bodyDiv w:val="1"/>
      <w:marLeft w:val="0"/>
      <w:marRight w:val="0"/>
      <w:marTop w:val="0"/>
      <w:marBottom w:val="0"/>
      <w:divBdr>
        <w:top w:val="none" w:sz="0" w:space="0" w:color="auto"/>
        <w:left w:val="none" w:sz="0" w:space="0" w:color="auto"/>
        <w:bottom w:val="none" w:sz="0" w:space="0" w:color="auto"/>
        <w:right w:val="none" w:sz="0" w:space="0" w:color="auto"/>
      </w:divBdr>
    </w:div>
    <w:div w:id="1043292191">
      <w:bodyDiv w:val="1"/>
      <w:marLeft w:val="0"/>
      <w:marRight w:val="0"/>
      <w:marTop w:val="0"/>
      <w:marBottom w:val="0"/>
      <w:divBdr>
        <w:top w:val="none" w:sz="0" w:space="0" w:color="auto"/>
        <w:left w:val="none" w:sz="0" w:space="0" w:color="auto"/>
        <w:bottom w:val="none" w:sz="0" w:space="0" w:color="auto"/>
        <w:right w:val="none" w:sz="0" w:space="0" w:color="auto"/>
      </w:divBdr>
    </w:div>
    <w:div w:id="1046487144">
      <w:bodyDiv w:val="1"/>
      <w:marLeft w:val="0"/>
      <w:marRight w:val="0"/>
      <w:marTop w:val="0"/>
      <w:marBottom w:val="0"/>
      <w:divBdr>
        <w:top w:val="none" w:sz="0" w:space="0" w:color="auto"/>
        <w:left w:val="none" w:sz="0" w:space="0" w:color="auto"/>
        <w:bottom w:val="none" w:sz="0" w:space="0" w:color="auto"/>
        <w:right w:val="none" w:sz="0" w:space="0" w:color="auto"/>
      </w:divBdr>
    </w:div>
    <w:div w:id="1050806052">
      <w:bodyDiv w:val="1"/>
      <w:marLeft w:val="0"/>
      <w:marRight w:val="0"/>
      <w:marTop w:val="0"/>
      <w:marBottom w:val="0"/>
      <w:divBdr>
        <w:top w:val="none" w:sz="0" w:space="0" w:color="auto"/>
        <w:left w:val="none" w:sz="0" w:space="0" w:color="auto"/>
        <w:bottom w:val="none" w:sz="0" w:space="0" w:color="auto"/>
        <w:right w:val="none" w:sz="0" w:space="0" w:color="auto"/>
      </w:divBdr>
    </w:div>
    <w:div w:id="1064834219">
      <w:bodyDiv w:val="1"/>
      <w:marLeft w:val="0"/>
      <w:marRight w:val="0"/>
      <w:marTop w:val="0"/>
      <w:marBottom w:val="0"/>
      <w:divBdr>
        <w:top w:val="none" w:sz="0" w:space="0" w:color="auto"/>
        <w:left w:val="none" w:sz="0" w:space="0" w:color="auto"/>
        <w:bottom w:val="none" w:sz="0" w:space="0" w:color="auto"/>
        <w:right w:val="none" w:sz="0" w:space="0" w:color="auto"/>
      </w:divBdr>
    </w:div>
    <w:div w:id="1070078596">
      <w:bodyDiv w:val="1"/>
      <w:marLeft w:val="0"/>
      <w:marRight w:val="0"/>
      <w:marTop w:val="0"/>
      <w:marBottom w:val="0"/>
      <w:divBdr>
        <w:top w:val="none" w:sz="0" w:space="0" w:color="auto"/>
        <w:left w:val="none" w:sz="0" w:space="0" w:color="auto"/>
        <w:bottom w:val="none" w:sz="0" w:space="0" w:color="auto"/>
        <w:right w:val="none" w:sz="0" w:space="0" w:color="auto"/>
      </w:divBdr>
    </w:div>
    <w:div w:id="1076441133">
      <w:bodyDiv w:val="1"/>
      <w:marLeft w:val="0"/>
      <w:marRight w:val="0"/>
      <w:marTop w:val="0"/>
      <w:marBottom w:val="0"/>
      <w:divBdr>
        <w:top w:val="none" w:sz="0" w:space="0" w:color="auto"/>
        <w:left w:val="none" w:sz="0" w:space="0" w:color="auto"/>
        <w:bottom w:val="none" w:sz="0" w:space="0" w:color="auto"/>
        <w:right w:val="none" w:sz="0" w:space="0" w:color="auto"/>
      </w:divBdr>
    </w:div>
    <w:div w:id="1081371289">
      <w:bodyDiv w:val="1"/>
      <w:marLeft w:val="0"/>
      <w:marRight w:val="0"/>
      <w:marTop w:val="0"/>
      <w:marBottom w:val="0"/>
      <w:divBdr>
        <w:top w:val="none" w:sz="0" w:space="0" w:color="auto"/>
        <w:left w:val="none" w:sz="0" w:space="0" w:color="auto"/>
        <w:bottom w:val="none" w:sz="0" w:space="0" w:color="auto"/>
        <w:right w:val="none" w:sz="0" w:space="0" w:color="auto"/>
      </w:divBdr>
    </w:div>
    <w:div w:id="1084299552">
      <w:bodyDiv w:val="1"/>
      <w:marLeft w:val="0"/>
      <w:marRight w:val="0"/>
      <w:marTop w:val="0"/>
      <w:marBottom w:val="0"/>
      <w:divBdr>
        <w:top w:val="none" w:sz="0" w:space="0" w:color="auto"/>
        <w:left w:val="none" w:sz="0" w:space="0" w:color="auto"/>
        <w:bottom w:val="none" w:sz="0" w:space="0" w:color="auto"/>
        <w:right w:val="none" w:sz="0" w:space="0" w:color="auto"/>
      </w:divBdr>
    </w:div>
    <w:div w:id="1109853255">
      <w:bodyDiv w:val="1"/>
      <w:marLeft w:val="0"/>
      <w:marRight w:val="0"/>
      <w:marTop w:val="0"/>
      <w:marBottom w:val="0"/>
      <w:divBdr>
        <w:top w:val="none" w:sz="0" w:space="0" w:color="auto"/>
        <w:left w:val="none" w:sz="0" w:space="0" w:color="auto"/>
        <w:bottom w:val="none" w:sz="0" w:space="0" w:color="auto"/>
        <w:right w:val="none" w:sz="0" w:space="0" w:color="auto"/>
      </w:divBdr>
    </w:div>
    <w:div w:id="1118186805">
      <w:bodyDiv w:val="1"/>
      <w:marLeft w:val="0"/>
      <w:marRight w:val="0"/>
      <w:marTop w:val="0"/>
      <w:marBottom w:val="0"/>
      <w:divBdr>
        <w:top w:val="none" w:sz="0" w:space="0" w:color="auto"/>
        <w:left w:val="none" w:sz="0" w:space="0" w:color="auto"/>
        <w:bottom w:val="none" w:sz="0" w:space="0" w:color="auto"/>
        <w:right w:val="none" w:sz="0" w:space="0" w:color="auto"/>
      </w:divBdr>
      <w:divsChild>
        <w:div w:id="154536849">
          <w:marLeft w:val="1080"/>
          <w:marRight w:val="0"/>
          <w:marTop w:val="50"/>
          <w:marBottom w:val="50"/>
          <w:divBdr>
            <w:top w:val="none" w:sz="0" w:space="0" w:color="auto"/>
            <w:left w:val="none" w:sz="0" w:space="0" w:color="auto"/>
            <w:bottom w:val="none" w:sz="0" w:space="0" w:color="auto"/>
            <w:right w:val="none" w:sz="0" w:space="0" w:color="auto"/>
          </w:divBdr>
        </w:div>
        <w:div w:id="822744667">
          <w:marLeft w:val="1080"/>
          <w:marRight w:val="0"/>
          <w:marTop w:val="50"/>
          <w:marBottom w:val="50"/>
          <w:divBdr>
            <w:top w:val="none" w:sz="0" w:space="0" w:color="auto"/>
            <w:left w:val="none" w:sz="0" w:space="0" w:color="auto"/>
            <w:bottom w:val="none" w:sz="0" w:space="0" w:color="auto"/>
            <w:right w:val="none" w:sz="0" w:space="0" w:color="auto"/>
          </w:divBdr>
        </w:div>
        <w:div w:id="1248421851">
          <w:marLeft w:val="1080"/>
          <w:marRight w:val="0"/>
          <w:marTop w:val="50"/>
          <w:marBottom w:val="50"/>
          <w:divBdr>
            <w:top w:val="none" w:sz="0" w:space="0" w:color="auto"/>
            <w:left w:val="none" w:sz="0" w:space="0" w:color="auto"/>
            <w:bottom w:val="none" w:sz="0" w:space="0" w:color="auto"/>
            <w:right w:val="none" w:sz="0" w:space="0" w:color="auto"/>
          </w:divBdr>
        </w:div>
        <w:div w:id="1403989802">
          <w:marLeft w:val="720"/>
          <w:marRight w:val="0"/>
          <w:marTop w:val="240"/>
          <w:marBottom w:val="0"/>
          <w:divBdr>
            <w:top w:val="none" w:sz="0" w:space="0" w:color="auto"/>
            <w:left w:val="none" w:sz="0" w:space="0" w:color="auto"/>
            <w:bottom w:val="none" w:sz="0" w:space="0" w:color="auto"/>
            <w:right w:val="none" w:sz="0" w:space="0" w:color="auto"/>
          </w:divBdr>
        </w:div>
        <w:div w:id="1444836223">
          <w:marLeft w:val="1080"/>
          <w:marRight w:val="0"/>
          <w:marTop w:val="50"/>
          <w:marBottom w:val="50"/>
          <w:divBdr>
            <w:top w:val="none" w:sz="0" w:space="0" w:color="auto"/>
            <w:left w:val="none" w:sz="0" w:space="0" w:color="auto"/>
            <w:bottom w:val="none" w:sz="0" w:space="0" w:color="auto"/>
            <w:right w:val="none" w:sz="0" w:space="0" w:color="auto"/>
          </w:divBdr>
        </w:div>
        <w:div w:id="2072465443">
          <w:marLeft w:val="1080"/>
          <w:marRight w:val="0"/>
          <w:marTop w:val="50"/>
          <w:marBottom w:val="50"/>
          <w:divBdr>
            <w:top w:val="none" w:sz="0" w:space="0" w:color="auto"/>
            <w:left w:val="none" w:sz="0" w:space="0" w:color="auto"/>
            <w:bottom w:val="none" w:sz="0" w:space="0" w:color="auto"/>
            <w:right w:val="none" w:sz="0" w:space="0" w:color="auto"/>
          </w:divBdr>
        </w:div>
      </w:divsChild>
    </w:div>
    <w:div w:id="1125079463">
      <w:bodyDiv w:val="1"/>
      <w:marLeft w:val="0"/>
      <w:marRight w:val="0"/>
      <w:marTop w:val="0"/>
      <w:marBottom w:val="0"/>
      <w:divBdr>
        <w:top w:val="none" w:sz="0" w:space="0" w:color="auto"/>
        <w:left w:val="none" w:sz="0" w:space="0" w:color="auto"/>
        <w:bottom w:val="none" w:sz="0" w:space="0" w:color="auto"/>
        <w:right w:val="none" w:sz="0" w:space="0" w:color="auto"/>
      </w:divBdr>
    </w:div>
    <w:div w:id="1128008357">
      <w:bodyDiv w:val="1"/>
      <w:marLeft w:val="0"/>
      <w:marRight w:val="0"/>
      <w:marTop w:val="0"/>
      <w:marBottom w:val="0"/>
      <w:divBdr>
        <w:top w:val="none" w:sz="0" w:space="0" w:color="auto"/>
        <w:left w:val="none" w:sz="0" w:space="0" w:color="auto"/>
        <w:bottom w:val="none" w:sz="0" w:space="0" w:color="auto"/>
        <w:right w:val="none" w:sz="0" w:space="0" w:color="auto"/>
      </w:divBdr>
    </w:div>
    <w:div w:id="1136334019">
      <w:bodyDiv w:val="1"/>
      <w:marLeft w:val="0"/>
      <w:marRight w:val="0"/>
      <w:marTop w:val="0"/>
      <w:marBottom w:val="0"/>
      <w:divBdr>
        <w:top w:val="none" w:sz="0" w:space="0" w:color="auto"/>
        <w:left w:val="none" w:sz="0" w:space="0" w:color="auto"/>
        <w:bottom w:val="none" w:sz="0" w:space="0" w:color="auto"/>
        <w:right w:val="none" w:sz="0" w:space="0" w:color="auto"/>
      </w:divBdr>
    </w:div>
    <w:div w:id="1145973191">
      <w:bodyDiv w:val="1"/>
      <w:marLeft w:val="0"/>
      <w:marRight w:val="0"/>
      <w:marTop w:val="0"/>
      <w:marBottom w:val="0"/>
      <w:divBdr>
        <w:top w:val="none" w:sz="0" w:space="0" w:color="auto"/>
        <w:left w:val="none" w:sz="0" w:space="0" w:color="auto"/>
        <w:bottom w:val="none" w:sz="0" w:space="0" w:color="auto"/>
        <w:right w:val="none" w:sz="0" w:space="0" w:color="auto"/>
      </w:divBdr>
    </w:div>
    <w:div w:id="1150293210">
      <w:bodyDiv w:val="1"/>
      <w:marLeft w:val="0"/>
      <w:marRight w:val="0"/>
      <w:marTop w:val="0"/>
      <w:marBottom w:val="0"/>
      <w:divBdr>
        <w:top w:val="none" w:sz="0" w:space="0" w:color="auto"/>
        <w:left w:val="none" w:sz="0" w:space="0" w:color="auto"/>
        <w:bottom w:val="none" w:sz="0" w:space="0" w:color="auto"/>
        <w:right w:val="none" w:sz="0" w:space="0" w:color="auto"/>
      </w:divBdr>
    </w:div>
    <w:div w:id="1154488152">
      <w:bodyDiv w:val="1"/>
      <w:marLeft w:val="0"/>
      <w:marRight w:val="0"/>
      <w:marTop w:val="0"/>
      <w:marBottom w:val="0"/>
      <w:divBdr>
        <w:top w:val="none" w:sz="0" w:space="0" w:color="auto"/>
        <w:left w:val="none" w:sz="0" w:space="0" w:color="auto"/>
        <w:bottom w:val="none" w:sz="0" w:space="0" w:color="auto"/>
        <w:right w:val="none" w:sz="0" w:space="0" w:color="auto"/>
      </w:divBdr>
    </w:div>
    <w:div w:id="1156728449">
      <w:bodyDiv w:val="1"/>
      <w:marLeft w:val="0"/>
      <w:marRight w:val="0"/>
      <w:marTop w:val="0"/>
      <w:marBottom w:val="0"/>
      <w:divBdr>
        <w:top w:val="none" w:sz="0" w:space="0" w:color="auto"/>
        <w:left w:val="none" w:sz="0" w:space="0" w:color="auto"/>
        <w:bottom w:val="none" w:sz="0" w:space="0" w:color="auto"/>
        <w:right w:val="none" w:sz="0" w:space="0" w:color="auto"/>
      </w:divBdr>
    </w:div>
    <w:div w:id="1166021091">
      <w:bodyDiv w:val="1"/>
      <w:marLeft w:val="0"/>
      <w:marRight w:val="0"/>
      <w:marTop w:val="0"/>
      <w:marBottom w:val="0"/>
      <w:divBdr>
        <w:top w:val="none" w:sz="0" w:space="0" w:color="auto"/>
        <w:left w:val="none" w:sz="0" w:space="0" w:color="auto"/>
        <w:bottom w:val="none" w:sz="0" w:space="0" w:color="auto"/>
        <w:right w:val="none" w:sz="0" w:space="0" w:color="auto"/>
      </w:divBdr>
    </w:div>
    <w:div w:id="1167596991">
      <w:bodyDiv w:val="1"/>
      <w:marLeft w:val="0"/>
      <w:marRight w:val="0"/>
      <w:marTop w:val="0"/>
      <w:marBottom w:val="0"/>
      <w:divBdr>
        <w:top w:val="none" w:sz="0" w:space="0" w:color="auto"/>
        <w:left w:val="none" w:sz="0" w:space="0" w:color="auto"/>
        <w:bottom w:val="none" w:sz="0" w:space="0" w:color="auto"/>
        <w:right w:val="none" w:sz="0" w:space="0" w:color="auto"/>
      </w:divBdr>
      <w:divsChild>
        <w:div w:id="1239246890">
          <w:marLeft w:val="547"/>
          <w:marRight w:val="0"/>
          <w:marTop w:val="0"/>
          <w:marBottom w:val="0"/>
          <w:divBdr>
            <w:top w:val="none" w:sz="0" w:space="0" w:color="auto"/>
            <w:left w:val="none" w:sz="0" w:space="0" w:color="auto"/>
            <w:bottom w:val="none" w:sz="0" w:space="0" w:color="auto"/>
            <w:right w:val="none" w:sz="0" w:space="0" w:color="auto"/>
          </w:divBdr>
        </w:div>
      </w:divsChild>
    </w:div>
    <w:div w:id="1179393457">
      <w:bodyDiv w:val="1"/>
      <w:marLeft w:val="0"/>
      <w:marRight w:val="0"/>
      <w:marTop w:val="0"/>
      <w:marBottom w:val="0"/>
      <w:divBdr>
        <w:top w:val="none" w:sz="0" w:space="0" w:color="auto"/>
        <w:left w:val="none" w:sz="0" w:space="0" w:color="auto"/>
        <w:bottom w:val="none" w:sz="0" w:space="0" w:color="auto"/>
        <w:right w:val="none" w:sz="0" w:space="0" w:color="auto"/>
      </w:divBdr>
    </w:div>
    <w:div w:id="1180580393">
      <w:bodyDiv w:val="1"/>
      <w:marLeft w:val="0"/>
      <w:marRight w:val="0"/>
      <w:marTop w:val="0"/>
      <w:marBottom w:val="0"/>
      <w:divBdr>
        <w:top w:val="none" w:sz="0" w:space="0" w:color="auto"/>
        <w:left w:val="none" w:sz="0" w:space="0" w:color="auto"/>
        <w:bottom w:val="none" w:sz="0" w:space="0" w:color="auto"/>
        <w:right w:val="none" w:sz="0" w:space="0" w:color="auto"/>
      </w:divBdr>
      <w:divsChild>
        <w:div w:id="190144688">
          <w:marLeft w:val="288"/>
          <w:marRight w:val="0"/>
          <w:marTop w:val="240"/>
          <w:marBottom w:val="40"/>
          <w:divBdr>
            <w:top w:val="none" w:sz="0" w:space="0" w:color="auto"/>
            <w:left w:val="none" w:sz="0" w:space="0" w:color="auto"/>
            <w:bottom w:val="none" w:sz="0" w:space="0" w:color="auto"/>
            <w:right w:val="none" w:sz="0" w:space="0" w:color="auto"/>
          </w:divBdr>
        </w:div>
        <w:div w:id="1388920121">
          <w:marLeft w:val="288"/>
          <w:marRight w:val="0"/>
          <w:marTop w:val="240"/>
          <w:marBottom w:val="40"/>
          <w:divBdr>
            <w:top w:val="none" w:sz="0" w:space="0" w:color="auto"/>
            <w:left w:val="none" w:sz="0" w:space="0" w:color="auto"/>
            <w:bottom w:val="none" w:sz="0" w:space="0" w:color="auto"/>
            <w:right w:val="none" w:sz="0" w:space="0" w:color="auto"/>
          </w:divBdr>
        </w:div>
      </w:divsChild>
    </w:div>
    <w:div w:id="1184133473">
      <w:bodyDiv w:val="1"/>
      <w:marLeft w:val="0"/>
      <w:marRight w:val="0"/>
      <w:marTop w:val="0"/>
      <w:marBottom w:val="0"/>
      <w:divBdr>
        <w:top w:val="none" w:sz="0" w:space="0" w:color="auto"/>
        <w:left w:val="none" w:sz="0" w:space="0" w:color="auto"/>
        <w:bottom w:val="none" w:sz="0" w:space="0" w:color="auto"/>
        <w:right w:val="none" w:sz="0" w:space="0" w:color="auto"/>
      </w:divBdr>
      <w:divsChild>
        <w:div w:id="59452058">
          <w:marLeft w:val="1152"/>
          <w:marRight w:val="0"/>
          <w:marTop w:val="82"/>
          <w:marBottom w:val="0"/>
          <w:divBdr>
            <w:top w:val="none" w:sz="0" w:space="0" w:color="auto"/>
            <w:left w:val="none" w:sz="0" w:space="0" w:color="auto"/>
            <w:bottom w:val="none" w:sz="0" w:space="0" w:color="auto"/>
            <w:right w:val="none" w:sz="0" w:space="0" w:color="auto"/>
          </w:divBdr>
        </w:div>
        <w:div w:id="184561196">
          <w:marLeft w:val="720"/>
          <w:marRight w:val="0"/>
          <w:marTop w:val="82"/>
          <w:marBottom w:val="0"/>
          <w:divBdr>
            <w:top w:val="none" w:sz="0" w:space="0" w:color="auto"/>
            <w:left w:val="none" w:sz="0" w:space="0" w:color="auto"/>
            <w:bottom w:val="none" w:sz="0" w:space="0" w:color="auto"/>
            <w:right w:val="none" w:sz="0" w:space="0" w:color="auto"/>
          </w:divBdr>
        </w:div>
        <w:div w:id="734089376">
          <w:marLeft w:val="1152"/>
          <w:marRight w:val="0"/>
          <w:marTop w:val="82"/>
          <w:marBottom w:val="0"/>
          <w:divBdr>
            <w:top w:val="none" w:sz="0" w:space="0" w:color="auto"/>
            <w:left w:val="none" w:sz="0" w:space="0" w:color="auto"/>
            <w:bottom w:val="none" w:sz="0" w:space="0" w:color="auto"/>
            <w:right w:val="none" w:sz="0" w:space="0" w:color="auto"/>
          </w:divBdr>
        </w:div>
        <w:div w:id="854196878">
          <w:marLeft w:val="1152"/>
          <w:marRight w:val="0"/>
          <w:marTop w:val="82"/>
          <w:marBottom w:val="0"/>
          <w:divBdr>
            <w:top w:val="none" w:sz="0" w:space="0" w:color="auto"/>
            <w:left w:val="none" w:sz="0" w:space="0" w:color="auto"/>
            <w:bottom w:val="none" w:sz="0" w:space="0" w:color="auto"/>
            <w:right w:val="none" w:sz="0" w:space="0" w:color="auto"/>
          </w:divBdr>
        </w:div>
        <w:div w:id="1189761415">
          <w:marLeft w:val="720"/>
          <w:marRight w:val="0"/>
          <w:marTop w:val="82"/>
          <w:marBottom w:val="0"/>
          <w:divBdr>
            <w:top w:val="none" w:sz="0" w:space="0" w:color="auto"/>
            <w:left w:val="none" w:sz="0" w:space="0" w:color="auto"/>
            <w:bottom w:val="none" w:sz="0" w:space="0" w:color="auto"/>
            <w:right w:val="none" w:sz="0" w:space="0" w:color="auto"/>
          </w:divBdr>
        </w:div>
        <w:div w:id="1213275889">
          <w:marLeft w:val="288"/>
          <w:marRight w:val="0"/>
          <w:marTop w:val="96"/>
          <w:marBottom w:val="0"/>
          <w:divBdr>
            <w:top w:val="none" w:sz="0" w:space="0" w:color="auto"/>
            <w:left w:val="none" w:sz="0" w:space="0" w:color="auto"/>
            <w:bottom w:val="none" w:sz="0" w:space="0" w:color="auto"/>
            <w:right w:val="none" w:sz="0" w:space="0" w:color="auto"/>
          </w:divBdr>
        </w:div>
        <w:div w:id="1326207607">
          <w:marLeft w:val="720"/>
          <w:marRight w:val="0"/>
          <w:marTop w:val="82"/>
          <w:marBottom w:val="0"/>
          <w:divBdr>
            <w:top w:val="none" w:sz="0" w:space="0" w:color="auto"/>
            <w:left w:val="none" w:sz="0" w:space="0" w:color="auto"/>
            <w:bottom w:val="none" w:sz="0" w:space="0" w:color="auto"/>
            <w:right w:val="none" w:sz="0" w:space="0" w:color="auto"/>
          </w:divBdr>
        </w:div>
        <w:div w:id="1437629589">
          <w:marLeft w:val="720"/>
          <w:marRight w:val="0"/>
          <w:marTop w:val="82"/>
          <w:marBottom w:val="0"/>
          <w:divBdr>
            <w:top w:val="none" w:sz="0" w:space="0" w:color="auto"/>
            <w:left w:val="none" w:sz="0" w:space="0" w:color="auto"/>
            <w:bottom w:val="none" w:sz="0" w:space="0" w:color="auto"/>
            <w:right w:val="none" w:sz="0" w:space="0" w:color="auto"/>
          </w:divBdr>
        </w:div>
        <w:div w:id="1481144988">
          <w:marLeft w:val="720"/>
          <w:marRight w:val="0"/>
          <w:marTop w:val="82"/>
          <w:marBottom w:val="0"/>
          <w:divBdr>
            <w:top w:val="none" w:sz="0" w:space="0" w:color="auto"/>
            <w:left w:val="none" w:sz="0" w:space="0" w:color="auto"/>
            <w:bottom w:val="none" w:sz="0" w:space="0" w:color="auto"/>
            <w:right w:val="none" w:sz="0" w:space="0" w:color="auto"/>
          </w:divBdr>
        </w:div>
        <w:div w:id="1481271843">
          <w:marLeft w:val="288"/>
          <w:marRight w:val="0"/>
          <w:marTop w:val="96"/>
          <w:marBottom w:val="0"/>
          <w:divBdr>
            <w:top w:val="none" w:sz="0" w:space="0" w:color="auto"/>
            <w:left w:val="none" w:sz="0" w:space="0" w:color="auto"/>
            <w:bottom w:val="none" w:sz="0" w:space="0" w:color="auto"/>
            <w:right w:val="none" w:sz="0" w:space="0" w:color="auto"/>
          </w:divBdr>
        </w:div>
        <w:div w:id="1651785187">
          <w:marLeft w:val="288"/>
          <w:marRight w:val="0"/>
          <w:marTop w:val="96"/>
          <w:marBottom w:val="0"/>
          <w:divBdr>
            <w:top w:val="none" w:sz="0" w:space="0" w:color="auto"/>
            <w:left w:val="none" w:sz="0" w:space="0" w:color="auto"/>
            <w:bottom w:val="none" w:sz="0" w:space="0" w:color="auto"/>
            <w:right w:val="none" w:sz="0" w:space="0" w:color="auto"/>
          </w:divBdr>
        </w:div>
        <w:div w:id="1769619882">
          <w:marLeft w:val="1152"/>
          <w:marRight w:val="0"/>
          <w:marTop w:val="82"/>
          <w:marBottom w:val="0"/>
          <w:divBdr>
            <w:top w:val="none" w:sz="0" w:space="0" w:color="auto"/>
            <w:left w:val="none" w:sz="0" w:space="0" w:color="auto"/>
            <w:bottom w:val="none" w:sz="0" w:space="0" w:color="auto"/>
            <w:right w:val="none" w:sz="0" w:space="0" w:color="auto"/>
          </w:divBdr>
        </w:div>
        <w:div w:id="2069375446">
          <w:marLeft w:val="288"/>
          <w:marRight w:val="0"/>
          <w:marTop w:val="96"/>
          <w:marBottom w:val="0"/>
          <w:divBdr>
            <w:top w:val="none" w:sz="0" w:space="0" w:color="auto"/>
            <w:left w:val="none" w:sz="0" w:space="0" w:color="auto"/>
            <w:bottom w:val="none" w:sz="0" w:space="0" w:color="auto"/>
            <w:right w:val="none" w:sz="0" w:space="0" w:color="auto"/>
          </w:divBdr>
        </w:div>
      </w:divsChild>
    </w:div>
    <w:div w:id="1202716962">
      <w:bodyDiv w:val="1"/>
      <w:marLeft w:val="0"/>
      <w:marRight w:val="0"/>
      <w:marTop w:val="0"/>
      <w:marBottom w:val="0"/>
      <w:divBdr>
        <w:top w:val="none" w:sz="0" w:space="0" w:color="auto"/>
        <w:left w:val="none" w:sz="0" w:space="0" w:color="auto"/>
        <w:bottom w:val="none" w:sz="0" w:space="0" w:color="auto"/>
        <w:right w:val="none" w:sz="0" w:space="0" w:color="auto"/>
      </w:divBdr>
    </w:div>
    <w:div w:id="1206405941">
      <w:bodyDiv w:val="1"/>
      <w:marLeft w:val="0"/>
      <w:marRight w:val="0"/>
      <w:marTop w:val="0"/>
      <w:marBottom w:val="0"/>
      <w:divBdr>
        <w:top w:val="none" w:sz="0" w:space="0" w:color="auto"/>
        <w:left w:val="none" w:sz="0" w:space="0" w:color="auto"/>
        <w:bottom w:val="none" w:sz="0" w:space="0" w:color="auto"/>
        <w:right w:val="none" w:sz="0" w:space="0" w:color="auto"/>
      </w:divBdr>
    </w:div>
    <w:div w:id="1228885206">
      <w:bodyDiv w:val="1"/>
      <w:marLeft w:val="0"/>
      <w:marRight w:val="0"/>
      <w:marTop w:val="0"/>
      <w:marBottom w:val="0"/>
      <w:divBdr>
        <w:top w:val="none" w:sz="0" w:space="0" w:color="auto"/>
        <w:left w:val="none" w:sz="0" w:space="0" w:color="auto"/>
        <w:bottom w:val="none" w:sz="0" w:space="0" w:color="auto"/>
        <w:right w:val="none" w:sz="0" w:space="0" w:color="auto"/>
      </w:divBdr>
    </w:div>
    <w:div w:id="1241478296">
      <w:bodyDiv w:val="1"/>
      <w:marLeft w:val="0"/>
      <w:marRight w:val="0"/>
      <w:marTop w:val="0"/>
      <w:marBottom w:val="0"/>
      <w:divBdr>
        <w:top w:val="none" w:sz="0" w:space="0" w:color="auto"/>
        <w:left w:val="none" w:sz="0" w:space="0" w:color="auto"/>
        <w:bottom w:val="none" w:sz="0" w:space="0" w:color="auto"/>
        <w:right w:val="none" w:sz="0" w:space="0" w:color="auto"/>
      </w:divBdr>
    </w:div>
    <w:div w:id="1243027315">
      <w:bodyDiv w:val="1"/>
      <w:marLeft w:val="0"/>
      <w:marRight w:val="0"/>
      <w:marTop w:val="0"/>
      <w:marBottom w:val="0"/>
      <w:divBdr>
        <w:top w:val="none" w:sz="0" w:space="0" w:color="auto"/>
        <w:left w:val="none" w:sz="0" w:space="0" w:color="auto"/>
        <w:bottom w:val="none" w:sz="0" w:space="0" w:color="auto"/>
        <w:right w:val="none" w:sz="0" w:space="0" w:color="auto"/>
      </w:divBdr>
    </w:div>
    <w:div w:id="1253004150">
      <w:bodyDiv w:val="1"/>
      <w:marLeft w:val="0"/>
      <w:marRight w:val="0"/>
      <w:marTop w:val="0"/>
      <w:marBottom w:val="0"/>
      <w:divBdr>
        <w:top w:val="none" w:sz="0" w:space="0" w:color="auto"/>
        <w:left w:val="none" w:sz="0" w:space="0" w:color="auto"/>
        <w:bottom w:val="none" w:sz="0" w:space="0" w:color="auto"/>
        <w:right w:val="none" w:sz="0" w:space="0" w:color="auto"/>
      </w:divBdr>
    </w:div>
    <w:div w:id="1265189345">
      <w:bodyDiv w:val="1"/>
      <w:marLeft w:val="0"/>
      <w:marRight w:val="0"/>
      <w:marTop w:val="0"/>
      <w:marBottom w:val="0"/>
      <w:divBdr>
        <w:top w:val="none" w:sz="0" w:space="0" w:color="auto"/>
        <w:left w:val="none" w:sz="0" w:space="0" w:color="auto"/>
        <w:bottom w:val="none" w:sz="0" w:space="0" w:color="auto"/>
        <w:right w:val="none" w:sz="0" w:space="0" w:color="auto"/>
      </w:divBdr>
    </w:div>
    <w:div w:id="1268654748">
      <w:bodyDiv w:val="1"/>
      <w:marLeft w:val="0"/>
      <w:marRight w:val="0"/>
      <w:marTop w:val="0"/>
      <w:marBottom w:val="0"/>
      <w:divBdr>
        <w:top w:val="none" w:sz="0" w:space="0" w:color="auto"/>
        <w:left w:val="none" w:sz="0" w:space="0" w:color="auto"/>
        <w:bottom w:val="none" w:sz="0" w:space="0" w:color="auto"/>
        <w:right w:val="none" w:sz="0" w:space="0" w:color="auto"/>
      </w:divBdr>
    </w:div>
    <w:div w:id="1284769939">
      <w:bodyDiv w:val="1"/>
      <w:marLeft w:val="0"/>
      <w:marRight w:val="0"/>
      <w:marTop w:val="0"/>
      <w:marBottom w:val="0"/>
      <w:divBdr>
        <w:top w:val="none" w:sz="0" w:space="0" w:color="auto"/>
        <w:left w:val="none" w:sz="0" w:space="0" w:color="auto"/>
        <w:bottom w:val="none" w:sz="0" w:space="0" w:color="auto"/>
        <w:right w:val="none" w:sz="0" w:space="0" w:color="auto"/>
      </w:divBdr>
      <w:divsChild>
        <w:div w:id="248467582">
          <w:marLeft w:val="360"/>
          <w:marRight w:val="0"/>
          <w:marTop w:val="280"/>
          <w:marBottom w:val="0"/>
          <w:divBdr>
            <w:top w:val="none" w:sz="0" w:space="0" w:color="auto"/>
            <w:left w:val="none" w:sz="0" w:space="0" w:color="auto"/>
            <w:bottom w:val="none" w:sz="0" w:space="0" w:color="auto"/>
            <w:right w:val="none" w:sz="0" w:space="0" w:color="auto"/>
          </w:divBdr>
        </w:div>
        <w:div w:id="1387879509">
          <w:marLeft w:val="360"/>
          <w:marRight w:val="0"/>
          <w:marTop w:val="280"/>
          <w:marBottom w:val="0"/>
          <w:divBdr>
            <w:top w:val="none" w:sz="0" w:space="0" w:color="auto"/>
            <w:left w:val="none" w:sz="0" w:space="0" w:color="auto"/>
            <w:bottom w:val="none" w:sz="0" w:space="0" w:color="auto"/>
            <w:right w:val="none" w:sz="0" w:space="0" w:color="auto"/>
          </w:divBdr>
        </w:div>
      </w:divsChild>
    </w:div>
    <w:div w:id="1285232064">
      <w:bodyDiv w:val="1"/>
      <w:marLeft w:val="0"/>
      <w:marRight w:val="0"/>
      <w:marTop w:val="0"/>
      <w:marBottom w:val="0"/>
      <w:divBdr>
        <w:top w:val="none" w:sz="0" w:space="0" w:color="auto"/>
        <w:left w:val="none" w:sz="0" w:space="0" w:color="auto"/>
        <w:bottom w:val="none" w:sz="0" w:space="0" w:color="auto"/>
        <w:right w:val="none" w:sz="0" w:space="0" w:color="auto"/>
      </w:divBdr>
    </w:div>
    <w:div w:id="1291060128">
      <w:bodyDiv w:val="1"/>
      <w:marLeft w:val="0"/>
      <w:marRight w:val="0"/>
      <w:marTop w:val="0"/>
      <w:marBottom w:val="0"/>
      <w:divBdr>
        <w:top w:val="none" w:sz="0" w:space="0" w:color="auto"/>
        <w:left w:val="none" w:sz="0" w:space="0" w:color="auto"/>
        <w:bottom w:val="none" w:sz="0" w:space="0" w:color="auto"/>
        <w:right w:val="none" w:sz="0" w:space="0" w:color="auto"/>
      </w:divBdr>
    </w:div>
    <w:div w:id="1294797375">
      <w:bodyDiv w:val="1"/>
      <w:marLeft w:val="0"/>
      <w:marRight w:val="0"/>
      <w:marTop w:val="0"/>
      <w:marBottom w:val="0"/>
      <w:divBdr>
        <w:top w:val="none" w:sz="0" w:space="0" w:color="auto"/>
        <w:left w:val="none" w:sz="0" w:space="0" w:color="auto"/>
        <w:bottom w:val="none" w:sz="0" w:space="0" w:color="auto"/>
        <w:right w:val="none" w:sz="0" w:space="0" w:color="auto"/>
      </w:divBdr>
    </w:div>
    <w:div w:id="1303080161">
      <w:bodyDiv w:val="1"/>
      <w:marLeft w:val="0"/>
      <w:marRight w:val="0"/>
      <w:marTop w:val="0"/>
      <w:marBottom w:val="0"/>
      <w:divBdr>
        <w:top w:val="none" w:sz="0" w:space="0" w:color="auto"/>
        <w:left w:val="none" w:sz="0" w:space="0" w:color="auto"/>
        <w:bottom w:val="none" w:sz="0" w:space="0" w:color="auto"/>
        <w:right w:val="none" w:sz="0" w:space="0" w:color="auto"/>
      </w:divBdr>
    </w:div>
    <w:div w:id="1308705758">
      <w:bodyDiv w:val="1"/>
      <w:marLeft w:val="0"/>
      <w:marRight w:val="0"/>
      <w:marTop w:val="0"/>
      <w:marBottom w:val="0"/>
      <w:divBdr>
        <w:top w:val="none" w:sz="0" w:space="0" w:color="auto"/>
        <w:left w:val="none" w:sz="0" w:space="0" w:color="auto"/>
        <w:bottom w:val="none" w:sz="0" w:space="0" w:color="auto"/>
        <w:right w:val="none" w:sz="0" w:space="0" w:color="auto"/>
      </w:divBdr>
    </w:div>
    <w:div w:id="1314723616">
      <w:bodyDiv w:val="1"/>
      <w:marLeft w:val="0"/>
      <w:marRight w:val="0"/>
      <w:marTop w:val="0"/>
      <w:marBottom w:val="0"/>
      <w:divBdr>
        <w:top w:val="none" w:sz="0" w:space="0" w:color="auto"/>
        <w:left w:val="none" w:sz="0" w:space="0" w:color="auto"/>
        <w:bottom w:val="none" w:sz="0" w:space="0" w:color="auto"/>
        <w:right w:val="none" w:sz="0" w:space="0" w:color="auto"/>
      </w:divBdr>
    </w:div>
    <w:div w:id="1321734776">
      <w:bodyDiv w:val="1"/>
      <w:marLeft w:val="0"/>
      <w:marRight w:val="0"/>
      <w:marTop w:val="0"/>
      <w:marBottom w:val="0"/>
      <w:divBdr>
        <w:top w:val="none" w:sz="0" w:space="0" w:color="auto"/>
        <w:left w:val="none" w:sz="0" w:space="0" w:color="auto"/>
        <w:bottom w:val="none" w:sz="0" w:space="0" w:color="auto"/>
        <w:right w:val="none" w:sz="0" w:space="0" w:color="auto"/>
      </w:divBdr>
    </w:div>
    <w:div w:id="1353535559">
      <w:bodyDiv w:val="1"/>
      <w:marLeft w:val="0"/>
      <w:marRight w:val="0"/>
      <w:marTop w:val="0"/>
      <w:marBottom w:val="0"/>
      <w:divBdr>
        <w:top w:val="none" w:sz="0" w:space="0" w:color="auto"/>
        <w:left w:val="none" w:sz="0" w:space="0" w:color="auto"/>
        <w:bottom w:val="none" w:sz="0" w:space="0" w:color="auto"/>
        <w:right w:val="none" w:sz="0" w:space="0" w:color="auto"/>
      </w:divBdr>
    </w:div>
    <w:div w:id="1387295105">
      <w:bodyDiv w:val="1"/>
      <w:marLeft w:val="0"/>
      <w:marRight w:val="0"/>
      <w:marTop w:val="0"/>
      <w:marBottom w:val="0"/>
      <w:divBdr>
        <w:top w:val="none" w:sz="0" w:space="0" w:color="auto"/>
        <w:left w:val="none" w:sz="0" w:space="0" w:color="auto"/>
        <w:bottom w:val="none" w:sz="0" w:space="0" w:color="auto"/>
        <w:right w:val="none" w:sz="0" w:space="0" w:color="auto"/>
      </w:divBdr>
    </w:div>
    <w:div w:id="1396200715">
      <w:bodyDiv w:val="1"/>
      <w:marLeft w:val="0"/>
      <w:marRight w:val="0"/>
      <w:marTop w:val="0"/>
      <w:marBottom w:val="0"/>
      <w:divBdr>
        <w:top w:val="none" w:sz="0" w:space="0" w:color="auto"/>
        <w:left w:val="none" w:sz="0" w:space="0" w:color="auto"/>
        <w:bottom w:val="none" w:sz="0" w:space="0" w:color="auto"/>
        <w:right w:val="none" w:sz="0" w:space="0" w:color="auto"/>
      </w:divBdr>
      <w:divsChild>
        <w:div w:id="205415221">
          <w:marLeft w:val="619"/>
          <w:marRight w:val="0"/>
          <w:marTop w:val="106"/>
          <w:marBottom w:val="0"/>
          <w:divBdr>
            <w:top w:val="none" w:sz="0" w:space="0" w:color="auto"/>
            <w:left w:val="none" w:sz="0" w:space="0" w:color="auto"/>
            <w:bottom w:val="none" w:sz="0" w:space="0" w:color="auto"/>
            <w:right w:val="none" w:sz="0" w:space="0" w:color="auto"/>
          </w:divBdr>
        </w:div>
        <w:div w:id="241915731">
          <w:marLeft w:val="619"/>
          <w:marRight w:val="0"/>
          <w:marTop w:val="106"/>
          <w:marBottom w:val="0"/>
          <w:divBdr>
            <w:top w:val="none" w:sz="0" w:space="0" w:color="auto"/>
            <w:left w:val="none" w:sz="0" w:space="0" w:color="auto"/>
            <w:bottom w:val="none" w:sz="0" w:space="0" w:color="auto"/>
            <w:right w:val="none" w:sz="0" w:space="0" w:color="auto"/>
          </w:divBdr>
        </w:div>
        <w:div w:id="434055587">
          <w:marLeft w:val="619"/>
          <w:marRight w:val="0"/>
          <w:marTop w:val="106"/>
          <w:marBottom w:val="0"/>
          <w:divBdr>
            <w:top w:val="none" w:sz="0" w:space="0" w:color="auto"/>
            <w:left w:val="none" w:sz="0" w:space="0" w:color="auto"/>
            <w:bottom w:val="none" w:sz="0" w:space="0" w:color="auto"/>
            <w:right w:val="none" w:sz="0" w:space="0" w:color="auto"/>
          </w:divBdr>
        </w:div>
        <w:div w:id="843520728">
          <w:marLeft w:val="619"/>
          <w:marRight w:val="0"/>
          <w:marTop w:val="106"/>
          <w:marBottom w:val="0"/>
          <w:divBdr>
            <w:top w:val="none" w:sz="0" w:space="0" w:color="auto"/>
            <w:left w:val="none" w:sz="0" w:space="0" w:color="auto"/>
            <w:bottom w:val="none" w:sz="0" w:space="0" w:color="auto"/>
            <w:right w:val="none" w:sz="0" w:space="0" w:color="auto"/>
          </w:divBdr>
        </w:div>
        <w:div w:id="915743975">
          <w:marLeft w:val="619"/>
          <w:marRight w:val="0"/>
          <w:marTop w:val="106"/>
          <w:marBottom w:val="0"/>
          <w:divBdr>
            <w:top w:val="none" w:sz="0" w:space="0" w:color="auto"/>
            <w:left w:val="none" w:sz="0" w:space="0" w:color="auto"/>
            <w:bottom w:val="none" w:sz="0" w:space="0" w:color="auto"/>
            <w:right w:val="none" w:sz="0" w:space="0" w:color="auto"/>
          </w:divBdr>
        </w:div>
        <w:div w:id="991524812">
          <w:marLeft w:val="1339"/>
          <w:marRight w:val="0"/>
          <w:marTop w:val="106"/>
          <w:marBottom w:val="0"/>
          <w:divBdr>
            <w:top w:val="none" w:sz="0" w:space="0" w:color="auto"/>
            <w:left w:val="none" w:sz="0" w:space="0" w:color="auto"/>
            <w:bottom w:val="none" w:sz="0" w:space="0" w:color="auto"/>
            <w:right w:val="none" w:sz="0" w:space="0" w:color="auto"/>
          </w:divBdr>
        </w:div>
        <w:div w:id="1011105474">
          <w:marLeft w:val="1339"/>
          <w:marRight w:val="0"/>
          <w:marTop w:val="106"/>
          <w:marBottom w:val="0"/>
          <w:divBdr>
            <w:top w:val="none" w:sz="0" w:space="0" w:color="auto"/>
            <w:left w:val="none" w:sz="0" w:space="0" w:color="auto"/>
            <w:bottom w:val="none" w:sz="0" w:space="0" w:color="auto"/>
            <w:right w:val="none" w:sz="0" w:space="0" w:color="auto"/>
          </w:divBdr>
        </w:div>
      </w:divsChild>
    </w:div>
    <w:div w:id="1399278285">
      <w:bodyDiv w:val="1"/>
      <w:marLeft w:val="0"/>
      <w:marRight w:val="0"/>
      <w:marTop w:val="0"/>
      <w:marBottom w:val="0"/>
      <w:divBdr>
        <w:top w:val="none" w:sz="0" w:space="0" w:color="auto"/>
        <w:left w:val="none" w:sz="0" w:space="0" w:color="auto"/>
        <w:bottom w:val="none" w:sz="0" w:space="0" w:color="auto"/>
        <w:right w:val="none" w:sz="0" w:space="0" w:color="auto"/>
      </w:divBdr>
      <w:divsChild>
        <w:div w:id="4216730">
          <w:marLeft w:val="1080"/>
          <w:marRight w:val="0"/>
          <w:marTop w:val="50"/>
          <w:marBottom w:val="50"/>
          <w:divBdr>
            <w:top w:val="none" w:sz="0" w:space="0" w:color="auto"/>
            <w:left w:val="none" w:sz="0" w:space="0" w:color="auto"/>
            <w:bottom w:val="none" w:sz="0" w:space="0" w:color="auto"/>
            <w:right w:val="none" w:sz="0" w:space="0" w:color="auto"/>
          </w:divBdr>
        </w:div>
        <w:div w:id="707989125">
          <w:marLeft w:val="1080"/>
          <w:marRight w:val="0"/>
          <w:marTop w:val="50"/>
          <w:marBottom w:val="50"/>
          <w:divBdr>
            <w:top w:val="none" w:sz="0" w:space="0" w:color="auto"/>
            <w:left w:val="none" w:sz="0" w:space="0" w:color="auto"/>
            <w:bottom w:val="none" w:sz="0" w:space="0" w:color="auto"/>
            <w:right w:val="none" w:sz="0" w:space="0" w:color="auto"/>
          </w:divBdr>
        </w:div>
        <w:div w:id="797603187">
          <w:marLeft w:val="1080"/>
          <w:marRight w:val="0"/>
          <w:marTop w:val="50"/>
          <w:marBottom w:val="50"/>
          <w:divBdr>
            <w:top w:val="none" w:sz="0" w:space="0" w:color="auto"/>
            <w:left w:val="none" w:sz="0" w:space="0" w:color="auto"/>
            <w:bottom w:val="none" w:sz="0" w:space="0" w:color="auto"/>
            <w:right w:val="none" w:sz="0" w:space="0" w:color="auto"/>
          </w:divBdr>
        </w:div>
        <w:div w:id="894779109">
          <w:marLeft w:val="720"/>
          <w:marRight w:val="0"/>
          <w:marTop w:val="240"/>
          <w:marBottom w:val="0"/>
          <w:divBdr>
            <w:top w:val="none" w:sz="0" w:space="0" w:color="auto"/>
            <w:left w:val="none" w:sz="0" w:space="0" w:color="auto"/>
            <w:bottom w:val="none" w:sz="0" w:space="0" w:color="auto"/>
            <w:right w:val="none" w:sz="0" w:space="0" w:color="auto"/>
          </w:divBdr>
        </w:div>
        <w:div w:id="1716737500">
          <w:marLeft w:val="1080"/>
          <w:marRight w:val="0"/>
          <w:marTop w:val="50"/>
          <w:marBottom w:val="50"/>
          <w:divBdr>
            <w:top w:val="none" w:sz="0" w:space="0" w:color="auto"/>
            <w:left w:val="none" w:sz="0" w:space="0" w:color="auto"/>
            <w:bottom w:val="none" w:sz="0" w:space="0" w:color="auto"/>
            <w:right w:val="none" w:sz="0" w:space="0" w:color="auto"/>
          </w:divBdr>
        </w:div>
        <w:div w:id="2081829497">
          <w:marLeft w:val="1080"/>
          <w:marRight w:val="0"/>
          <w:marTop w:val="50"/>
          <w:marBottom w:val="50"/>
          <w:divBdr>
            <w:top w:val="none" w:sz="0" w:space="0" w:color="auto"/>
            <w:left w:val="none" w:sz="0" w:space="0" w:color="auto"/>
            <w:bottom w:val="none" w:sz="0" w:space="0" w:color="auto"/>
            <w:right w:val="none" w:sz="0" w:space="0" w:color="auto"/>
          </w:divBdr>
        </w:div>
      </w:divsChild>
    </w:div>
    <w:div w:id="1441338554">
      <w:bodyDiv w:val="1"/>
      <w:marLeft w:val="0"/>
      <w:marRight w:val="0"/>
      <w:marTop w:val="0"/>
      <w:marBottom w:val="0"/>
      <w:divBdr>
        <w:top w:val="none" w:sz="0" w:space="0" w:color="auto"/>
        <w:left w:val="none" w:sz="0" w:space="0" w:color="auto"/>
        <w:bottom w:val="none" w:sz="0" w:space="0" w:color="auto"/>
        <w:right w:val="none" w:sz="0" w:space="0" w:color="auto"/>
      </w:divBdr>
    </w:div>
    <w:div w:id="1459302961">
      <w:bodyDiv w:val="1"/>
      <w:marLeft w:val="0"/>
      <w:marRight w:val="0"/>
      <w:marTop w:val="0"/>
      <w:marBottom w:val="0"/>
      <w:divBdr>
        <w:top w:val="none" w:sz="0" w:space="0" w:color="auto"/>
        <w:left w:val="none" w:sz="0" w:space="0" w:color="auto"/>
        <w:bottom w:val="none" w:sz="0" w:space="0" w:color="auto"/>
        <w:right w:val="none" w:sz="0" w:space="0" w:color="auto"/>
      </w:divBdr>
    </w:div>
    <w:div w:id="1485856156">
      <w:bodyDiv w:val="1"/>
      <w:marLeft w:val="0"/>
      <w:marRight w:val="0"/>
      <w:marTop w:val="0"/>
      <w:marBottom w:val="0"/>
      <w:divBdr>
        <w:top w:val="none" w:sz="0" w:space="0" w:color="auto"/>
        <w:left w:val="none" w:sz="0" w:space="0" w:color="auto"/>
        <w:bottom w:val="none" w:sz="0" w:space="0" w:color="auto"/>
        <w:right w:val="none" w:sz="0" w:space="0" w:color="auto"/>
      </w:divBdr>
    </w:div>
    <w:div w:id="1490562446">
      <w:bodyDiv w:val="1"/>
      <w:marLeft w:val="0"/>
      <w:marRight w:val="0"/>
      <w:marTop w:val="0"/>
      <w:marBottom w:val="0"/>
      <w:divBdr>
        <w:top w:val="none" w:sz="0" w:space="0" w:color="auto"/>
        <w:left w:val="none" w:sz="0" w:space="0" w:color="auto"/>
        <w:bottom w:val="none" w:sz="0" w:space="0" w:color="auto"/>
        <w:right w:val="none" w:sz="0" w:space="0" w:color="auto"/>
      </w:divBdr>
    </w:div>
    <w:div w:id="1496998414">
      <w:bodyDiv w:val="1"/>
      <w:marLeft w:val="0"/>
      <w:marRight w:val="0"/>
      <w:marTop w:val="0"/>
      <w:marBottom w:val="0"/>
      <w:divBdr>
        <w:top w:val="none" w:sz="0" w:space="0" w:color="auto"/>
        <w:left w:val="none" w:sz="0" w:space="0" w:color="auto"/>
        <w:bottom w:val="none" w:sz="0" w:space="0" w:color="auto"/>
        <w:right w:val="none" w:sz="0" w:space="0" w:color="auto"/>
      </w:divBdr>
    </w:div>
    <w:div w:id="1524631065">
      <w:bodyDiv w:val="1"/>
      <w:marLeft w:val="0"/>
      <w:marRight w:val="0"/>
      <w:marTop w:val="0"/>
      <w:marBottom w:val="0"/>
      <w:divBdr>
        <w:top w:val="none" w:sz="0" w:space="0" w:color="auto"/>
        <w:left w:val="none" w:sz="0" w:space="0" w:color="auto"/>
        <w:bottom w:val="none" w:sz="0" w:space="0" w:color="auto"/>
        <w:right w:val="none" w:sz="0" w:space="0" w:color="auto"/>
      </w:divBdr>
    </w:div>
    <w:div w:id="1530297121">
      <w:bodyDiv w:val="1"/>
      <w:marLeft w:val="0"/>
      <w:marRight w:val="0"/>
      <w:marTop w:val="0"/>
      <w:marBottom w:val="0"/>
      <w:divBdr>
        <w:top w:val="none" w:sz="0" w:space="0" w:color="auto"/>
        <w:left w:val="none" w:sz="0" w:space="0" w:color="auto"/>
        <w:bottom w:val="none" w:sz="0" w:space="0" w:color="auto"/>
        <w:right w:val="none" w:sz="0" w:space="0" w:color="auto"/>
      </w:divBdr>
    </w:div>
    <w:div w:id="1537885298">
      <w:bodyDiv w:val="1"/>
      <w:marLeft w:val="0"/>
      <w:marRight w:val="0"/>
      <w:marTop w:val="0"/>
      <w:marBottom w:val="0"/>
      <w:divBdr>
        <w:top w:val="none" w:sz="0" w:space="0" w:color="auto"/>
        <w:left w:val="none" w:sz="0" w:space="0" w:color="auto"/>
        <w:bottom w:val="none" w:sz="0" w:space="0" w:color="auto"/>
        <w:right w:val="none" w:sz="0" w:space="0" w:color="auto"/>
      </w:divBdr>
    </w:div>
    <w:div w:id="1543788435">
      <w:bodyDiv w:val="1"/>
      <w:marLeft w:val="0"/>
      <w:marRight w:val="0"/>
      <w:marTop w:val="0"/>
      <w:marBottom w:val="0"/>
      <w:divBdr>
        <w:top w:val="none" w:sz="0" w:space="0" w:color="auto"/>
        <w:left w:val="none" w:sz="0" w:space="0" w:color="auto"/>
        <w:bottom w:val="none" w:sz="0" w:space="0" w:color="auto"/>
        <w:right w:val="none" w:sz="0" w:space="0" w:color="auto"/>
      </w:divBdr>
    </w:div>
    <w:div w:id="1595699908">
      <w:bodyDiv w:val="1"/>
      <w:marLeft w:val="0"/>
      <w:marRight w:val="0"/>
      <w:marTop w:val="0"/>
      <w:marBottom w:val="0"/>
      <w:divBdr>
        <w:top w:val="none" w:sz="0" w:space="0" w:color="auto"/>
        <w:left w:val="none" w:sz="0" w:space="0" w:color="auto"/>
        <w:bottom w:val="none" w:sz="0" w:space="0" w:color="auto"/>
        <w:right w:val="none" w:sz="0" w:space="0" w:color="auto"/>
      </w:divBdr>
    </w:div>
    <w:div w:id="1608538681">
      <w:bodyDiv w:val="1"/>
      <w:marLeft w:val="0"/>
      <w:marRight w:val="0"/>
      <w:marTop w:val="0"/>
      <w:marBottom w:val="0"/>
      <w:divBdr>
        <w:top w:val="none" w:sz="0" w:space="0" w:color="auto"/>
        <w:left w:val="none" w:sz="0" w:space="0" w:color="auto"/>
        <w:bottom w:val="none" w:sz="0" w:space="0" w:color="auto"/>
        <w:right w:val="none" w:sz="0" w:space="0" w:color="auto"/>
      </w:divBdr>
    </w:div>
    <w:div w:id="1610771412">
      <w:bodyDiv w:val="1"/>
      <w:marLeft w:val="0"/>
      <w:marRight w:val="0"/>
      <w:marTop w:val="0"/>
      <w:marBottom w:val="0"/>
      <w:divBdr>
        <w:top w:val="none" w:sz="0" w:space="0" w:color="auto"/>
        <w:left w:val="none" w:sz="0" w:space="0" w:color="auto"/>
        <w:bottom w:val="none" w:sz="0" w:space="0" w:color="auto"/>
        <w:right w:val="none" w:sz="0" w:space="0" w:color="auto"/>
      </w:divBdr>
    </w:div>
    <w:div w:id="1619945573">
      <w:bodyDiv w:val="1"/>
      <w:marLeft w:val="0"/>
      <w:marRight w:val="0"/>
      <w:marTop w:val="0"/>
      <w:marBottom w:val="0"/>
      <w:divBdr>
        <w:top w:val="none" w:sz="0" w:space="0" w:color="auto"/>
        <w:left w:val="none" w:sz="0" w:space="0" w:color="auto"/>
        <w:bottom w:val="none" w:sz="0" w:space="0" w:color="auto"/>
        <w:right w:val="none" w:sz="0" w:space="0" w:color="auto"/>
      </w:divBdr>
    </w:div>
    <w:div w:id="1626618081">
      <w:bodyDiv w:val="1"/>
      <w:marLeft w:val="0"/>
      <w:marRight w:val="0"/>
      <w:marTop w:val="0"/>
      <w:marBottom w:val="0"/>
      <w:divBdr>
        <w:top w:val="none" w:sz="0" w:space="0" w:color="auto"/>
        <w:left w:val="none" w:sz="0" w:space="0" w:color="auto"/>
        <w:bottom w:val="none" w:sz="0" w:space="0" w:color="auto"/>
        <w:right w:val="none" w:sz="0" w:space="0" w:color="auto"/>
      </w:divBdr>
    </w:div>
    <w:div w:id="1636524728">
      <w:bodyDiv w:val="1"/>
      <w:marLeft w:val="0"/>
      <w:marRight w:val="0"/>
      <w:marTop w:val="0"/>
      <w:marBottom w:val="0"/>
      <w:divBdr>
        <w:top w:val="none" w:sz="0" w:space="0" w:color="auto"/>
        <w:left w:val="none" w:sz="0" w:space="0" w:color="auto"/>
        <w:bottom w:val="none" w:sz="0" w:space="0" w:color="auto"/>
        <w:right w:val="none" w:sz="0" w:space="0" w:color="auto"/>
      </w:divBdr>
    </w:div>
    <w:div w:id="1637294629">
      <w:bodyDiv w:val="1"/>
      <w:marLeft w:val="0"/>
      <w:marRight w:val="0"/>
      <w:marTop w:val="0"/>
      <w:marBottom w:val="0"/>
      <w:divBdr>
        <w:top w:val="none" w:sz="0" w:space="0" w:color="auto"/>
        <w:left w:val="none" w:sz="0" w:space="0" w:color="auto"/>
        <w:bottom w:val="none" w:sz="0" w:space="0" w:color="auto"/>
        <w:right w:val="none" w:sz="0" w:space="0" w:color="auto"/>
      </w:divBdr>
    </w:div>
    <w:div w:id="1640529239">
      <w:bodyDiv w:val="1"/>
      <w:marLeft w:val="0"/>
      <w:marRight w:val="0"/>
      <w:marTop w:val="0"/>
      <w:marBottom w:val="0"/>
      <w:divBdr>
        <w:top w:val="none" w:sz="0" w:space="0" w:color="auto"/>
        <w:left w:val="none" w:sz="0" w:space="0" w:color="auto"/>
        <w:bottom w:val="none" w:sz="0" w:space="0" w:color="auto"/>
        <w:right w:val="none" w:sz="0" w:space="0" w:color="auto"/>
      </w:divBdr>
    </w:div>
    <w:div w:id="1640648606">
      <w:bodyDiv w:val="1"/>
      <w:marLeft w:val="0"/>
      <w:marRight w:val="0"/>
      <w:marTop w:val="0"/>
      <w:marBottom w:val="0"/>
      <w:divBdr>
        <w:top w:val="none" w:sz="0" w:space="0" w:color="auto"/>
        <w:left w:val="none" w:sz="0" w:space="0" w:color="auto"/>
        <w:bottom w:val="none" w:sz="0" w:space="0" w:color="auto"/>
        <w:right w:val="none" w:sz="0" w:space="0" w:color="auto"/>
      </w:divBdr>
    </w:div>
    <w:div w:id="1645625660">
      <w:bodyDiv w:val="1"/>
      <w:marLeft w:val="0"/>
      <w:marRight w:val="0"/>
      <w:marTop w:val="0"/>
      <w:marBottom w:val="0"/>
      <w:divBdr>
        <w:top w:val="none" w:sz="0" w:space="0" w:color="auto"/>
        <w:left w:val="none" w:sz="0" w:space="0" w:color="auto"/>
        <w:bottom w:val="none" w:sz="0" w:space="0" w:color="auto"/>
        <w:right w:val="none" w:sz="0" w:space="0" w:color="auto"/>
      </w:divBdr>
      <w:divsChild>
        <w:div w:id="984433486">
          <w:marLeft w:val="360"/>
          <w:marRight w:val="0"/>
          <w:marTop w:val="280"/>
          <w:marBottom w:val="0"/>
          <w:divBdr>
            <w:top w:val="none" w:sz="0" w:space="0" w:color="auto"/>
            <w:left w:val="none" w:sz="0" w:space="0" w:color="auto"/>
            <w:bottom w:val="none" w:sz="0" w:space="0" w:color="auto"/>
            <w:right w:val="none" w:sz="0" w:space="0" w:color="auto"/>
          </w:divBdr>
        </w:div>
        <w:div w:id="1938829348">
          <w:marLeft w:val="360"/>
          <w:marRight w:val="0"/>
          <w:marTop w:val="280"/>
          <w:marBottom w:val="0"/>
          <w:divBdr>
            <w:top w:val="none" w:sz="0" w:space="0" w:color="auto"/>
            <w:left w:val="none" w:sz="0" w:space="0" w:color="auto"/>
            <w:bottom w:val="none" w:sz="0" w:space="0" w:color="auto"/>
            <w:right w:val="none" w:sz="0" w:space="0" w:color="auto"/>
          </w:divBdr>
        </w:div>
        <w:div w:id="2015842171">
          <w:marLeft w:val="360"/>
          <w:marRight w:val="0"/>
          <w:marTop w:val="280"/>
          <w:marBottom w:val="0"/>
          <w:divBdr>
            <w:top w:val="none" w:sz="0" w:space="0" w:color="auto"/>
            <w:left w:val="none" w:sz="0" w:space="0" w:color="auto"/>
            <w:bottom w:val="none" w:sz="0" w:space="0" w:color="auto"/>
            <w:right w:val="none" w:sz="0" w:space="0" w:color="auto"/>
          </w:divBdr>
        </w:div>
      </w:divsChild>
    </w:div>
    <w:div w:id="1659917390">
      <w:bodyDiv w:val="1"/>
      <w:marLeft w:val="0"/>
      <w:marRight w:val="0"/>
      <w:marTop w:val="0"/>
      <w:marBottom w:val="0"/>
      <w:divBdr>
        <w:top w:val="none" w:sz="0" w:space="0" w:color="auto"/>
        <w:left w:val="none" w:sz="0" w:space="0" w:color="auto"/>
        <w:bottom w:val="none" w:sz="0" w:space="0" w:color="auto"/>
        <w:right w:val="none" w:sz="0" w:space="0" w:color="auto"/>
      </w:divBdr>
    </w:div>
    <w:div w:id="1660114658">
      <w:bodyDiv w:val="1"/>
      <w:marLeft w:val="0"/>
      <w:marRight w:val="0"/>
      <w:marTop w:val="0"/>
      <w:marBottom w:val="0"/>
      <w:divBdr>
        <w:top w:val="none" w:sz="0" w:space="0" w:color="auto"/>
        <w:left w:val="none" w:sz="0" w:space="0" w:color="auto"/>
        <w:bottom w:val="none" w:sz="0" w:space="0" w:color="auto"/>
        <w:right w:val="none" w:sz="0" w:space="0" w:color="auto"/>
      </w:divBdr>
    </w:div>
    <w:div w:id="1668483005">
      <w:bodyDiv w:val="1"/>
      <w:marLeft w:val="0"/>
      <w:marRight w:val="0"/>
      <w:marTop w:val="0"/>
      <w:marBottom w:val="0"/>
      <w:divBdr>
        <w:top w:val="none" w:sz="0" w:space="0" w:color="auto"/>
        <w:left w:val="none" w:sz="0" w:space="0" w:color="auto"/>
        <w:bottom w:val="none" w:sz="0" w:space="0" w:color="auto"/>
        <w:right w:val="none" w:sz="0" w:space="0" w:color="auto"/>
      </w:divBdr>
      <w:divsChild>
        <w:div w:id="640311402">
          <w:marLeft w:val="288"/>
          <w:marRight w:val="0"/>
          <w:marTop w:val="86"/>
          <w:marBottom w:val="0"/>
          <w:divBdr>
            <w:top w:val="none" w:sz="0" w:space="0" w:color="auto"/>
            <w:left w:val="none" w:sz="0" w:space="0" w:color="auto"/>
            <w:bottom w:val="none" w:sz="0" w:space="0" w:color="auto"/>
            <w:right w:val="none" w:sz="0" w:space="0" w:color="auto"/>
          </w:divBdr>
        </w:div>
      </w:divsChild>
    </w:div>
    <w:div w:id="1670986542">
      <w:bodyDiv w:val="1"/>
      <w:marLeft w:val="0"/>
      <w:marRight w:val="0"/>
      <w:marTop w:val="0"/>
      <w:marBottom w:val="0"/>
      <w:divBdr>
        <w:top w:val="none" w:sz="0" w:space="0" w:color="auto"/>
        <w:left w:val="none" w:sz="0" w:space="0" w:color="auto"/>
        <w:bottom w:val="none" w:sz="0" w:space="0" w:color="auto"/>
        <w:right w:val="none" w:sz="0" w:space="0" w:color="auto"/>
      </w:divBdr>
    </w:div>
    <w:div w:id="1679893390">
      <w:bodyDiv w:val="1"/>
      <w:marLeft w:val="0"/>
      <w:marRight w:val="0"/>
      <w:marTop w:val="0"/>
      <w:marBottom w:val="0"/>
      <w:divBdr>
        <w:top w:val="none" w:sz="0" w:space="0" w:color="auto"/>
        <w:left w:val="none" w:sz="0" w:space="0" w:color="auto"/>
        <w:bottom w:val="none" w:sz="0" w:space="0" w:color="auto"/>
        <w:right w:val="none" w:sz="0" w:space="0" w:color="auto"/>
      </w:divBdr>
    </w:div>
    <w:div w:id="1681734201">
      <w:bodyDiv w:val="1"/>
      <w:marLeft w:val="0"/>
      <w:marRight w:val="0"/>
      <w:marTop w:val="0"/>
      <w:marBottom w:val="0"/>
      <w:divBdr>
        <w:top w:val="none" w:sz="0" w:space="0" w:color="auto"/>
        <w:left w:val="none" w:sz="0" w:space="0" w:color="auto"/>
        <w:bottom w:val="none" w:sz="0" w:space="0" w:color="auto"/>
        <w:right w:val="none" w:sz="0" w:space="0" w:color="auto"/>
      </w:divBdr>
    </w:div>
    <w:div w:id="1683512449">
      <w:bodyDiv w:val="1"/>
      <w:marLeft w:val="0"/>
      <w:marRight w:val="0"/>
      <w:marTop w:val="0"/>
      <w:marBottom w:val="0"/>
      <w:divBdr>
        <w:top w:val="none" w:sz="0" w:space="0" w:color="auto"/>
        <w:left w:val="none" w:sz="0" w:space="0" w:color="auto"/>
        <w:bottom w:val="none" w:sz="0" w:space="0" w:color="auto"/>
        <w:right w:val="none" w:sz="0" w:space="0" w:color="auto"/>
      </w:divBdr>
    </w:div>
    <w:div w:id="1683706363">
      <w:bodyDiv w:val="1"/>
      <w:marLeft w:val="0"/>
      <w:marRight w:val="0"/>
      <w:marTop w:val="0"/>
      <w:marBottom w:val="0"/>
      <w:divBdr>
        <w:top w:val="none" w:sz="0" w:space="0" w:color="auto"/>
        <w:left w:val="none" w:sz="0" w:space="0" w:color="auto"/>
        <w:bottom w:val="none" w:sz="0" w:space="0" w:color="auto"/>
        <w:right w:val="none" w:sz="0" w:space="0" w:color="auto"/>
      </w:divBdr>
    </w:div>
    <w:div w:id="1685593711">
      <w:bodyDiv w:val="1"/>
      <w:marLeft w:val="0"/>
      <w:marRight w:val="0"/>
      <w:marTop w:val="0"/>
      <w:marBottom w:val="0"/>
      <w:divBdr>
        <w:top w:val="none" w:sz="0" w:space="0" w:color="auto"/>
        <w:left w:val="none" w:sz="0" w:space="0" w:color="auto"/>
        <w:bottom w:val="none" w:sz="0" w:space="0" w:color="auto"/>
        <w:right w:val="none" w:sz="0" w:space="0" w:color="auto"/>
      </w:divBdr>
    </w:div>
    <w:div w:id="1688364692">
      <w:bodyDiv w:val="1"/>
      <w:marLeft w:val="0"/>
      <w:marRight w:val="0"/>
      <w:marTop w:val="0"/>
      <w:marBottom w:val="0"/>
      <w:divBdr>
        <w:top w:val="none" w:sz="0" w:space="0" w:color="auto"/>
        <w:left w:val="none" w:sz="0" w:space="0" w:color="auto"/>
        <w:bottom w:val="none" w:sz="0" w:space="0" w:color="auto"/>
        <w:right w:val="none" w:sz="0" w:space="0" w:color="auto"/>
      </w:divBdr>
    </w:div>
    <w:div w:id="1690527754">
      <w:bodyDiv w:val="1"/>
      <w:marLeft w:val="0"/>
      <w:marRight w:val="0"/>
      <w:marTop w:val="0"/>
      <w:marBottom w:val="0"/>
      <w:divBdr>
        <w:top w:val="none" w:sz="0" w:space="0" w:color="auto"/>
        <w:left w:val="none" w:sz="0" w:space="0" w:color="auto"/>
        <w:bottom w:val="none" w:sz="0" w:space="0" w:color="auto"/>
        <w:right w:val="none" w:sz="0" w:space="0" w:color="auto"/>
      </w:divBdr>
    </w:div>
    <w:div w:id="1690791574">
      <w:bodyDiv w:val="1"/>
      <w:marLeft w:val="0"/>
      <w:marRight w:val="0"/>
      <w:marTop w:val="0"/>
      <w:marBottom w:val="0"/>
      <w:divBdr>
        <w:top w:val="none" w:sz="0" w:space="0" w:color="auto"/>
        <w:left w:val="none" w:sz="0" w:space="0" w:color="auto"/>
        <w:bottom w:val="none" w:sz="0" w:space="0" w:color="auto"/>
        <w:right w:val="none" w:sz="0" w:space="0" w:color="auto"/>
      </w:divBdr>
    </w:div>
    <w:div w:id="1691838537">
      <w:bodyDiv w:val="1"/>
      <w:marLeft w:val="0"/>
      <w:marRight w:val="0"/>
      <w:marTop w:val="0"/>
      <w:marBottom w:val="0"/>
      <w:divBdr>
        <w:top w:val="none" w:sz="0" w:space="0" w:color="auto"/>
        <w:left w:val="none" w:sz="0" w:space="0" w:color="auto"/>
        <w:bottom w:val="none" w:sz="0" w:space="0" w:color="auto"/>
        <w:right w:val="none" w:sz="0" w:space="0" w:color="auto"/>
      </w:divBdr>
    </w:div>
    <w:div w:id="1712337442">
      <w:bodyDiv w:val="1"/>
      <w:marLeft w:val="0"/>
      <w:marRight w:val="0"/>
      <w:marTop w:val="0"/>
      <w:marBottom w:val="0"/>
      <w:divBdr>
        <w:top w:val="none" w:sz="0" w:space="0" w:color="auto"/>
        <w:left w:val="none" w:sz="0" w:space="0" w:color="auto"/>
        <w:bottom w:val="none" w:sz="0" w:space="0" w:color="auto"/>
        <w:right w:val="none" w:sz="0" w:space="0" w:color="auto"/>
      </w:divBdr>
      <w:divsChild>
        <w:div w:id="533158292">
          <w:marLeft w:val="1080"/>
          <w:marRight w:val="0"/>
          <w:marTop w:val="50"/>
          <w:marBottom w:val="50"/>
          <w:divBdr>
            <w:top w:val="none" w:sz="0" w:space="0" w:color="auto"/>
            <w:left w:val="none" w:sz="0" w:space="0" w:color="auto"/>
            <w:bottom w:val="none" w:sz="0" w:space="0" w:color="auto"/>
            <w:right w:val="none" w:sz="0" w:space="0" w:color="auto"/>
          </w:divBdr>
        </w:div>
        <w:div w:id="571357167">
          <w:marLeft w:val="1800"/>
          <w:marRight w:val="0"/>
          <w:marTop w:val="50"/>
          <w:marBottom w:val="50"/>
          <w:divBdr>
            <w:top w:val="none" w:sz="0" w:space="0" w:color="auto"/>
            <w:left w:val="none" w:sz="0" w:space="0" w:color="auto"/>
            <w:bottom w:val="none" w:sz="0" w:space="0" w:color="auto"/>
            <w:right w:val="none" w:sz="0" w:space="0" w:color="auto"/>
          </w:divBdr>
        </w:div>
        <w:div w:id="715661961">
          <w:marLeft w:val="1080"/>
          <w:marRight w:val="0"/>
          <w:marTop w:val="50"/>
          <w:marBottom w:val="50"/>
          <w:divBdr>
            <w:top w:val="none" w:sz="0" w:space="0" w:color="auto"/>
            <w:left w:val="none" w:sz="0" w:space="0" w:color="auto"/>
            <w:bottom w:val="none" w:sz="0" w:space="0" w:color="auto"/>
            <w:right w:val="none" w:sz="0" w:space="0" w:color="auto"/>
          </w:divBdr>
        </w:div>
        <w:div w:id="782263269">
          <w:marLeft w:val="720"/>
          <w:marRight w:val="0"/>
          <w:marTop w:val="240"/>
          <w:marBottom w:val="0"/>
          <w:divBdr>
            <w:top w:val="none" w:sz="0" w:space="0" w:color="auto"/>
            <w:left w:val="none" w:sz="0" w:space="0" w:color="auto"/>
            <w:bottom w:val="none" w:sz="0" w:space="0" w:color="auto"/>
            <w:right w:val="none" w:sz="0" w:space="0" w:color="auto"/>
          </w:divBdr>
        </w:div>
        <w:div w:id="1091006253">
          <w:marLeft w:val="720"/>
          <w:marRight w:val="0"/>
          <w:marTop w:val="240"/>
          <w:marBottom w:val="0"/>
          <w:divBdr>
            <w:top w:val="none" w:sz="0" w:space="0" w:color="auto"/>
            <w:left w:val="none" w:sz="0" w:space="0" w:color="auto"/>
            <w:bottom w:val="none" w:sz="0" w:space="0" w:color="auto"/>
            <w:right w:val="none" w:sz="0" w:space="0" w:color="auto"/>
          </w:divBdr>
        </w:div>
        <w:div w:id="1718426973">
          <w:marLeft w:val="1080"/>
          <w:marRight w:val="0"/>
          <w:marTop w:val="50"/>
          <w:marBottom w:val="50"/>
          <w:divBdr>
            <w:top w:val="none" w:sz="0" w:space="0" w:color="auto"/>
            <w:left w:val="none" w:sz="0" w:space="0" w:color="auto"/>
            <w:bottom w:val="none" w:sz="0" w:space="0" w:color="auto"/>
            <w:right w:val="none" w:sz="0" w:space="0" w:color="auto"/>
          </w:divBdr>
        </w:div>
        <w:div w:id="1738167873">
          <w:marLeft w:val="1080"/>
          <w:marRight w:val="0"/>
          <w:marTop w:val="50"/>
          <w:marBottom w:val="50"/>
          <w:divBdr>
            <w:top w:val="none" w:sz="0" w:space="0" w:color="auto"/>
            <w:left w:val="none" w:sz="0" w:space="0" w:color="auto"/>
            <w:bottom w:val="none" w:sz="0" w:space="0" w:color="auto"/>
            <w:right w:val="none" w:sz="0" w:space="0" w:color="auto"/>
          </w:divBdr>
        </w:div>
        <w:div w:id="1879507512">
          <w:marLeft w:val="1080"/>
          <w:marRight w:val="0"/>
          <w:marTop w:val="50"/>
          <w:marBottom w:val="50"/>
          <w:divBdr>
            <w:top w:val="none" w:sz="0" w:space="0" w:color="auto"/>
            <w:left w:val="none" w:sz="0" w:space="0" w:color="auto"/>
            <w:bottom w:val="none" w:sz="0" w:space="0" w:color="auto"/>
            <w:right w:val="none" w:sz="0" w:space="0" w:color="auto"/>
          </w:divBdr>
        </w:div>
        <w:div w:id="1899974743">
          <w:marLeft w:val="1080"/>
          <w:marRight w:val="0"/>
          <w:marTop w:val="50"/>
          <w:marBottom w:val="50"/>
          <w:divBdr>
            <w:top w:val="none" w:sz="0" w:space="0" w:color="auto"/>
            <w:left w:val="none" w:sz="0" w:space="0" w:color="auto"/>
            <w:bottom w:val="none" w:sz="0" w:space="0" w:color="auto"/>
            <w:right w:val="none" w:sz="0" w:space="0" w:color="auto"/>
          </w:divBdr>
        </w:div>
      </w:divsChild>
    </w:div>
    <w:div w:id="1717968105">
      <w:bodyDiv w:val="1"/>
      <w:marLeft w:val="0"/>
      <w:marRight w:val="0"/>
      <w:marTop w:val="0"/>
      <w:marBottom w:val="0"/>
      <w:divBdr>
        <w:top w:val="none" w:sz="0" w:space="0" w:color="auto"/>
        <w:left w:val="none" w:sz="0" w:space="0" w:color="auto"/>
        <w:bottom w:val="none" w:sz="0" w:space="0" w:color="auto"/>
        <w:right w:val="none" w:sz="0" w:space="0" w:color="auto"/>
      </w:divBdr>
    </w:div>
    <w:div w:id="1726831601">
      <w:bodyDiv w:val="1"/>
      <w:marLeft w:val="0"/>
      <w:marRight w:val="0"/>
      <w:marTop w:val="0"/>
      <w:marBottom w:val="0"/>
      <w:divBdr>
        <w:top w:val="none" w:sz="0" w:space="0" w:color="auto"/>
        <w:left w:val="none" w:sz="0" w:space="0" w:color="auto"/>
        <w:bottom w:val="none" w:sz="0" w:space="0" w:color="auto"/>
        <w:right w:val="none" w:sz="0" w:space="0" w:color="auto"/>
      </w:divBdr>
      <w:divsChild>
        <w:div w:id="437218217">
          <w:marLeft w:val="720"/>
          <w:marRight w:val="0"/>
          <w:marTop w:val="82"/>
          <w:marBottom w:val="0"/>
          <w:divBdr>
            <w:top w:val="none" w:sz="0" w:space="0" w:color="auto"/>
            <w:left w:val="none" w:sz="0" w:space="0" w:color="auto"/>
            <w:bottom w:val="none" w:sz="0" w:space="0" w:color="auto"/>
            <w:right w:val="none" w:sz="0" w:space="0" w:color="auto"/>
          </w:divBdr>
        </w:div>
        <w:div w:id="451632290">
          <w:marLeft w:val="720"/>
          <w:marRight w:val="0"/>
          <w:marTop w:val="82"/>
          <w:marBottom w:val="0"/>
          <w:divBdr>
            <w:top w:val="none" w:sz="0" w:space="0" w:color="auto"/>
            <w:left w:val="none" w:sz="0" w:space="0" w:color="auto"/>
            <w:bottom w:val="none" w:sz="0" w:space="0" w:color="auto"/>
            <w:right w:val="none" w:sz="0" w:space="0" w:color="auto"/>
          </w:divBdr>
        </w:div>
        <w:div w:id="459886255">
          <w:marLeft w:val="288"/>
          <w:marRight w:val="0"/>
          <w:marTop w:val="96"/>
          <w:marBottom w:val="0"/>
          <w:divBdr>
            <w:top w:val="none" w:sz="0" w:space="0" w:color="auto"/>
            <w:left w:val="none" w:sz="0" w:space="0" w:color="auto"/>
            <w:bottom w:val="none" w:sz="0" w:space="0" w:color="auto"/>
            <w:right w:val="none" w:sz="0" w:space="0" w:color="auto"/>
          </w:divBdr>
        </w:div>
        <w:div w:id="515845393">
          <w:marLeft w:val="288"/>
          <w:marRight w:val="0"/>
          <w:marTop w:val="96"/>
          <w:marBottom w:val="0"/>
          <w:divBdr>
            <w:top w:val="none" w:sz="0" w:space="0" w:color="auto"/>
            <w:left w:val="none" w:sz="0" w:space="0" w:color="auto"/>
            <w:bottom w:val="none" w:sz="0" w:space="0" w:color="auto"/>
            <w:right w:val="none" w:sz="0" w:space="0" w:color="auto"/>
          </w:divBdr>
        </w:div>
        <w:div w:id="832457042">
          <w:marLeft w:val="720"/>
          <w:marRight w:val="0"/>
          <w:marTop w:val="82"/>
          <w:marBottom w:val="0"/>
          <w:divBdr>
            <w:top w:val="none" w:sz="0" w:space="0" w:color="auto"/>
            <w:left w:val="none" w:sz="0" w:space="0" w:color="auto"/>
            <w:bottom w:val="none" w:sz="0" w:space="0" w:color="auto"/>
            <w:right w:val="none" w:sz="0" w:space="0" w:color="auto"/>
          </w:divBdr>
        </w:div>
        <w:div w:id="1391229431">
          <w:marLeft w:val="1152"/>
          <w:marRight w:val="0"/>
          <w:marTop w:val="82"/>
          <w:marBottom w:val="0"/>
          <w:divBdr>
            <w:top w:val="none" w:sz="0" w:space="0" w:color="auto"/>
            <w:left w:val="none" w:sz="0" w:space="0" w:color="auto"/>
            <w:bottom w:val="none" w:sz="0" w:space="0" w:color="auto"/>
            <w:right w:val="none" w:sz="0" w:space="0" w:color="auto"/>
          </w:divBdr>
        </w:div>
        <w:div w:id="1432242896">
          <w:marLeft w:val="1152"/>
          <w:marRight w:val="0"/>
          <w:marTop w:val="82"/>
          <w:marBottom w:val="0"/>
          <w:divBdr>
            <w:top w:val="none" w:sz="0" w:space="0" w:color="auto"/>
            <w:left w:val="none" w:sz="0" w:space="0" w:color="auto"/>
            <w:bottom w:val="none" w:sz="0" w:space="0" w:color="auto"/>
            <w:right w:val="none" w:sz="0" w:space="0" w:color="auto"/>
          </w:divBdr>
        </w:div>
        <w:div w:id="1478302814">
          <w:marLeft w:val="288"/>
          <w:marRight w:val="0"/>
          <w:marTop w:val="96"/>
          <w:marBottom w:val="0"/>
          <w:divBdr>
            <w:top w:val="none" w:sz="0" w:space="0" w:color="auto"/>
            <w:left w:val="none" w:sz="0" w:space="0" w:color="auto"/>
            <w:bottom w:val="none" w:sz="0" w:space="0" w:color="auto"/>
            <w:right w:val="none" w:sz="0" w:space="0" w:color="auto"/>
          </w:divBdr>
        </w:div>
        <w:div w:id="1661883827">
          <w:marLeft w:val="720"/>
          <w:marRight w:val="0"/>
          <w:marTop w:val="82"/>
          <w:marBottom w:val="0"/>
          <w:divBdr>
            <w:top w:val="none" w:sz="0" w:space="0" w:color="auto"/>
            <w:left w:val="none" w:sz="0" w:space="0" w:color="auto"/>
            <w:bottom w:val="none" w:sz="0" w:space="0" w:color="auto"/>
            <w:right w:val="none" w:sz="0" w:space="0" w:color="auto"/>
          </w:divBdr>
        </w:div>
        <w:div w:id="1679037934">
          <w:marLeft w:val="1152"/>
          <w:marRight w:val="0"/>
          <w:marTop w:val="82"/>
          <w:marBottom w:val="0"/>
          <w:divBdr>
            <w:top w:val="none" w:sz="0" w:space="0" w:color="auto"/>
            <w:left w:val="none" w:sz="0" w:space="0" w:color="auto"/>
            <w:bottom w:val="none" w:sz="0" w:space="0" w:color="auto"/>
            <w:right w:val="none" w:sz="0" w:space="0" w:color="auto"/>
          </w:divBdr>
        </w:div>
        <w:div w:id="1727797072">
          <w:marLeft w:val="288"/>
          <w:marRight w:val="0"/>
          <w:marTop w:val="96"/>
          <w:marBottom w:val="0"/>
          <w:divBdr>
            <w:top w:val="none" w:sz="0" w:space="0" w:color="auto"/>
            <w:left w:val="none" w:sz="0" w:space="0" w:color="auto"/>
            <w:bottom w:val="none" w:sz="0" w:space="0" w:color="auto"/>
            <w:right w:val="none" w:sz="0" w:space="0" w:color="auto"/>
          </w:divBdr>
        </w:div>
        <w:div w:id="2038044808">
          <w:marLeft w:val="1152"/>
          <w:marRight w:val="0"/>
          <w:marTop w:val="82"/>
          <w:marBottom w:val="0"/>
          <w:divBdr>
            <w:top w:val="none" w:sz="0" w:space="0" w:color="auto"/>
            <w:left w:val="none" w:sz="0" w:space="0" w:color="auto"/>
            <w:bottom w:val="none" w:sz="0" w:space="0" w:color="auto"/>
            <w:right w:val="none" w:sz="0" w:space="0" w:color="auto"/>
          </w:divBdr>
        </w:div>
        <w:div w:id="2131435938">
          <w:marLeft w:val="720"/>
          <w:marRight w:val="0"/>
          <w:marTop w:val="82"/>
          <w:marBottom w:val="0"/>
          <w:divBdr>
            <w:top w:val="none" w:sz="0" w:space="0" w:color="auto"/>
            <w:left w:val="none" w:sz="0" w:space="0" w:color="auto"/>
            <w:bottom w:val="none" w:sz="0" w:space="0" w:color="auto"/>
            <w:right w:val="none" w:sz="0" w:space="0" w:color="auto"/>
          </w:divBdr>
        </w:div>
      </w:divsChild>
    </w:div>
    <w:div w:id="1727531382">
      <w:bodyDiv w:val="1"/>
      <w:marLeft w:val="0"/>
      <w:marRight w:val="0"/>
      <w:marTop w:val="0"/>
      <w:marBottom w:val="0"/>
      <w:divBdr>
        <w:top w:val="none" w:sz="0" w:space="0" w:color="auto"/>
        <w:left w:val="none" w:sz="0" w:space="0" w:color="auto"/>
        <w:bottom w:val="none" w:sz="0" w:space="0" w:color="auto"/>
        <w:right w:val="none" w:sz="0" w:space="0" w:color="auto"/>
      </w:divBdr>
      <w:divsChild>
        <w:div w:id="190262586">
          <w:marLeft w:val="288"/>
          <w:marRight w:val="0"/>
          <w:marTop w:val="115"/>
          <w:marBottom w:val="0"/>
          <w:divBdr>
            <w:top w:val="none" w:sz="0" w:space="0" w:color="auto"/>
            <w:left w:val="none" w:sz="0" w:space="0" w:color="auto"/>
            <w:bottom w:val="none" w:sz="0" w:space="0" w:color="auto"/>
            <w:right w:val="none" w:sz="0" w:space="0" w:color="auto"/>
          </w:divBdr>
        </w:div>
        <w:div w:id="466433873">
          <w:marLeft w:val="288"/>
          <w:marRight w:val="0"/>
          <w:marTop w:val="115"/>
          <w:marBottom w:val="0"/>
          <w:divBdr>
            <w:top w:val="none" w:sz="0" w:space="0" w:color="auto"/>
            <w:left w:val="none" w:sz="0" w:space="0" w:color="auto"/>
            <w:bottom w:val="none" w:sz="0" w:space="0" w:color="auto"/>
            <w:right w:val="none" w:sz="0" w:space="0" w:color="auto"/>
          </w:divBdr>
        </w:div>
        <w:div w:id="538663910">
          <w:marLeft w:val="288"/>
          <w:marRight w:val="0"/>
          <w:marTop w:val="115"/>
          <w:marBottom w:val="0"/>
          <w:divBdr>
            <w:top w:val="none" w:sz="0" w:space="0" w:color="auto"/>
            <w:left w:val="none" w:sz="0" w:space="0" w:color="auto"/>
            <w:bottom w:val="none" w:sz="0" w:space="0" w:color="auto"/>
            <w:right w:val="none" w:sz="0" w:space="0" w:color="auto"/>
          </w:divBdr>
        </w:div>
        <w:div w:id="1040865297">
          <w:marLeft w:val="288"/>
          <w:marRight w:val="0"/>
          <w:marTop w:val="115"/>
          <w:marBottom w:val="0"/>
          <w:divBdr>
            <w:top w:val="none" w:sz="0" w:space="0" w:color="auto"/>
            <w:left w:val="none" w:sz="0" w:space="0" w:color="auto"/>
            <w:bottom w:val="none" w:sz="0" w:space="0" w:color="auto"/>
            <w:right w:val="none" w:sz="0" w:space="0" w:color="auto"/>
          </w:divBdr>
        </w:div>
        <w:div w:id="1178546808">
          <w:marLeft w:val="288"/>
          <w:marRight w:val="0"/>
          <w:marTop w:val="115"/>
          <w:marBottom w:val="0"/>
          <w:divBdr>
            <w:top w:val="none" w:sz="0" w:space="0" w:color="auto"/>
            <w:left w:val="none" w:sz="0" w:space="0" w:color="auto"/>
            <w:bottom w:val="none" w:sz="0" w:space="0" w:color="auto"/>
            <w:right w:val="none" w:sz="0" w:space="0" w:color="auto"/>
          </w:divBdr>
        </w:div>
        <w:div w:id="1704591770">
          <w:marLeft w:val="288"/>
          <w:marRight w:val="0"/>
          <w:marTop w:val="115"/>
          <w:marBottom w:val="0"/>
          <w:divBdr>
            <w:top w:val="none" w:sz="0" w:space="0" w:color="auto"/>
            <w:left w:val="none" w:sz="0" w:space="0" w:color="auto"/>
            <w:bottom w:val="none" w:sz="0" w:space="0" w:color="auto"/>
            <w:right w:val="none" w:sz="0" w:space="0" w:color="auto"/>
          </w:divBdr>
        </w:div>
      </w:divsChild>
    </w:div>
    <w:div w:id="1731734041">
      <w:bodyDiv w:val="1"/>
      <w:marLeft w:val="0"/>
      <w:marRight w:val="0"/>
      <w:marTop w:val="0"/>
      <w:marBottom w:val="0"/>
      <w:divBdr>
        <w:top w:val="none" w:sz="0" w:space="0" w:color="auto"/>
        <w:left w:val="none" w:sz="0" w:space="0" w:color="auto"/>
        <w:bottom w:val="none" w:sz="0" w:space="0" w:color="auto"/>
        <w:right w:val="none" w:sz="0" w:space="0" w:color="auto"/>
      </w:divBdr>
      <w:divsChild>
        <w:div w:id="237447779">
          <w:marLeft w:val="547"/>
          <w:marRight w:val="0"/>
          <w:marTop w:val="0"/>
          <w:marBottom w:val="0"/>
          <w:divBdr>
            <w:top w:val="none" w:sz="0" w:space="0" w:color="auto"/>
            <w:left w:val="none" w:sz="0" w:space="0" w:color="auto"/>
            <w:bottom w:val="none" w:sz="0" w:space="0" w:color="auto"/>
            <w:right w:val="none" w:sz="0" w:space="0" w:color="auto"/>
          </w:divBdr>
        </w:div>
        <w:div w:id="374037924">
          <w:marLeft w:val="547"/>
          <w:marRight w:val="0"/>
          <w:marTop w:val="0"/>
          <w:marBottom w:val="0"/>
          <w:divBdr>
            <w:top w:val="none" w:sz="0" w:space="0" w:color="auto"/>
            <w:left w:val="none" w:sz="0" w:space="0" w:color="auto"/>
            <w:bottom w:val="none" w:sz="0" w:space="0" w:color="auto"/>
            <w:right w:val="none" w:sz="0" w:space="0" w:color="auto"/>
          </w:divBdr>
        </w:div>
        <w:div w:id="958685720">
          <w:marLeft w:val="547"/>
          <w:marRight w:val="0"/>
          <w:marTop w:val="0"/>
          <w:marBottom w:val="0"/>
          <w:divBdr>
            <w:top w:val="none" w:sz="0" w:space="0" w:color="auto"/>
            <w:left w:val="none" w:sz="0" w:space="0" w:color="auto"/>
            <w:bottom w:val="none" w:sz="0" w:space="0" w:color="auto"/>
            <w:right w:val="none" w:sz="0" w:space="0" w:color="auto"/>
          </w:divBdr>
        </w:div>
      </w:divsChild>
    </w:div>
    <w:div w:id="1734770485">
      <w:bodyDiv w:val="1"/>
      <w:marLeft w:val="0"/>
      <w:marRight w:val="0"/>
      <w:marTop w:val="0"/>
      <w:marBottom w:val="0"/>
      <w:divBdr>
        <w:top w:val="none" w:sz="0" w:space="0" w:color="auto"/>
        <w:left w:val="none" w:sz="0" w:space="0" w:color="auto"/>
        <w:bottom w:val="none" w:sz="0" w:space="0" w:color="auto"/>
        <w:right w:val="none" w:sz="0" w:space="0" w:color="auto"/>
      </w:divBdr>
    </w:div>
    <w:div w:id="1734818420">
      <w:bodyDiv w:val="1"/>
      <w:marLeft w:val="0"/>
      <w:marRight w:val="0"/>
      <w:marTop w:val="0"/>
      <w:marBottom w:val="0"/>
      <w:divBdr>
        <w:top w:val="none" w:sz="0" w:space="0" w:color="auto"/>
        <w:left w:val="none" w:sz="0" w:space="0" w:color="auto"/>
        <w:bottom w:val="none" w:sz="0" w:space="0" w:color="auto"/>
        <w:right w:val="none" w:sz="0" w:space="0" w:color="auto"/>
      </w:divBdr>
    </w:div>
    <w:div w:id="1736202312">
      <w:bodyDiv w:val="1"/>
      <w:marLeft w:val="0"/>
      <w:marRight w:val="0"/>
      <w:marTop w:val="0"/>
      <w:marBottom w:val="0"/>
      <w:divBdr>
        <w:top w:val="none" w:sz="0" w:space="0" w:color="auto"/>
        <w:left w:val="none" w:sz="0" w:space="0" w:color="auto"/>
        <w:bottom w:val="none" w:sz="0" w:space="0" w:color="auto"/>
        <w:right w:val="none" w:sz="0" w:space="0" w:color="auto"/>
      </w:divBdr>
    </w:div>
    <w:div w:id="1736734651">
      <w:bodyDiv w:val="1"/>
      <w:marLeft w:val="0"/>
      <w:marRight w:val="0"/>
      <w:marTop w:val="0"/>
      <w:marBottom w:val="0"/>
      <w:divBdr>
        <w:top w:val="none" w:sz="0" w:space="0" w:color="auto"/>
        <w:left w:val="none" w:sz="0" w:space="0" w:color="auto"/>
        <w:bottom w:val="none" w:sz="0" w:space="0" w:color="auto"/>
        <w:right w:val="none" w:sz="0" w:space="0" w:color="auto"/>
      </w:divBdr>
    </w:div>
    <w:div w:id="1746103890">
      <w:bodyDiv w:val="1"/>
      <w:marLeft w:val="0"/>
      <w:marRight w:val="0"/>
      <w:marTop w:val="0"/>
      <w:marBottom w:val="0"/>
      <w:divBdr>
        <w:top w:val="none" w:sz="0" w:space="0" w:color="auto"/>
        <w:left w:val="none" w:sz="0" w:space="0" w:color="auto"/>
        <w:bottom w:val="none" w:sz="0" w:space="0" w:color="auto"/>
        <w:right w:val="none" w:sz="0" w:space="0" w:color="auto"/>
      </w:divBdr>
      <w:divsChild>
        <w:div w:id="496267714">
          <w:marLeft w:val="288"/>
          <w:marRight w:val="0"/>
          <w:marTop w:val="115"/>
          <w:marBottom w:val="0"/>
          <w:divBdr>
            <w:top w:val="none" w:sz="0" w:space="0" w:color="auto"/>
            <w:left w:val="none" w:sz="0" w:space="0" w:color="auto"/>
            <w:bottom w:val="none" w:sz="0" w:space="0" w:color="auto"/>
            <w:right w:val="none" w:sz="0" w:space="0" w:color="auto"/>
          </w:divBdr>
        </w:div>
        <w:div w:id="542718540">
          <w:marLeft w:val="288"/>
          <w:marRight w:val="0"/>
          <w:marTop w:val="115"/>
          <w:marBottom w:val="0"/>
          <w:divBdr>
            <w:top w:val="none" w:sz="0" w:space="0" w:color="auto"/>
            <w:left w:val="none" w:sz="0" w:space="0" w:color="auto"/>
            <w:bottom w:val="none" w:sz="0" w:space="0" w:color="auto"/>
            <w:right w:val="none" w:sz="0" w:space="0" w:color="auto"/>
          </w:divBdr>
        </w:div>
        <w:div w:id="796415185">
          <w:marLeft w:val="288"/>
          <w:marRight w:val="0"/>
          <w:marTop w:val="115"/>
          <w:marBottom w:val="0"/>
          <w:divBdr>
            <w:top w:val="none" w:sz="0" w:space="0" w:color="auto"/>
            <w:left w:val="none" w:sz="0" w:space="0" w:color="auto"/>
            <w:bottom w:val="none" w:sz="0" w:space="0" w:color="auto"/>
            <w:right w:val="none" w:sz="0" w:space="0" w:color="auto"/>
          </w:divBdr>
        </w:div>
        <w:div w:id="839587446">
          <w:marLeft w:val="288"/>
          <w:marRight w:val="0"/>
          <w:marTop w:val="115"/>
          <w:marBottom w:val="0"/>
          <w:divBdr>
            <w:top w:val="none" w:sz="0" w:space="0" w:color="auto"/>
            <w:left w:val="none" w:sz="0" w:space="0" w:color="auto"/>
            <w:bottom w:val="none" w:sz="0" w:space="0" w:color="auto"/>
            <w:right w:val="none" w:sz="0" w:space="0" w:color="auto"/>
          </w:divBdr>
        </w:div>
        <w:div w:id="1219242632">
          <w:marLeft w:val="288"/>
          <w:marRight w:val="0"/>
          <w:marTop w:val="115"/>
          <w:marBottom w:val="0"/>
          <w:divBdr>
            <w:top w:val="none" w:sz="0" w:space="0" w:color="auto"/>
            <w:left w:val="none" w:sz="0" w:space="0" w:color="auto"/>
            <w:bottom w:val="none" w:sz="0" w:space="0" w:color="auto"/>
            <w:right w:val="none" w:sz="0" w:space="0" w:color="auto"/>
          </w:divBdr>
        </w:div>
        <w:div w:id="1578982066">
          <w:marLeft w:val="288"/>
          <w:marRight w:val="0"/>
          <w:marTop w:val="115"/>
          <w:marBottom w:val="0"/>
          <w:divBdr>
            <w:top w:val="none" w:sz="0" w:space="0" w:color="auto"/>
            <w:left w:val="none" w:sz="0" w:space="0" w:color="auto"/>
            <w:bottom w:val="none" w:sz="0" w:space="0" w:color="auto"/>
            <w:right w:val="none" w:sz="0" w:space="0" w:color="auto"/>
          </w:divBdr>
        </w:div>
      </w:divsChild>
    </w:div>
    <w:div w:id="1749615871">
      <w:bodyDiv w:val="1"/>
      <w:marLeft w:val="0"/>
      <w:marRight w:val="0"/>
      <w:marTop w:val="0"/>
      <w:marBottom w:val="0"/>
      <w:divBdr>
        <w:top w:val="none" w:sz="0" w:space="0" w:color="auto"/>
        <w:left w:val="none" w:sz="0" w:space="0" w:color="auto"/>
        <w:bottom w:val="none" w:sz="0" w:space="0" w:color="auto"/>
        <w:right w:val="none" w:sz="0" w:space="0" w:color="auto"/>
      </w:divBdr>
    </w:div>
    <w:div w:id="1762675507">
      <w:bodyDiv w:val="1"/>
      <w:marLeft w:val="0"/>
      <w:marRight w:val="0"/>
      <w:marTop w:val="0"/>
      <w:marBottom w:val="0"/>
      <w:divBdr>
        <w:top w:val="none" w:sz="0" w:space="0" w:color="auto"/>
        <w:left w:val="none" w:sz="0" w:space="0" w:color="auto"/>
        <w:bottom w:val="none" w:sz="0" w:space="0" w:color="auto"/>
        <w:right w:val="none" w:sz="0" w:space="0" w:color="auto"/>
      </w:divBdr>
    </w:div>
    <w:div w:id="1764915014">
      <w:bodyDiv w:val="1"/>
      <w:marLeft w:val="0"/>
      <w:marRight w:val="0"/>
      <w:marTop w:val="0"/>
      <w:marBottom w:val="0"/>
      <w:divBdr>
        <w:top w:val="none" w:sz="0" w:space="0" w:color="auto"/>
        <w:left w:val="none" w:sz="0" w:space="0" w:color="auto"/>
        <w:bottom w:val="none" w:sz="0" w:space="0" w:color="auto"/>
        <w:right w:val="none" w:sz="0" w:space="0" w:color="auto"/>
      </w:divBdr>
    </w:div>
    <w:div w:id="1770201003">
      <w:bodyDiv w:val="1"/>
      <w:marLeft w:val="0"/>
      <w:marRight w:val="0"/>
      <w:marTop w:val="0"/>
      <w:marBottom w:val="0"/>
      <w:divBdr>
        <w:top w:val="none" w:sz="0" w:space="0" w:color="auto"/>
        <w:left w:val="none" w:sz="0" w:space="0" w:color="auto"/>
        <w:bottom w:val="none" w:sz="0" w:space="0" w:color="auto"/>
        <w:right w:val="none" w:sz="0" w:space="0" w:color="auto"/>
      </w:divBdr>
    </w:div>
    <w:div w:id="1779569308">
      <w:bodyDiv w:val="1"/>
      <w:marLeft w:val="0"/>
      <w:marRight w:val="0"/>
      <w:marTop w:val="0"/>
      <w:marBottom w:val="0"/>
      <w:divBdr>
        <w:top w:val="none" w:sz="0" w:space="0" w:color="auto"/>
        <w:left w:val="none" w:sz="0" w:space="0" w:color="auto"/>
        <w:bottom w:val="none" w:sz="0" w:space="0" w:color="auto"/>
        <w:right w:val="none" w:sz="0" w:space="0" w:color="auto"/>
      </w:divBdr>
      <w:divsChild>
        <w:div w:id="31460818">
          <w:marLeft w:val="720"/>
          <w:marRight w:val="0"/>
          <w:marTop w:val="240"/>
          <w:marBottom w:val="0"/>
          <w:divBdr>
            <w:top w:val="none" w:sz="0" w:space="0" w:color="auto"/>
            <w:left w:val="none" w:sz="0" w:space="0" w:color="auto"/>
            <w:bottom w:val="none" w:sz="0" w:space="0" w:color="auto"/>
            <w:right w:val="none" w:sz="0" w:space="0" w:color="auto"/>
          </w:divBdr>
        </w:div>
        <w:div w:id="734862041">
          <w:marLeft w:val="1080"/>
          <w:marRight w:val="0"/>
          <w:marTop w:val="50"/>
          <w:marBottom w:val="50"/>
          <w:divBdr>
            <w:top w:val="none" w:sz="0" w:space="0" w:color="auto"/>
            <w:left w:val="none" w:sz="0" w:space="0" w:color="auto"/>
            <w:bottom w:val="none" w:sz="0" w:space="0" w:color="auto"/>
            <w:right w:val="none" w:sz="0" w:space="0" w:color="auto"/>
          </w:divBdr>
        </w:div>
        <w:div w:id="798036941">
          <w:marLeft w:val="1080"/>
          <w:marRight w:val="0"/>
          <w:marTop w:val="50"/>
          <w:marBottom w:val="50"/>
          <w:divBdr>
            <w:top w:val="none" w:sz="0" w:space="0" w:color="auto"/>
            <w:left w:val="none" w:sz="0" w:space="0" w:color="auto"/>
            <w:bottom w:val="none" w:sz="0" w:space="0" w:color="auto"/>
            <w:right w:val="none" w:sz="0" w:space="0" w:color="auto"/>
          </w:divBdr>
        </w:div>
        <w:div w:id="1574000725">
          <w:marLeft w:val="1080"/>
          <w:marRight w:val="0"/>
          <w:marTop w:val="50"/>
          <w:marBottom w:val="50"/>
          <w:divBdr>
            <w:top w:val="none" w:sz="0" w:space="0" w:color="auto"/>
            <w:left w:val="none" w:sz="0" w:space="0" w:color="auto"/>
            <w:bottom w:val="none" w:sz="0" w:space="0" w:color="auto"/>
            <w:right w:val="none" w:sz="0" w:space="0" w:color="auto"/>
          </w:divBdr>
        </w:div>
        <w:div w:id="1846286574">
          <w:marLeft w:val="1080"/>
          <w:marRight w:val="0"/>
          <w:marTop w:val="50"/>
          <w:marBottom w:val="50"/>
          <w:divBdr>
            <w:top w:val="none" w:sz="0" w:space="0" w:color="auto"/>
            <w:left w:val="none" w:sz="0" w:space="0" w:color="auto"/>
            <w:bottom w:val="none" w:sz="0" w:space="0" w:color="auto"/>
            <w:right w:val="none" w:sz="0" w:space="0" w:color="auto"/>
          </w:divBdr>
        </w:div>
      </w:divsChild>
    </w:div>
    <w:div w:id="1779912555">
      <w:bodyDiv w:val="1"/>
      <w:marLeft w:val="0"/>
      <w:marRight w:val="0"/>
      <w:marTop w:val="0"/>
      <w:marBottom w:val="0"/>
      <w:divBdr>
        <w:top w:val="none" w:sz="0" w:space="0" w:color="auto"/>
        <w:left w:val="none" w:sz="0" w:space="0" w:color="auto"/>
        <w:bottom w:val="none" w:sz="0" w:space="0" w:color="auto"/>
        <w:right w:val="none" w:sz="0" w:space="0" w:color="auto"/>
      </w:divBdr>
    </w:div>
    <w:div w:id="1794129518">
      <w:bodyDiv w:val="1"/>
      <w:marLeft w:val="0"/>
      <w:marRight w:val="0"/>
      <w:marTop w:val="0"/>
      <w:marBottom w:val="0"/>
      <w:divBdr>
        <w:top w:val="none" w:sz="0" w:space="0" w:color="auto"/>
        <w:left w:val="none" w:sz="0" w:space="0" w:color="auto"/>
        <w:bottom w:val="none" w:sz="0" w:space="0" w:color="auto"/>
        <w:right w:val="none" w:sz="0" w:space="0" w:color="auto"/>
      </w:divBdr>
    </w:div>
    <w:div w:id="1797261855">
      <w:bodyDiv w:val="1"/>
      <w:marLeft w:val="0"/>
      <w:marRight w:val="0"/>
      <w:marTop w:val="0"/>
      <w:marBottom w:val="0"/>
      <w:divBdr>
        <w:top w:val="none" w:sz="0" w:space="0" w:color="auto"/>
        <w:left w:val="none" w:sz="0" w:space="0" w:color="auto"/>
        <w:bottom w:val="none" w:sz="0" w:space="0" w:color="auto"/>
        <w:right w:val="none" w:sz="0" w:space="0" w:color="auto"/>
      </w:divBdr>
    </w:div>
    <w:div w:id="1804080498">
      <w:bodyDiv w:val="1"/>
      <w:marLeft w:val="0"/>
      <w:marRight w:val="0"/>
      <w:marTop w:val="0"/>
      <w:marBottom w:val="0"/>
      <w:divBdr>
        <w:top w:val="none" w:sz="0" w:space="0" w:color="auto"/>
        <w:left w:val="none" w:sz="0" w:space="0" w:color="auto"/>
        <w:bottom w:val="none" w:sz="0" w:space="0" w:color="auto"/>
        <w:right w:val="none" w:sz="0" w:space="0" w:color="auto"/>
      </w:divBdr>
    </w:div>
    <w:div w:id="1809660974">
      <w:bodyDiv w:val="1"/>
      <w:marLeft w:val="0"/>
      <w:marRight w:val="0"/>
      <w:marTop w:val="0"/>
      <w:marBottom w:val="0"/>
      <w:divBdr>
        <w:top w:val="none" w:sz="0" w:space="0" w:color="auto"/>
        <w:left w:val="none" w:sz="0" w:space="0" w:color="auto"/>
        <w:bottom w:val="none" w:sz="0" w:space="0" w:color="auto"/>
        <w:right w:val="none" w:sz="0" w:space="0" w:color="auto"/>
      </w:divBdr>
      <w:divsChild>
        <w:div w:id="1569799302">
          <w:marLeft w:val="0"/>
          <w:marRight w:val="0"/>
          <w:marTop w:val="0"/>
          <w:marBottom w:val="0"/>
          <w:divBdr>
            <w:top w:val="none" w:sz="0" w:space="0" w:color="auto"/>
            <w:left w:val="none" w:sz="0" w:space="0" w:color="auto"/>
            <w:bottom w:val="none" w:sz="0" w:space="0" w:color="auto"/>
            <w:right w:val="none" w:sz="0" w:space="0" w:color="auto"/>
          </w:divBdr>
          <w:divsChild>
            <w:div w:id="1025784919">
              <w:marLeft w:val="0"/>
              <w:marRight w:val="0"/>
              <w:marTop w:val="0"/>
              <w:marBottom w:val="0"/>
              <w:divBdr>
                <w:top w:val="none" w:sz="0" w:space="0" w:color="auto"/>
                <w:left w:val="none" w:sz="0" w:space="0" w:color="auto"/>
                <w:bottom w:val="none" w:sz="0" w:space="0" w:color="auto"/>
                <w:right w:val="none" w:sz="0" w:space="0" w:color="auto"/>
              </w:divBdr>
              <w:divsChild>
                <w:div w:id="1312246929">
                  <w:marLeft w:val="0"/>
                  <w:marRight w:val="0"/>
                  <w:marTop w:val="0"/>
                  <w:marBottom w:val="0"/>
                  <w:divBdr>
                    <w:top w:val="none" w:sz="0" w:space="0" w:color="auto"/>
                    <w:left w:val="none" w:sz="0" w:space="0" w:color="auto"/>
                    <w:bottom w:val="none" w:sz="0" w:space="0" w:color="auto"/>
                    <w:right w:val="none" w:sz="0" w:space="0" w:color="auto"/>
                  </w:divBdr>
                  <w:divsChild>
                    <w:div w:id="2066875968">
                      <w:marLeft w:val="0"/>
                      <w:marRight w:val="0"/>
                      <w:marTop w:val="0"/>
                      <w:marBottom w:val="0"/>
                      <w:divBdr>
                        <w:top w:val="none" w:sz="0" w:space="0" w:color="auto"/>
                        <w:left w:val="none" w:sz="0" w:space="0" w:color="auto"/>
                        <w:bottom w:val="none" w:sz="0" w:space="0" w:color="auto"/>
                        <w:right w:val="none" w:sz="0" w:space="0" w:color="auto"/>
                      </w:divBdr>
                    </w:div>
                  </w:divsChild>
                </w:div>
                <w:div w:id="1767653691">
                  <w:marLeft w:val="0"/>
                  <w:marRight w:val="0"/>
                  <w:marTop w:val="0"/>
                  <w:marBottom w:val="0"/>
                  <w:divBdr>
                    <w:top w:val="none" w:sz="0" w:space="0" w:color="auto"/>
                    <w:left w:val="none" w:sz="0" w:space="0" w:color="auto"/>
                    <w:bottom w:val="none" w:sz="0" w:space="0" w:color="auto"/>
                    <w:right w:val="none" w:sz="0" w:space="0" w:color="auto"/>
                  </w:divBdr>
                  <w:divsChild>
                    <w:div w:id="1677808375">
                      <w:marLeft w:val="0"/>
                      <w:marRight w:val="0"/>
                      <w:marTop w:val="0"/>
                      <w:marBottom w:val="0"/>
                      <w:divBdr>
                        <w:top w:val="none" w:sz="0" w:space="0" w:color="auto"/>
                        <w:left w:val="none" w:sz="0" w:space="0" w:color="auto"/>
                        <w:bottom w:val="none" w:sz="0" w:space="0" w:color="auto"/>
                        <w:right w:val="none" w:sz="0" w:space="0" w:color="auto"/>
                      </w:divBdr>
                    </w:div>
                  </w:divsChild>
                </w:div>
                <w:div w:id="1977491498">
                  <w:marLeft w:val="0"/>
                  <w:marRight w:val="0"/>
                  <w:marTop w:val="0"/>
                  <w:marBottom w:val="0"/>
                  <w:divBdr>
                    <w:top w:val="none" w:sz="0" w:space="0" w:color="auto"/>
                    <w:left w:val="none" w:sz="0" w:space="0" w:color="auto"/>
                    <w:bottom w:val="none" w:sz="0" w:space="0" w:color="auto"/>
                    <w:right w:val="none" w:sz="0" w:space="0" w:color="auto"/>
                  </w:divBdr>
                  <w:divsChild>
                    <w:div w:id="1596355862">
                      <w:marLeft w:val="0"/>
                      <w:marRight w:val="0"/>
                      <w:marTop w:val="0"/>
                      <w:marBottom w:val="0"/>
                      <w:divBdr>
                        <w:top w:val="none" w:sz="0" w:space="0" w:color="auto"/>
                        <w:left w:val="none" w:sz="0" w:space="0" w:color="auto"/>
                        <w:bottom w:val="none" w:sz="0" w:space="0" w:color="auto"/>
                        <w:right w:val="none" w:sz="0" w:space="0" w:color="auto"/>
                      </w:divBdr>
                      <w:divsChild>
                        <w:div w:id="86568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36439">
                  <w:marLeft w:val="0"/>
                  <w:marRight w:val="0"/>
                  <w:marTop w:val="0"/>
                  <w:marBottom w:val="0"/>
                  <w:divBdr>
                    <w:top w:val="none" w:sz="0" w:space="0" w:color="auto"/>
                    <w:left w:val="none" w:sz="0" w:space="0" w:color="auto"/>
                    <w:bottom w:val="none" w:sz="0" w:space="0" w:color="auto"/>
                    <w:right w:val="none" w:sz="0" w:space="0" w:color="auto"/>
                  </w:divBdr>
                  <w:divsChild>
                    <w:div w:id="36078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310478">
          <w:marLeft w:val="0"/>
          <w:marRight w:val="0"/>
          <w:marTop w:val="0"/>
          <w:marBottom w:val="0"/>
          <w:divBdr>
            <w:top w:val="none" w:sz="0" w:space="0" w:color="auto"/>
            <w:left w:val="none" w:sz="0" w:space="0" w:color="auto"/>
            <w:bottom w:val="none" w:sz="0" w:space="0" w:color="auto"/>
            <w:right w:val="none" w:sz="0" w:space="0" w:color="auto"/>
          </w:divBdr>
          <w:divsChild>
            <w:div w:id="1609194742">
              <w:marLeft w:val="60"/>
              <w:marRight w:val="0"/>
              <w:marTop w:val="0"/>
              <w:marBottom w:val="60"/>
              <w:divBdr>
                <w:top w:val="none" w:sz="0" w:space="0" w:color="auto"/>
                <w:left w:val="none" w:sz="0" w:space="0" w:color="auto"/>
                <w:bottom w:val="none" w:sz="0" w:space="0" w:color="auto"/>
                <w:right w:val="none" w:sz="0" w:space="0" w:color="auto"/>
              </w:divBdr>
              <w:divsChild>
                <w:div w:id="2089379533">
                  <w:marLeft w:val="0"/>
                  <w:marRight w:val="0"/>
                  <w:marTop w:val="0"/>
                  <w:marBottom w:val="0"/>
                  <w:divBdr>
                    <w:top w:val="none" w:sz="0" w:space="0" w:color="auto"/>
                    <w:left w:val="none" w:sz="0" w:space="0" w:color="auto"/>
                    <w:bottom w:val="none" w:sz="0" w:space="0" w:color="auto"/>
                    <w:right w:val="none" w:sz="0" w:space="0" w:color="auto"/>
                  </w:divBdr>
                  <w:divsChild>
                    <w:div w:id="7597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425492">
      <w:bodyDiv w:val="1"/>
      <w:marLeft w:val="0"/>
      <w:marRight w:val="0"/>
      <w:marTop w:val="0"/>
      <w:marBottom w:val="0"/>
      <w:divBdr>
        <w:top w:val="none" w:sz="0" w:space="0" w:color="auto"/>
        <w:left w:val="none" w:sz="0" w:space="0" w:color="auto"/>
        <w:bottom w:val="none" w:sz="0" w:space="0" w:color="auto"/>
        <w:right w:val="none" w:sz="0" w:space="0" w:color="auto"/>
      </w:divBdr>
    </w:div>
    <w:div w:id="1840539195">
      <w:bodyDiv w:val="1"/>
      <w:marLeft w:val="0"/>
      <w:marRight w:val="0"/>
      <w:marTop w:val="0"/>
      <w:marBottom w:val="0"/>
      <w:divBdr>
        <w:top w:val="none" w:sz="0" w:space="0" w:color="auto"/>
        <w:left w:val="none" w:sz="0" w:space="0" w:color="auto"/>
        <w:bottom w:val="none" w:sz="0" w:space="0" w:color="auto"/>
        <w:right w:val="none" w:sz="0" w:space="0" w:color="auto"/>
      </w:divBdr>
      <w:divsChild>
        <w:div w:id="73017014">
          <w:marLeft w:val="288"/>
          <w:marRight w:val="0"/>
          <w:marTop w:val="115"/>
          <w:marBottom w:val="0"/>
          <w:divBdr>
            <w:top w:val="none" w:sz="0" w:space="0" w:color="auto"/>
            <w:left w:val="none" w:sz="0" w:space="0" w:color="auto"/>
            <w:bottom w:val="none" w:sz="0" w:space="0" w:color="auto"/>
            <w:right w:val="none" w:sz="0" w:space="0" w:color="auto"/>
          </w:divBdr>
        </w:div>
        <w:div w:id="503907144">
          <w:marLeft w:val="288"/>
          <w:marRight w:val="0"/>
          <w:marTop w:val="115"/>
          <w:marBottom w:val="0"/>
          <w:divBdr>
            <w:top w:val="none" w:sz="0" w:space="0" w:color="auto"/>
            <w:left w:val="none" w:sz="0" w:space="0" w:color="auto"/>
            <w:bottom w:val="none" w:sz="0" w:space="0" w:color="auto"/>
            <w:right w:val="none" w:sz="0" w:space="0" w:color="auto"/>
          </w:divBdr>
        </w:div>
        <w:div w:id="522017154">
          <w:marLeft w:val="288"/>
          <w:marRight w:val="0"/>
          <w:marTop w:val="115"/>
          <w:marBottom w:val="0"/>
          <w:divBdr>
            <w:top w:val="none" w:sz="0" w:space="0" w:color="auto"/>
            <w:left w:val="none" w:sz="0" w:space="0" w:color="auto"/>
            <w:bottom w:val="none" w:sz="0" w:space="0" w:color="auto"/>
            <w:right w:val="none" w:sz="0" w:space="0" w:color="auto"/>
          </w:divBdr>
        </w:div>
        <w:div w:id="537742157">
          <w:marLeft w:val="288"/>
          <w:marRight w:val="0"/>
          <w:marTop w:val="115"/>
          <w:marBottom w:val="0"/>
          <w:divBdr>
            <w:top w:val="none" w:sz="0" w:space="0" w:color="auto"/>
            <w:left w:val="none" w:sz="0" w:space="0" w:color="auto"/>
            <w:bottom w:val="none" w:sz="0" w:space="0" w:color="auto"/>
            <w:right w:val="none" w:sz="0" w:space="0" w:color="auto"/>
          </w:divBdr>
        </w:div>
        <w:div w:id="1397506673">
          <w:marLeft w:val="288"/>
          <w:marRight w:val="0"/>
          <w:marTop w:val="115"/>
          <w:marBottom w:val="0"/>
          <w:divBdr>
            <w:top w:val="none" w:sz="0" w:space="0" w:color="auto"/>
            <w:left w:val="none" w:sz="0" w:space="0" w:color="auto"/>
            <w:bottom w:val="none" w:sz="0" w:space="0" w:color="auto"/>
            <w:right w:val="none" w:sz="0" w:space="0" w:color="auto"/>
          </w:divBdr>
        </w:div>
        <w:div w:id="1956525332">
          <w:marLeft w:val="288"/>
          <w:marRight w:val="0"/>
          <w:marTop w:val="115"/>
          <w:marBottom w:val="0"/>
          <w:divBdr>
            <w:top w:val="none" w:sz="0" w:space="0" w:color="auto"/>
            <w:left w:val="none" w:sz="0" w:space="0" w:color="auto"/>
            <w:bottom w:val="none" w:sz="0" w:space="0" w:color="auto"/>
            <w:right w:val="none" w:sz="0" w:space="0" w:color="auto"/>
          </w:divBdr>
        </w:div>
      </w:divsChild>
    </w:div>
    <w:div w:id="1846162181">
      <w:bodyDiv w:val="1"/>
      <w:marLeft w:val="0"/>
      <w:marRight w:val="0"/>
      <w:marTop w:val="0"/>
      <w:marBottom w:val="0"/>
      <w:divBdr>
        <w:top w:val="none" w:sz="0" w:space="0" w:color="auto"/>
        <w:left w:val="none" w:sz="0" w:space="0" w:color="auto"/>
        <w:bottom w:val="none" w:sz="0" w:space="0" w:color="auto"/>
        <w:right w:val="none" w:sz="0" w:space="0" w:color="auto"/>
      </w:divBdr>
    </w:div>
    <w:div w:id="1851791969">
      <w:bodyDiv w:val="1"/>
      <w:marLeft w:val="0"/>
      <w:marRight w:val="0"/>
      <w:marTop w:val="0"/>
      <w:marBottom w:val="0"/>
      <w:divBdr>
        <w:top w:val="none" w:sz="0" w:space="0" w:color="auto"/>
        <w:left w:val="none" w:sz="0" w:space="0" w:color="auto"/>
        <w:bottom w:val="none" w:sz="0" w:space="0" w:color="auto"/>
        <w:right w:val="none" w:sz="0" w:space="0" w:color="auto"/>
      </w:divBdr>
    </w:div>
    <w:div w:id="1858544962">
      <w:bodyDiv w:val="1"/>
      <w:marLeft w:val="0"/>
      <w:marRight w:val="0"/>
      <w:marTop w:val="0"/>
      <w:marBottom w:val="0"/>
      <w:divBdr>
        <w:top w:val="none" w:sz="0" w:space="0" w:color="auto"/>
        <w:left w:val="none" w:sz="0" w:space="0" w:color="auto"/>
        <w:bottom w:val="none" w:sz="0" w:space="0" w:color="auto"/>
        <w:right w:val="none" w:sz="0" w:space="0" w:color="auto"/>
      </w:divBdr>
    </w:div>
    <w:div w:id="1874002448">
      <w:bodyDiv w:val="1"/>
      <w:marLeft w:val="0"/>
      <w:marRight w:val="0"/>
      <w:marTop w:val="0"/>
      <w:marBottom w:val="0"/>
      <w:divBdr>
        <w:top w:val="none" w:sz="0" w:space="0" w:color="auto"/>
        <w:left w:val="none" w:sz="0" w:space="0" w:color="auto"/>
        <w:bottom w:val="none" w:sz="0" w:space="0" w:color="auto"/>
        <w:right w:val="none" w:sz="0" w:space="0" w:color="auto"/>
      </w:divBdr>
    </w:div>
    <w:div w:id="1875732578">
      <w:bodyDiv w:val="1"/>
      <w:marLeft w:val="0"/>
      <w:marRight w:val="0"/>
      <w:marTop w:val="0"/>
      <w:marBottom w:val="0"/>
      <w:divBdr>
        <w:top w:val="none" w:sz="0" w:space="0" w:color="auto"/>
        <w:left w:val="none" w:sz="0" w:space="0" w:color="auto"/>
        <w:bottom w:val="none" w:sz="0" w:space="0" w:color="auto"/>
        <w:right w:val="none" w:sz="0" w:space="0" w:color="auto"/>
      </w:divBdr>
    </w:div>
    <w:div w:id="1885633256">
      <w:bodyDiv w:val="1"/>
      <w:marLeft w:val="0"/>
      <w:marRight w:val="0"/>
      <w:marTop w:val="0"/>
      <w:marBottom w:val="0"/>
      <w:divBdr>
        <w:top w:val="none" w:sz="0" w:space="0" w:color="auto"/>
        <w:left w:val="none" w:sz="0" w:space="0" w:color="auto"/>
        <w:bottom w:val="none" w:sz="0" w:space="0" w:color="auto"/>
        <w:right w:val="none" w:sz="0" w:space="0" w:color="auto"/>
      </w:divBdr>
    </w:div>
    <w:div w:id="1891720676">
      <w:bodyDiv w:val="1"/>
      <w:marLeft w:val="0"/>
      <w:marRight w:val="0"/>
      <w:marTop w:val="0"/>
      <w:marBottom w:val="0"/>
      <w:divBdr>
        <w:top w:val="none" w:sz="0" w:space="0" w:color="auto"/>
        <w:left w:val="none" w:sz="0" w:space="0" w:color="auto"/>
        <w:bottom w:val="none" w:sz="0" w:space="0" w:color="auto"/>
        <w:right w:val="none" w:sz="0" w:space="0" w:color="auto"/>
      </w:divBdr>
    </w:div>
    <w:div w:id="1894538206">
      <w:bodyDiv w:val="1"/>
      <w:marLeft w:val="0"/>
      <w:marRight w:val="0"/>
      <w:marTop w:val="0"/>
      <w:marBottom w:val="0"/>
      <w:divBdr>
        <w:top w:val="none" w:sz="0" w:space="0" w:color="auto"/>
        <w:left w:val="none" w:sz="0" w:space="0" w:color="auto"/>
        <w:bottom w:val="none" w:sz="0" w:space="0" w:color="auto"/>
        <w:right w:val="none" w:sz="0" w:space="0" w:color="auto"/>
      </w:divBdr>
      <w:divsChild>
        <w:div w:id="217674095">
          <w:marLeft w:val="1080"/>
          <w:marRight w:val="0"/>
          <w:marTop w:val="50"/>
          <w:marBottom w:val="50"/>
          <w:divBdr>
            <w:top w:val="none" w:sz="0" w:space="0" w:color="auto"/>
            <w:left w:val="none" w:sz="0" w:space="0" w:color="auto"/>
            <w:bottom w:val="none" w:sz="0" w:space="0" w:color="auto"/>
            <w:right w:val="none" w:sz="0" w:space="0" w:color="auto"/>
          </w:divBdr>
        </w:div>
        <w:div w:id="527255235">
          <w:marLeft w:val="1080"/>
          <w:marRight w:val="0"/>
          <w:marTop w:val="50"/>
          <w:marBottom w:val="50"/>
          <w:divBdr>
            <w:top w:val="none" w:sz="0" w:space="0" w:color="auto"/>
            <w:left w:val="none" w:sz="0" w:space="0" w:color="auto"/>
            <w:bottom w:val="none" w:sz="0" w:space="0" w:color="auto"/>
            <w:right w:val="none" w:sz="0" w:space="0" w:color="auto"/>
          </w:divBdr>
        </w:div>
        <w:div w:id="811797251">
          <w:marLeft w:val="1080"/>
          <w:marRight w:val="0"/>
          <w:marTop w:val="50"/>
          <w:marBottom w:val="50"/>
          <w:divBdr>
            <w:top w:val="none" w:sz="0" w:space="0" w:color="auto"/>
            <w:left w:val="none" w:sz="0" w:space="0" w:color="auto"/>
            <w:bottom w:val="none" w:sz="0" w:space="0" w:color="auto"/>
            <w:right w:val="none" w:sz="0" w:space="0" w:color="auto"/>
          </w:divBdr>
        </w:div>
        <w:div w:id="1202983219">
          <w:marLeft w:val="1080"/>
          <w:marRight w:val="0"/>
          <w:marTop w:val="50"/>
          <w:marBottom w:val="50"/>
          <w:divBdr>
            <w:top w:val="none" w:sz="0" w:space="0" w:color="auto"/>
            <w:left w:val="none" w:sz="0" w:space="0" w:color="auto"/>
            <w:bottom w:val="none" w:sz="0" w:space="0" w:color="auto"/>
            <w:right w:val="none" w:sz="0" w:space="0" w:color="auto"/>
          </w:divBdr>
        </w:div>
        <w:div w:id="1453473354">
          <w:marLeft w:val="288"/>
          <w:marRight w:val="0"/>
          <w:marTop w:val="240"/>
          <w:marBottom w:val="0"/>
          <w:divBdr>
            <w:top w:val="none" w:sz="0" w:space="0" w:color="auto"/>
            <w:left w:val="none" w:sz="0" w:space="0" w:color="auto"/>
            <w:bottom w:val="none" w:sz="0" w:space="0" w:color="auto"/>
            <w:right w:val="none" w:sz="0" w:space="0" w:color="auto"/>
          </w:divBdr>
        </w:div>
      </w:divsChild>
    </w:div>
    <w:div w:id="1898543168">
      <w:bodyDiv w:val="1"/>
      <w:marLeft w:val="0"/>
      <w:marRight w:val="0"/>
      <w:marTop w:val="0"/>
      <w:marBottom w:val="0"/>
      <w:divBdr>
        <w:top w:val="none" w:sz="0" w:space="0" w:color="auto"/>
        <w:left w:val="none" w:sz="0" w:space="0" w:color="auto"/>
        <w:bottom w:val="none" w:sz="0" w:space="0" w:color="auto"/>
        <w:right w:val="none" w:sz="0" w:space="0" w:color="auto"/>
      </w:divBdr>
      <w:divsChild>
        <w:div w:id="629553366">
          <w:marLeft w:val="1166"/>
          <w:marRight w:val="0"/>
          <w:marTop w:val="200"/>
          <w:marBottom w:val="0"/>
          <w:divBdr>
            <w:top w:val="none" w:sz="0" w:space="0" w:color="auto"/>
            <w:left w:val="none" w:sz="0" w:space="0" w:color="auto"/>
            <w:bottom w:val="none" w:sz="0" w:space="0" w:color="auto"/>
            <w:right w:val="none" w:sz="0" w:space="0" w:color="auto"/>
          </w:divBdr>
        </w:div>
        <w:div w:id="1138690422">
          <w:marLeft w:val="547"/>
          <w:marRight w:val="0"/>
          <w:marTop w:val="200"/>
          <w:marBottom w:val="0"/>
          <w:divBdr>
            <w:top w:val="none" w:sz="0" w:space="0" w:color="auto"/>
            <w:left w:val="none" w:sz="0" w:space="0" w:color="auto"/>
            <w:bottom w:val="none" w:sz="0" w:space="0" w:color="auto"/>
            <w:right w:val="none" w:sz="0" w:space="0" w:color="auto"/>
          </w:divBdr>
        </w:div>
        <w:div w:id="1581718757">
          <w:marLeft w:val="547"/>
          <w:marRight w:val="0"/>
          <w:marTop w:val="200"/>
          <w:marBottom w:val="0"/>
          <w:divBdr>
            <w:top w:val="none" w:sz="0" w:space="0" w:color="auto"/>
            <w:left w:val="none" w:sz="0" w:space="0" w:color="auto"/>
            <w:bottom w:val="none" w:sz="0" w:space="0" w:color="auto"/>
            <w:right w:val="none" w:sz="0" w:space="0" w:color="auto"/>
          </w:divBdr>
        </w:div>
      </w:divsChild>
    </w:div>
    <w:div w:id="1917594704">
      <w:bodyDiv w:val="1"/>
      <w:marLeft w:val="0"/>
      <w:marRight w:val="0"/>
      <w:marTop w:val="0"/>
      <w:marBottom w:val="0"/>
      <w:divBdr>
        <w:top w:val="none" w:sz="0" w:space="0" w:color="auto"/>
        <w:left w:val="none" w:sz="0" w:space="0" w:color="auto"/>
        <w:bottom w:val="none" w:sz="0" w:space="0" w:color="auto"/>
        <w:right w:val="none" w:sz="0" w:space="0" w:color="auto"/>
      </w:divBdr>
      <w:divsChild>
        <w:div w:id="40255683">
          <w:marLeft w:val="1080"/>
          <w:marRight w:val="0"/>
          <w:marTop w:val="50"/>
          <w:marBottom w:val="50"/>
          <w:divBdr>
            <w:top w:val="none" w:sz="0" w:space="0" w:color="auto"/>
            <w:left w:val="none" w:sz="0" w:space="0" w:color="auto"/>
            <w:bottom w:val="none" w:sz="0" w:space="0" w:color="auto"/>
            <w:right w:val="none" w:sz="0" w:space="0" w:color="auto"/>
          </w:divBdr>
        </w:div>
        <w:div w:id="79526089">
          <w:marLeft w:val="1080"/>
          <w:marRight w:val="0"/>
          <w:marTop w:val="50"/>
          <w:marBottom w:val="50"/>
          <w:divBdr>
            <w:top w:val="none" w:sz="0" w:space="0" w:color="auto"/>
            <w:left w:val="none" w:sz="0" w:space="0" w:color="auto"/>
            <w:bottom w:val="none" w:sz="0" w:space="0" w:color="auto"/>
            <w:right w:val="none" w:sz="0" w:space="0" w:color="auto"/>
          </w:divBdr>
        </w:div>
        <w:div w:id="530269216">
          <w:marLeft w:val="1080"/>
          <w:marRight w:val="0"/>
          <w:marTop w:val="50"/>
          <w:marBottom w:val="50"/>
          <w:divBdr>
            <w:top w:val="none" w:sz="0" w:space="0" w:color="auto"/>
            <w:left w:val="none" w:sz="0" w:space="0" w:color="auto"/>
            <w:bottom w:val="none" w:sz="0" w:space="0" w:color="auto"/>
            <w:right w:val="none" w:sz="0" w:space="0" w:color="auto"/>
          </w:divBdr>
        </w:div>
        <w:div w:id="570121883">
          <w:marLeft w:val="1080"/>
          <w:marRight w:val="0"/>
          <w:marTop w:val="50"/>
          <w:marBottom w:val="50"/>
          <w:divBdr>
            <w:top w:val="none" w:sz="0" w:space="0" w:color="auto"/>
            <w:left w:val="none" w:sz="0" w:space="0" w:color="auto"/>
            <w:bottom w:val="none" w:sz="0" w:space="0" w:color="auto"/>
            <w:right w:val="none" w:sz="0" w:space="0" w:color="auto"/>
          </w:divBdr>
        </w:div>
        <w:div w:id="824514388">
          <w:marLeft w:val="1800"/>
          <w:marRight w:val="0"/>
          <w:marTop w:val="50"/>
          <w:marBottom w:val="50"/>
          <w:divBdr>
            <w:top w:val="none" w:sz="0" w:space="0" w:color="auto"/>
            <w:left w:val="none" w:sz="0" w:space="0" w:color="auto"/>
            <w:bottom w:val="none" w:sz="0" w:space="0" w:color="auto"/>
            <w:right w:val="none" w:sz="0" w:space="0" w:color="auto"/>
          </w:divBdr>
        </w:div>
        <w:div w:id="1307930856">
          <w:marLeft w:val="720"/>
          <w:marRight w:val="0"/>
          <w:marTop w:val="240"/>
          <w:marBottom w:val="0"/>
          <w:divBdr>
            <w:top w:val="none" w:sz="0" w:space="0" w:color="auto"/>
            <w:left w:val="none" w:sz="0" w:space="0" w:color="auto"/>
            <w:bottom w:val="none" w:sz="0" w:space="0" w:color="auto"/>
            <w:right w:val="none" w:sz="0" w:space="0" w:color="auto"/>
          </w:divBdr>
        </w:div>
        <w:div w:id="1618485128">
          <w:marLeft w:val="1080"/>
          <w:marRight w:val="0"/>
          <w:marTop w:val="50"/>
          <w:marBottom w:val="50"/>
          <w:divBdr>
            <w:top w:val="none" w:sz="0" w:space="0" w:color="auto"/>
            <w:left w:val="none" w:sz="0" w:space="0" w:color="auto"/>
            <w:bottom w:val="none" w:sz="0" w:space="0" w:color="auto"/>
            <w:right w:val="none" w:sz="0" w:space="0" w:color="auto"/>
          </w:divBdr>
        </w:div>
        <w:div w:id="1879464348">
          <w:marLeft w:val="720"/>
          <w:marRight w:val="0"/>
          <w:marTop w:val="240"/>
          <w:marBottom w:val="0"/>
          <w:divBdr>
            <w:top w:val="none" w:sz="0" w:space="0" w:color="auto"/>
            <w:left w:val="none" w:sz="0" w:space="0" w:color="auto"/>
            <w:bottom w:val="none" w:sz="0" w:space="0" w:color="auto"/>
            <w:right w:val="none" w:sz="0" w:space="0" w:color="auto"/>
          </w:divBdr>
        </w:div>
        <w:div w:id="2013602043">
          <w:marLeft w:val="1080"/>
          <w:marRight w:val="0"/>
          <w:marTop w:val="50"/>
          <w:marBottom w:val="50"/>
          <w:divBdr>
            <w:top w:val="none" w:sz="0" w:space="0" w:color="auto"/>
            <w:left w:val="none" w:sz="0" w:space="0" w:color="auto"/>
            <w:bottom w:val="none" w:sz="0" w:space="0" w:color="auto"/>
            <w:right w:val="none" w:sz="0" w:space="0" w:color="auto"/>
          </w:divBdr>
        </w:div>
      </w:divsChild>
    </w:div>
    <w:div w:id="1938059530">
      <w:bodyDiv w:val="1"/>
      <w:marLeft w:val="0"/>
      <w:marRight w:val="0"/>
      <w:marTop w:val="0"/>
      <w:marBottom w:val="0"/>
      <w:divBdr>
        <w:top w:val="none" w:sz="0" w:space="0" w:color="auto"/>
        <w:left w:val="none" w:sz="0" w:space="0" w:color="auto"/>
        <w:bottom w:val="none" w:sz="0" w:space="0" w:color="auto"/>
        <w:right w:val="none" w:sz="0" w:space="0" w:color="auto"/>
      </w:divBdr>
    </w:div>
    <w:div w:id="1938128548">
      <w:bodyDiv w:val="1"/>
      <w:marLeft w:val="0"/>
      <w:marRight w:val="0"/>
      <w:marTop w:val="0"/>
      <w:marBottom w:val="0"/>
      <w:divBdr>
        <w:top w:val="none" w:sz="0" w:space="0" w:color="auto"/>
        <w:left w:val="none" w:sz="0" w:space="0" w:color="auto"/>
        <w:bottom w:val="none" w:sz="0" w:space="0" w:color="auto"/>
        <w:right w:val="none" w:sz="0" w:space="0" w:color="auto"/>
      </w:divBdr>
    </w:div>
    <w:div w:id="1938364545">
      <w:bodyDiv w:val="1"/>
      <w:marLeft w:val="0"/>
      <w:marRight w:val="0"/>
      <w:marTop w:val="0"/>
      <w:marBottom w:val="0"/>
      <w:divBdr>
        <w:top w:val="none" w:sz="0" w:space="0" w:color="auto"/>
        <w:left w:val="none" w:sz="0" w:space="0" w:color="auto"/>
        <w:bottom w:val="none" w:sz="0" w:space="0" w:color="auto"/>
        <w:right w:val="none" w:sz="0" w:space="0" w:color="auto"/>
      </w:divBdr>
      <w:divsChild>
        <w:div w:id="105009493">
          <w:marLeft w:val="547"/>
          <w:marRight w:val="0"/>
          <w:marTop w:val="0"/>
          <w:marBottom w:val="0"/>
          <w:divBdr>
            <w:top w:val="none" w:sz="0" w:space="0" w:color="auto"/>
            <w:left w:val="none" w:sz="0" w:space="0" w:color="auto"/>
            <w:bottom w:val="none" w:sz="0" w:space="0" w:color="auto"/>
            <w:right w:val="none" w:sz="0" w:space="0" w:color="auto"/>
          </w:divBdr>
        </w:div>
        <w:div w:id="845436530">
          <w:marLeft w:val="547"/>
          <w:marRight w:val="0"/>
          <w:marTop w:val="0"/>
          <w:marBottom w:val="0"/>
          <w:divBdr>
            <w:top w:val="none" w:sz="0" w:space="0" w:color="auto"/>
            <w:left w:val="none" w:sz="0" w:space="0" w:color="auto"/>
            <w:bottom w:val="none" w:sz="0" w:space="0" w:color="auto"/>
            <w:right w:val="none" w:sz="0" w:space="0" w:color="auto"/>
          </w:divBdr>
        </w:div>
      </w:divsChild>
    </w:div>
    <w:div w:id="1948925546">
      <w:bodyDiv w:val="1"/>
      <w:marLeft w:val="0"/>
      <w:marRight w:val="0"/>
      <w:marTop w:val="0"/>
      <w:marBottom w:val="0"/>
      <w:divBdr>
        <w:top w:val="none" w:sz="0" w:space="0" w:color="auto"/>
        <w:left w:val="none" w:sz="0" w:space="0" w:color="auto"/>
        <w:bottom w:val="none" w:sz="0" w:space="0" w:color="auto"/>
        <w:right w:val="none" w:sz="0" w:space="0" w:color="auto"/>
      </w:divBdr>
    </w:div>
    <w:div w:id="1954628781">
      <w:bodyDiv w:val="1"/>
      <w:marLeft w:val="0"/>
      <w:marRight w:val="0"/>
      <w:marTop w:val="0"/>
      <w:marBottom w:val="0"/>
      <w:divBdr>
        <w:top w:val="none" w:sz="0" w:space="0" w:color="auto"/>
        <w:left w:val="none" w:sz="0" w:space="0" w:color="auto"/>
        <w:bottom w:val="none" w:sz="0" w:space="0" w:color="auto"/>
        <w:right w:val="none" w:sz="0" w:space="0" w:color="auto"/>
      </w:divBdr>
      <w:divsChild>
        <w:div w:id="373115474">
          <w:marLeft w:val="0"/>
          <w:marRight w:val="0"/>
          <w:marTop w:val="0"/>
          <w:marBottom w:val="0"/>
          <w:divBdr>
            <w:top w:val="none" w:sz="0" w:space="0" w:color="auto"/>
            <w:left w:val="none" w:sz="0" w:space="0" w:color="auto"/>
            <w:bottom w:val="none" w:sz="0" w:space="0" w:color="auto"/>
            <w:right w:val="none" w:sz="0" w:space="0" w:color="auto"/>
          </w:divBdr>
          <w:divsChild>
            <w:div w:id="70510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89174">
      <w:bodyDiv w:val="1"/>
      <w:marLeft w:val="0"/>
      <w:marRight w:val="0"/>
      <w:marTop w:val="0"/>
      <w:marBottom w:val="0"/>
      <w:divBdr>
        <w:top w:val="none" w:sz="0" w:space="0" w:color="auto"/>
        <w:left w:val="none" w:sz="0" w:space="0" w:color="auto"/>
        <w:bottom w:val="none" w:sz="0" w:space="0" w:color="auto"/>
        <w:right w:val="none" w:sz="0" w:space="0" w:color="auto"/>
      </w:divBdr>
    </w:div>
    <w:div w:id="1968582793">
      <w:bodyDiv w:val="1"/>
      <w:marLeft w:val="0"/>
      <w:marRight w:val="0"/>
      <w:marTop w:val="0"/>
      <w:marBottom w:val="0"/>
      <w:divBdr>
        <w:top w:val="none" w:sz="0" w:space="0" w:color="auto"/>
        <w:left w:val="none" w:sz="0" w:space="0" w:color="auto"/>
        <w:bottom w:val="none" w:sz="0" w:space="0" w:color="auto"/>
        <w:right w:val="none" w:sz="0" w:space="0" w:color="auto"/>
      </w:divBdr>
    </w:div>
    <w:div w:id="1970471469">
      <w:bodyDiv w:val="1"/>
      <w:marLeft w:val="0"/>
      <w:marRight w:val="0"/>
      <w:marTop w:val="0"/>
      <w:marBottom w:val="0"/>
      <w:divBdr>
        <w:top w:val="none" w:sz="0" w:space="0" w:color="auto"/>
        <w:left w:val="none" w:sz="0" w:space="0" w:color="auto"/>
        <w:bottom w:val="none" w:sz="0" w:space="0" w:color="auto"/>
        <w:right w:val="none" w:sz="0" w:space="0" w:color="auto"/>
      </w:divBdr>
    </w:div>
    <w:div w:id="1987976899">
      <w:bodyDiv w:val="1"/>
      <w:marLeft w:val="0"/>
      <w:marRight w:val="0"/>
      <w:marTop w:val="0"/>
      <w:marBottom w:val="0"/>
      <w:divBdr>
        <w:top w:val="none" w:sz="0" w:space="0" w:color="auto"/>
        <w:left w:val="none" w:sz="0" w:space="0" w:color="auto"/>
        <w:bottom w:val="none" w:sz="0" w:space="0" w:color="auto"/>
        <w:right w:val="none" w:sz="0" w:space="0" w:color="auto"/>
      </w:divBdr>
    </w:div>
    <w:div w:id="1990403283">
      <w:bodyDiv w:val="1"/>
      <w:marLeft w:val="0"/>
      <w:marRight w:val="0"/>
      <w:marTop w:val="0"/>
      <w:marBottom w:val="0"/>
      <w:divBdr>
        <w:top w:val="none" w:sz="0" w:space="0" w:color="auto"/>
        <w:left w:val="none" w:sz="0" w:space="0" w:color="auto"/>
        <w:bottom w:val="none" w:sz="0" w:space="0" w:color="auto"/>
        <w:right w:val="none" w:sz="0" w:space="0" w:color="auto"/>
      </w:divBdr>
    </w:div>
    <w:div w:id="1996953668">
      <w:bodyDiv w:val="1"/>
      <w:marLeft w:val="0"/>
      <w:marRight w:val="0"/>
      <w:marTop w:val="0"/>
      <w:marBottom w:val="0"/>
      <w:divBdr>
        <w:top w:val="none" w:sz="0" w:space="0" w:color="auto"/>
        <w:left w:val="none" w:sz="0" w:space="0" w:color="auto"/>
        <w:bottom w:val="none" w:sz="0" w:space="0" w:color="auto"/>
        <w:right w:val="none" w:sz="0" w:space="0" w:color="auto"/>
      </w:divBdr>
    </w:div>
    <w:div w:id="2008628136">
      <w:bodyDiv w:val="1"/>
      <w:marLeft w:val="0"/>
      <w:marRight w:val="0"/>
      <w:marTop w:val="0"/>
      <w:marBottom w:val="0"/>
      <w:divBdr>
        <w:top w:val="none" w:sz="0" w:space="0" w:color="auto"/>
        <w:left w:val="none" w:sz="0" w:space="0" w:color="auto"/>
        <w:bottom w:val="none" w:sz="0" w:space="0" w:color="auto"/>
        <w:right w:val="none" w:sz="0" w:space="0" w:color="auto"/>
      </w:divBdr>
    </w:div>
    <w:div w:id="2023625188">
      <w:bodyDiv w:val="1"/>
      <w:marLeft w:val="0"/>
      <w:marRight w:val="0"/>
      <w:marTop w:val="0"/>
      <w:marBottom w:val="0"/>
      <w:divBdr>
        <w:top w:val="none" w:sz="0" w:space="0" w:color="auto"/>
        <w:left w:val="none" w:sz="0" w:space="0" w:color="auto"/>
        <w:bottom w:val="none" w:sz="0" w:space="0" w:color="auto"/>
        <w:right w:val="none" w:sz="0" w:space="0" w:color="auto"/>
      </w:divBdr>
    </w:div>
    <w:div w:id="2025016031">
      <w:bodyDiv w:val="1"/>
      <w:marLeft w:val="0"/>
      <w:marRight w:val="0"/>
      <w:marTop w:val="0"/>
      <w:marBottom w:val="0"/>
      <w:divBdr>
        <w:top w:val="none" w:sz="0" w:space="0" w:color="auto"/>
        <w:left w:val="none" w:sz="0" w:space="0" w:color="auto"/>
        <w:bottom w:val="none" w:sz="0" w:space="0" w:color="auto"/>
        <w:right w:val="none" w:sz="0" w:space="0" w:color="auto"/>
      </w:divBdr>
    </w:div>
    <w:div w:id="2029136656">
      <w:bodyDiv w:val="1"/>
      <w:marLeft w:val="0"/>
      <w:marRight w:val="0"/>
      <w:marTop w:val="0"/>
      <w:marBottom w:val="0"/>
      <w:divBdr>
        <w:top w:val="none" w:sz="0" w:space="0" w:color="auto"/>
        <w:left w:val="none" w:sz="0" w:space="0" w:color="auto"/>
        <w:bottom w:val="none" w:sz="0" w:space="0" w:color="auto"/>
        <w:right w:val="none" w:sz="0" w:space="0" w:color="auto"/>
      </w:divBdr>
    </w:div>
    <w:div w:id="2029407715">
      <w:bodyDiv w:val="1"/>
      <w:marLeft w:val="0"/>
      <w:marRight w:val="0"/>
      <w:marTop w:val="0"/>
      <w:marBottom w:val="0"/>
      <w:divBdr>
        <w:top w:val="none" w:sz="0" w:space="0" w:color="auto"/>
        <w:left w:val="none" w:sz="0" w:space="0" w:color="auto"/>
        <w:bottom w:val="none" w:sz="0" w:space="0" w:color="auto"/>
        <w:right w:val="none" w:sz="0" w:space="0" w:color="auto"/>
      </w:divBdr>
    </w:div>
    <w:div w:id="2044671558">
      <w:bodyDiv w:val="1"/>
      <w:marLeft w:val="0"/>
      <w:marRight w:val="0"/>
      <w:marTop w:val="0"/>
      <w:marBottom w:val="0"/>
      <w:divBdr>
        <w:top w:val="none" w:sz="0" w:space="0" w:color="auto"/>
        <w:left w:val="none" w:sz="0" w:space="0" w:color="auto"/>
        <w:bottom w:val="none" w:sz="0" w:space="0" w:color="auto"/>
        <w:right w:val="none" w:sz="0" w:space="0" w:color="auto"/>
      </w:divBdr>
      <w:divsChild>
        <w:div w:id="728309248">
          <w:marLeft w:val="1080"/>
          <w:marRight w:val="0"/>
          <w:marTop w:val="50"/>
          <w:marBottom w:val="50"/>
          <w:divBdr>
            <w:top w:val="none" w:sz="0" w:space="0" w:color="auto"/>
            <w:left w:val="none" w:sz="0" w:space="0" w:color="auto"/>
            <w:bottom w:val="none" w:sz="0" w:space="0" w:color="auto"/>
            <w:right w:val="none" w:sz="0" w:space="0" w:color="auto"/>
          </w:divBdr>
        </w:div>
        <w:div w:id="957029538">
          <w:marLeft w:val="1080"/>
          <w:marRight w:val="0"/>
          <w:marTop w:val="50"/>
          <w:marBottom w:val="50"/>
          <w:divBdr>
            <w:top w:val="none" w:sz="0" w:space="0" w:color="auto"/>
            <w:left w:val="none" w:sz="0" w:space="0" w:color="auto"/>
            <w:bottom w:val="none" w:sz="0" w:space="0" w:color="auto"/>
            <w:right w:val="none" w:sz="0" w:space="0" w:color="auto"/>
          </w:divBdr>
        </w:div>
        <w:div w:id="1296830629">
          <w:marLeft w:val="288"/>
          <w:marRight w:val="0"/>
          <w:marTop w:val="240"/>
          <w:marBottom w:val="0"/>
          <w:divBdr>
            <w:top w:val="none" w:sz="0" w:space="0" w:color="auto"/>
            <w:left w:val="none" w:sz="0" w:space="0" w:color="auto"/>
            <w:bottom w:val="none" w:sz="0" w:space="0" w:color="auto"/>
            <w:right w:val="none" w:sz="0" w:space="0" w:color="auto"/>
          </w:divBdr>
        </w:div>
      </w:divsChild>
    </w:div>
    <w:div w:id="2061439838">
      <w:bodyDiv w:val="1"/>
      <w:marLeft w:val="0"/>
      <w:marRight w:val="0"/>
      <w:marTop w:val="0"/>
      <w:marBottom w:val="0"/>
      <w:divBdr>
        <w:top w:val="none" w:sz="0" w:space="0" w:color="auto"/>
        <w:left w:val="none" w:sz="0" w:space="0" w:color="auto"/>
        <w:bottom w:val="none" w:sz="0" w:space="0" w:color="auto"/>
        <w:right w:val="none" w:sz="0" w:space="0" w:color="auto"/>
      </w:divBdr>
    </w:div>
    <w:div w:id="2061515300">
      <w:bodyDiv w:val="1"/>
      <w:marLeft w:val="0"/>
      <w:marRight w:val="0"/>
      <w:marTop w:val="0"/>
      <w:marBottom w:val="0"/>
      <w:divBdr>
        <w:top w:val="none" w:sz="0" w:space="0" w:color="auto"/>
        <w:left w:val="none" w:sz="0" w:space="0" w:color="auto"/>
        <w:bottom w:val="none" w:sz="0" w:space="0" w:color="auto"/>
        <w:right w:val="none" w:sz="0" w:space="0" w:color="auto"/>
      </w:divBdr>
    </w:div>
    <w:div w:id="2068912363">
      <w:bodyDiv w:val="1"/>
      <w:marLeft w:val="0"/>
      <w:marRight w:val="0"/>
      <w:marTop w:val="0"/>
      <w:marBottom w:val="0"/>
      <w:divBdr>
        <w:top w:val="none" w:sz="0" w:space="0" w:color="auto"/>
        <w:left w:val="none" w:sz="0" w:space="0" w:color="auto"/>
        <w:bottom w:val="none" w:sz="0" w:space="0" w:color="auto"/>
        <w:right w:val="none" w:sz="0" w:space="0" w:color="auto"/>
      </w:divBdr>
    </w:div>
    <w:div w:id="2082484772">
      <w:bodyDiv w:val="1"/>
      <w:marLeft w:val="0"/>
      <w:marRight w:val="0"/>
      <w:marTop w:val="0"/>
      <w:marBottom w:val="0"/>
      <w:divBdr>
        <w:top w:val="none" w:sz="0" w:space="0" w:color="auto"/>
        <w:left w:val="none" w:sz="0" w:space="0" w:color="auto"/>
        <w:bottom w:val="none" w:sz="0" w:space="0" w:color="auto"/>
        <w:right w:val="none" w:sz="0" w:space="0" w:color="auto"/>
      </w:divBdr>
    </w:div>
    <w:div w:id="2088648519">
      <w:bodyDiv w:val="1"/>
      <w:marLeft w:val="0"/>
      <w:marRight w:val="0"/>
      <w:marTop w:val="0"/>
      <w:marBottom w:val="0"/>
      <w:divBdr>
        <w:top w:val="none" w:sz="0" w:space="0" w:color="auto"/>
        <w:left w:val="none" w:sz="0" w:space="0" w:color="auto"/>
        <w:bottom w:val="none" w:sz="0" w:space="0" w:color="auto"/>
        <w:right w:val="none" w:sz="0" w:space="0" w:color="auto"/>
      </w:divBdr>
    </w:div>
    <w:div w:id="2089959243">
      <w:bodyDiv w:val="1"/>
      <w:marLeft w:val="0"/>
      <w:marRight w:val="0"/>
      <w:marTop w:val="0"/>
      <w:marBottom w:val="0"/>
      <w:divBdr>
        <w:top w:val="none" w:sz="0" w:space="0" w:color="auto"/>
        <w:left w:val="none" w:sz="0" w:space="0" w:color="auto"/>
        <w:bottom w:val="none" w:sz="0" w:space="0" w:color="auto"/>
        <w:right w:val="none" w:sz="0" w:space="0" w:color="auto"/>
      </w:divBdr>
    </w:div>
    <w:div w:id="2101096333">
      <w:bodyDiv w:val="1"/>
      <w:marLeft w:val="0"/>
      <w:marRight w:val="0"/>
      <w:marTop w:val="0"/>
      <w:marBottom w:val="0"/>
      <w:divBdr>
        <w:top w:val="none" w:sz="0" w:space="0" w:color="auto"/>
        <w:left w:val="none" w:sz="0" w:space="0" w:color="auto"/>
        <w:bottom w:val="none" w:sz="0" w:space="0" w:color="auto"/>
        <w:right w:val="none" w:sz="0" w:space="0" w:color="auto"/>
      </w:divBdr>
      <w:divsChild>
        <w:div w:id="1173303803">
          <w:marLeft w:val="360"/>
          <w:marRight w:val="0"/>
          <w:marTop w:val="280"/>
          <w:marBottom w:val="0"/>
          <w:divBdr>
            <w:top w:val="none" w:sz="0" w:space="0" w:color="auto"/>
            <w:left w:val="none" w:sz="0" w:space="0" w:color="auto"/>
            <w:bottom w:val="none" w:sz="0" w:space="0" w:color="auto"/>
            <w:right w:val="none" w:sz="0" w:space="0" w:color="auto"/>
          </w:divBdr>
        </w:div>
        <w:div w:id="1471097133">
          <w:marLeft w:val="360"/>
          <w:marRight w:val="0"/>
          <w:marTop w:val="280"/>
          <w:marBottom w:val="0"/>
          <w:divBdr>
            <w:top w:val="none" w:sz="0" w:space="0" w:color="auto"/>
            <w:left w:val="none" w:sz="0" w:space="0" w:color="auto"/>
            <w:bottom w:val="none" w:sz="0" w:space="0" w:color="auto"/>
            <w:right w:val="none" w:sz="0" w:space="0" w:color="auto"/>
          </w:divBdr>
        </w:div>
      </w:divsChild>
    </w:div>
    <w:div w:id="2117552201">
      <w:bodyDiv w:val="1"/>
      <w:marLeft w:val="0"/>
      <w:marRight w:val="0"/>
      <w:marTop w:val="0"/>
      <w:marBottom w:val="0"/>
      <w:divBdr>
        <w:top w:val="none" w:sz="0" w:space="0" w:color="auto"/>
        <w:left w:val="none" w:sz="0" w:space="0" w:color="auto"/>
        <w:bottom w:val="none" w:sz="0" w:space="0" w:color="auto"/>
        <w:right w:val="none" w:sz="0" w:space="0" w:color="auto"/>
      </w:divBdr>
    </w:div>
    <w:div w:id="2119717615">
      <w:bodyDiv w:val="1"/>
      <w:marLeft w:val="0"/>
      <w:marRight w:val="0"/>
      <w:marTop w:val="0"/>
      <w:marBottom w:val="0"/>
      <w:divBdr>
        <w:top w:val="none" w:sz="0" w:space="0" w:color="auto"/>
        <w:left w:val="none" w:sz="0" w:space="0" w:color="auto"/>
        <w:bottom w:val="none" w:sz="0" w:space="0" w:color="auto"/>
        <w:right w:val="none" w:sz="0" w:space="0" w:color="auto"/>
      </w:divBdr>
    </w:div>
    <w:div w:id="2120686094">
      <w:bodyDiv w:val="1"/>
      <w:marLeft w:val="0"/>
      <w:marRight w:val="0"/>
      <w:marTop w:val="0"/>
      <w:marBottom w:val="0"/>
      <w:divBdr>
        <w:top w:val="none" w:sz="0" w:space="0" w:color="auto"/>
        <w:left w:val="none" w:sz="0" w:space="0" w:color="auto"/>
        <w:bottom w:val="none" w:sz="0" w:space="0" w:color="auto"/>
        <w:right w:val="none" w:sz="0" w:space="0" w:color="auto"/>
      </w:divBdr>
      <w:divsChild>
        <w:div w:id="299573717">
          <w:marLeft w:val="720"/>
          <w:marRight w:val="0"/>
          <w:marTop w:val="240"/>
          <w:marBottom w:val="0"/>
          <w:divBdr>
            <w:top w:val="none" w:sz="0" w:space="0" w:color="auto"/>
            <w:left w:val="none" w:sz="0" w:space="0" w:color="auto"/>
            <w:bottom w:val="none" w:sz="0" w:space="0" w:color="auto"/>
            <w:right w:val="none" w:sz="0" w:space="0" w:color="auto"/>
          </w:divBdr>
        </w:div>
        <w:div w:id="316348506">
          <w:marLeft w:val="1080"/>
          <w:marRight w:val="0"/>
          <w:marTop w:val="50"/>
          <w:marBottom w:val="50"/>
          <w:divBdr>
            <w:top w:val="none" w:sz="0" w:space="0" w:color="auto"/>
            <w:left w:val="none" w:sz="0" w:space="0" w:color="auto"/>
            <w:bottom w:val="none" w:sz="0" w:space="0" w:color="auto"/>
            <w:right w:val="none" w:sz="0" w:space="0" w:color="auto"/>
          </w:divBdr>
        </w:div>
        <w:div w:id="437407549">
          <w:marLeft w:val="1080"/>
          <w:marRight w:val="0"/>
          <w:marTop w:val="50"/>
          <w:marBottom w:val="50"/>
          <w:divBdr>
            <w:top w:val="none" w:sz="0" w:space="0" w:color="auto"/>
            <w:left w:val="none" w:sz="0" w:space="0" w:color="auto"/>
            <w:bottom w:val="none" w:sz="0" w:space="0" w:color="auto"/>
            <w:right w:val="none" w:sz="0" w:space="0" w:color="auto"/>
          </w:divBdr>
        </w:div>
        <w:div w:id="717438704">
          <w:marLeft w:val="1080"/>
          <w:marRight w:val="0"/>
          <w:marTop w:val="50"/>
          <w:marBottom w:val="50"/>
          <w:divBdr>
            <w:top w:val="none" w:sz="0" w:space="0" w:color="auto"/>
            <w:left w:val="none" w:sz="0" w:space="0" w:color="auto"/>
            <w:bottom w:val="none" w:sz="0" w:space="0" w:color="auto"/>
            <w:right w:val="none" w:sz="0" w:space="0" w:color="auto"/>
          </w:divBdr>
        </w:div>
        <w:div w:id="755397107">
          <w:marLeft w:val="1080"/>
          <w:marRight w:val="0"/>
          <w:marTop w:val="50"/>
          <w:marBottom w:val="50"/>
          <w:divBdr>
            <w:top w:val="none" w:sz="0" w:space="0" w:color="auto"/>
            <w:left w:val="none" w:sz="0" w:space="0" w:color="auto"/>
            <w:bottom w:val="none" w:sz="0" w:space="0" w:color="auto"/>
            <w:right w:val="none" w:sz="0" w:space="0" w:color="auto"/>
          </w:divBdr>
        </w:div>
        <w:div w:id="1020624262">
          <w:marLeft w:val="720"/>
          <w:marRight w:val="0"/>
          <w:marTop w:val="240"/>
          <w:marBottom w:val="0"/>
          <w:divBdr>
            <w:top w:val="none" w:sz="0" w:space="0" w:color="auto"/>
            <w:left w:val="none" w:sz="0" w:space="0" w:color="auto"/>
            <w:bottom w:val="none" w:sz="0" w:space="0" w:color="auto"/>
            <w:right w:val="none" w:sz="0" w:space="0" w:color="auto"/>
          </w:divBdr>
        </w:div>
        <w:div w:id="1323122322">
          <w:marLeft w:val="1800"/>
          <w:marRight w:val="0"/>
          <w:marTop w:val="50"/>
          <w:marBottom w:val="50"/>
          <w:divBdr>
            <w:top w:val="none" w:sz="0" w:space="0" w:color="auto"/>
            <w:left w:val="none" w:sz="0" w:space="0" w:color="auto"/>
            <w:bottom w:val="none" w:sz="0" w:space="0" w:color="auto"/>
            <w:right w:val="none" w:sz="0" w:space="0" w:color="auto"/>
          </w:divBdr>
        </w:div>
        <w:div w:id="1388529948">
          <w:marLeft w:val="1080"/>
          <w:marRight w:val="0"/>
          <w:marTop w:val="50"/>
          <w:marBottom w:val="50"/>
          <w:divBdr>
            <w:top w:val="none" w:sz="0" w:space="0" w:color="auto"/>
            <w:left w:val="none" w:sz="0" w:space="0" w:color="auto"/>
            <w:bottom w:val="none" w:sz="0" w:space="0" w:color="auto"/>
            <w:right w:val="none" w:sz="0" w:space="0" w:color="auto"/>
          </w:divBdr>
        </w:div>
        <w:div w:id="1467241918">
          <w:marLeft w:val="720"/>
          <w:marRight w:val="0"/>
          <w:marTop w:val="240"/>
          <w:marBottom w:val="0"/>
          <w:divBdr>
            <w:top w:val="none" w:sz="0" w:space="0" w:color="auto"/>
            <w:left w:val="none" w:sz="0" w:space="0" w:color="auto"/>
            <w:bottom w:val="none" w:sz="0" w:space="0" w:color="auto"/>
            <w:right w:val="none" w:sz="0" w:space="0" w:color="auto"/>
          </w:divBdr>
        </w:div>
        <w:div w:id="1550072608">
          <w:marLeft w:val="1080"/>
          <w:marRight w:val="0"/>
          <w:marTop w:val="50"/>
          <w:marBottom w:val="50"/>
          <w:divBdr>
            <w:top w:val="none" w:sz="0" w:space="0" w:color="auto"/>
            <w:left w:val="none" w:sz="0" w:space="0" w:color="auto"/>
            <w:bottom w:val="none" w:sz="0" w:space="0" w:color="auto"/>
            <w:right w:val="none" w:sz="0" w:space="0" w:color="auto"/>
          </w:divBdr>
        </w:div>
        <w:div w:id="1593585343">
          <w:marLeft w:val="1080"/>
          <w:marRight w:val="0"/>
          <w:marTop w:val="50"/>
          <w:marBottom w:val="50"/>
          <w:divBdr>
            <w:top w:val="none" w:sz="0" w:space="0" w:color="auto"/>
            <w:left w:val="none" w:sz="0" w:space="0" w:color="auto"/>
            <w:bottom w:val="none" w:sz="0" w:space="0" w:color="auto"/>
            <w:right w:val="none" w:sz="0" w:space="0" w:color="auto"/>
          </w:divBdr>
        </w:div>
        <w:div w:id="1721401139">
          <w:marLeft w:val="1080"/>
          <w:marRight w:val="0"/>
          <w:marTop w:val="50"/>
          <w:marBottom w:val="50"/>
          <w:divBdr>
            <w:top w:val="none" w:sz="0" w:space="0" w:color="auto"/>
            <w:left w:val="none" w:sz="0" w:space="0" w:color="auto"/>
            <w:bottom w:val="none" w:sz="0" w:space="0" w:color="auto"/>
            <w:right w:val="none" w:sz="0" w:space="0" w:color="auto"/>
          </w:divBdr>
        </w:div>
      </w:divsChild>
    </w:div>
    <w:div w:id="2130472075">
      <w:bodyDiv w:val="1"/>
      <w:marLeft w:val="0"/>
      <w:marRight w:val="0"/>
      <w:marTop w:val="0"/>
      <w:marBottom w:val="0"/>
      <w:divBdr>
        <w:top w:val="none" w:sz="0" w:space="0" w:color="auto"/>
        <w:left w:val="none" w:sz="0" w:space="0" w:color="auto"/>
        <w:bottom w:val="none" w:sz="0" w:space="0" w:color="auto"/>
        <w:right w:val="none" w:sz="0" w:space="0" w:color="auto"/>
      </w:divBdr>
    </w:div>
    <w:div w:id="2130589756">
      <w:bodyDiv w:val="1"/>
      <w:marLeft w:val="0"/>
      <w:marRight w:val="0"/>
      <w:marTop w:val="0"/>
      <w:marBottom w:val="0"/>
      <w:divBdr>
        <w:top w:val="none" w:sz="0" w:space="0" w:color="auto"/>
        <w:left w:val="none" w:sz="0" w:space="0" w:color="auto"/>
        <w:bottom w:val="none" w:sz="0" w:space="0" w:color="auto"/>
        <w:right w:val="none" w:sz="0" w:space="0" w:color="auto"/>
      </w:divBdr>
    </w:div>
    <w:div w:id="213093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xmaps.com/onx-access-initiatives/outdoor-recreation-access-stewardship-grants" TargetMode="External"/><Relationship Id="rId13" Type="http://schemas.openxmlformats.org/officeDocument/2006/relationships/hyperlink" Target="https://us06web.zoom.us/webinar/register/WN_1FPyIvz_QRiFzRwocKxLfw" TargetMode="External"/><Relationship Id="rId18" Type="http://schemas.openxmlformats.org/officeDocument/2006/relationships/hyperlink" Target="https://www.frs.org/programs/grant-program/community-gran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onxmaps.com/onx-access-initiatives/outdoor-recreation-access-stewardship-grants" TargetMode="External"/><Relationship Id="rId12" Type="http://schemas.openxmlformats.org/officeDocument/2006/relationships/hyperlink" Target="https://transportationops.org/event/talking-tim-webinar-advancing-safety-service-patrol-programs" TargetMode="External"/><Relationship Id="rId17" Type="http://schemas.openxmlformats.org/officeDocument/2006/relationships/hyperlink" Target="https://www.nmctrust.org/professional-service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aferoutespartnership.org/2026-ruby-bridges-walk-school-day-application-now-ope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moutside.com/grants/trails-plus/"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Aidanb@ncnmedd.com" TargetMode="External"/><Relationship Id="rId23" Type="http://schemas.openxmlformats.org/officeDocument/2006/relationships/footer" Target="footer2.xml"/><Relationship Id="rId10" Type="http://schemas.openxmlformats.org/officeDocument/2006/relationships/hyperlink" Target="https://www.surveymonkey.com/r/NADOrequest" TargetMode="External"/><Relationship Id="rId19" Type="http://schemas.openxmlformats.org/officeDocument/2006/relationships/hyperlink" Target="https://www.emnrd.nm.gov/spd/land-and-water-conservation-fund/" TargetMode="External"/><Relationship Id="rId4" Type="http://schemas.openxmlformats.org/officeDocument/2006/relationships/webSettings" Target="webSettings.xml"/><Relationship Id="rId9" Type="http://schemas.openxmlformats.org/officeDocument/2006/relationships/hyperlink" Target="https://www.polaris.com/en-us/trails-application/" TargetMode="External"/><Relationship Id="rId14" Type="http://schemas.openxmlformats.org/officeDocument/2006/relationships/hyperlink" Target="https://www.outdooreconomics.co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1539</TotalTime>
  <Pages>8</Pages>
  <Words>2473</Words>
  <Characters>14102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Fisher</dc:creator>
  <cp:keywords/>
  <dc:description/>
  <cp:lastModifiedBy>Aidan Beining</cp:lastModifiedBy>
  <cp:revision>15</cp:revision>
  <cp:lastPrinted>2024-02-07T16:06:00Z</cp:lastPrinted>
  <dcterms:created xsi:type="dcterms:W3CDTF">2026-08-12T14:58:00Z</dcterms:created>
  <dcterms:modified xsi:type="dcterms:W3CDTF">2026-08-17T14:52:00Z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2024-10-21T15:57:52Z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fedfda6b-6fd0-4923-9244-bebd3b169bf8</vt:lpwstr>
  </property>
  <property fmtid="{D5CDD505-2E9C-101B-9397-08002B2CF9AE}" pid="7" name="MSIP_Label_defa4170-0d19-0005-0004-bc88714345d2_ActionId">
    <vt:lpwstr>dcb14e79-8d14-4325-828c-8b970464a4f9</vt:lpwstr>
  </property>
  <property fmtid="{D5CDD505-2E9C-101B-9397-08002B2CF9AE}" pid="8" name="MSIP_Label_defa4170-0d19-0005-0004-bc88714345d2_ContentBits">
    <vt:lpwstr>0</vt:lpwstr>
  </property>
</Properties>
</file>